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8"/>
        <w:gridCol w:w="7358"/>
        <w:gridCol w:w="1708"/>
      </w:tblGrid>
      <w:tr w:rsidR="00E21B5F" w:rsidRPr="00672FB9" w14:paraId="40747E14" w14:textId="77777777" w:rsidTr="00EE2007">
        <w:trPr>
          <w:cantSplit/>
          <w:trHeight w:val="1125"/>
          <w:jc w:val="center"/>
        </w:trPr>
        <w:tc>
          <w:tcPr>
            <w:tcW w:w="1558" w:type="dxa"/>
            <w:vAlign w:val="center"/>
          </w:tcPr>
          <w:p w14:paraId="39190050" w14:textId="37340031" w:rsidR="00E21B5F" w:rsidRPr="00672FB9" w:rsidRDefault="00B94FB5" w:rsidP="00E45311">
            <w:pPr>
              <w:jc w:val="center"/>
              <w:rPr>
                <w:rFonts w:ascii="Arial" w:hAnsi="Arial" w:cs="Arial"/>
              </w:rPr>
            </w:pPr>
            <w:bookmarkStart w:id="0" w:name="_GoBack"/>
            <w:bookmarkEnd w:id="0"/>
            <w:r>
              <w:rPr>
                <w:rFonts w:ascii="Arial" w:hAnsi="Arial" w:cs="Arial"/>
                <w:noProof/>
              </w:rPr>
              <w:drawing>
                <wp:inline distT="0" distB="0" distL="0" distR="0" wp14:anchorId="68689D98" wp14:editId="5A96B8FB">
                  <wp:extent cx="856800" cy="856800"/>
                  <wp:effectExtent l="0" t="0" r="635" b="63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6800" cy="856800"/>
                          </a:xfrm>
                          <a:prstGeom prst="rect">
                            <a:avLst/>
                          </a:prstGeom>
                          <a:noFill/>
                          <a:ln>
                            <a:noFill/>
                          </a:ln>
                        </pic:spPr>
                      </pic:pic>
                    </a:graphicData>
                  </a:graphic>
                </wp:inline>
              </w:drawing>
            </w:r>
          </w:p>
        </w:tc>
        <w:tc>
          <w:tcPr>
            <w:tcW w:w="7358" w:type="dxa"/>
            <w:vAlign w:val="center"/>
          </w:tcPr>
          <w:p w14:paraId="0F2DE238" w14:textId="2BF90D85" w:rsidR="00E21B5F" w:rsidRPr="00B94FB5" w:rsidRDefault="00F92F4B" w:rsidP="00D8389C">
            <w:pPr>
              <w:jc w:val="center"/>
              <w:rPr>
                <w:rFonts w:ascii="Arial" w:hAnsi="Arial" w:cs="Arial"/>
                <w:b/>
                <w:sz w:val="36"/>
                <w:szCs w:val="36"/>
              </w:rPr>
            </w:pPr>
            <w:r>
              <w:rPr>
                <w:rFonts w:ascii="Arial" w:hAnsi="Arial" w:cs="Arial"/>
                <w:b/>
                <w:sz w:val="28"/>
                <w:szCs w:val="28"/>
              </w:rPr>
              <w:t>DENEYİ YAPAN KURUM</w:t>
            </w:r>
          </w:p>
        </w:tc>
        <w:tc>
          <w:tcPr>
            <w:tcW w:w="1708" w:type="dxa"/>
            <w:vAlign w:val="center"/>
          </w:tcPr>
          <w:p w14:paraId="7F1414F2" w14:textId="4F3F7FE0" w:rsidR="000A4829" w:rsidRPr="00672FB9" w:rsidRDefault="00F92F4B" w:rsidP="00EE2007">
            <w:pPr>
              <w:jc w:val="center"/>
              <w:rPr>
                <w:rFonts w:ascii="Arial" w:hAnsi="Arial" w:cs="Arial"/>
              </w:rPr>
            </w:pPr>
            <w:r>
              <w:rPr>
                <w:rFonts w:ascii="Arial" w:hAnsi="Arial" w:cs="Arial"/>
              </w:rPr>
              <w:t>Deney Yapan Kurum Logo</w:t>
            </w:r>
          </w:p>
        </w:tc>
      </w:tr>
    </w:tbl>
    <w:p w14:paraId="56322827" w14:textId="0FB1AEFC" w:rsidR="007B04FF" w:rsidRPr="00672FB9" w:rsidRDefault="00B94FB5">
      <w:pPr>
        <w:rPr>
          <w:rFonts w:ascii="Arial" w:hAnsi="Arial" w:cs="Arial"/>
        </w:rPr>
      </w:pPr>
      <w:r w:rsidRPr="00672FB9">
        <w:rPr>
          <w:rFonts w:ascii="Arial" w:hAnsi="Arial" w:cs="Arial"/>
          <w:noProof/>
          <w:sz w:val="24"/>
          <w:szCs w:val="24"/>
        </w:rPr>
        <mc:AlternateContent>
          <mc:Choice Requires="wps">
            <w:drawing>
              <wp:anchor distT="0" distB="0" distL="114300" distR="114300" simplePos="0" relativeHeight="251660288" behindDoc="0" locked="0" layoutInCell="1" allowOverlap="1" wp14:anchorId="55DC37EF" wp14:editId="0EC9CB27">
                <wp:simplePos x="0" y="0"/>
                <wp:positionH relativeFrom="margin">
                  <wp:posOffset>-29286</wp:posOffset>
                </wp:positionH>
                <wp:positionV relativeFrom="page">
                  <wp:posOffset>1814170</wp:posOffset>
                </wp:positionV>
                <wp:extent cx="5894589" cy="928254"/>
                <wp:effectExtent l="0" t="0" r="11430" b="24765"/>
                <wp:wrapSquare wrapText="bothSides"/>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589" cy="928254"/>
                        </a:xfrm>
                        <a:prstGeom prst="rect">
                          <a:avLst/>
                        </a:prstGeom>
                        <a:solidFill>
                          <a:schemeClr val="accent6">
                            <a:lumMod val="20000"/>
                            <a:lumOff val="80000"/>
                          </a:schemeClr>
                        </a:solidFill>
                        <a:ln w="12700">
                          <a:solidFill>
                            <a:srgbClr val="FFFFFF"/>
                          </a:solidFill>
                          <a:miter lim="800000"/>
                          <a:headEnd/>
                          <a:tailEnd/>
                        </a:ln>
                        <a:effectLst/>
                      </wps:spPr>
                      <wps:txbx>
                        <w:txbxContent>
                          <w:p w14:paraId="612A1287" w14:textId="77777777" w:rsidR="00FE22A5" w:rsidRPr="00C06730" w:rsidRDefault="00FE22A5" w:rsidP="0045439F">
                            <w:pPr>
                              <w:pStyle w:val="Title"/>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DC37EF" id="Dikdörtgen 2" o:spid="_x0000_s1026" style="position:absolute;margin-left:-2.3pt;margin-top:142.85pt;width:464.15pt;height:73.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" fillcolor="#e2efd9 [665]" strokecolor="white" strokeweight="1pt">
                <v:textbox inset="14.4pt,,14.4pt">
                  <w:txbxContent>
                    <w:p w14:paraId="612A1287" w14:textId="77777777" w:rsidR="00FE22A5" w:rsidRPr="00C06730" w:rsidRDefault="00FE22A5" w:rsidP="0045439F">
                      <w:pPr>
                        <w:pStyle w:val="KonuBal"/>
                        <w:tabs>
                          <w:tab w:val="left" w:pos="1620"/>
                          <w:tab w:val="left" w:pos="1800"/>
                        </w:tabs>
                        <w:rPr>
                          <w:rFonts w:ascii="Arial" w:hAnsi="Arial" w:cs="Arial"/>
                          <w:color w:val="002060"/>
                          <w:sz w:val="72"/>
                        </w:rPr>
                      </w:pPr>
                      <w:r w:rsidRPr="00C06730">
                        <w:rPr>
                          <w:rFonts w:ascii="Arial" w:hAnsi="Arial" w:cs="Arial"/>
                          <w:color w:val="002060"/>
                          <w:sz w:val="72"/>
                        </w:rPr>
                        <w:t>DENEY RAPORU</w:t>
                      </w:r>
                    </w:p>
                  </w:txbxContent>
                </v:textbox>
                <w10:wrap type="square" anchorx="margin" anchory="page"/>
              </v:rect>
            </w:pict>
          </mc:Fallback>
        </mc:AlternateContent>
      </w:r>
    </w:p>
    <w:p w14:paraId="5D3B549B" w14:textId="77777777" w:rsidR="007B04FF" w:rsidRPr="00672FB9" w:rsidRDefault="007B04FF" w:rsidP="007B04FF">
      <w:pPr>
        <w:tabs>
          <w:tab w:val="left" w:pos="5700"/>
          <w:tab w:val="left" w:pos="7500"/>
        </w:tabs>
        <w:rPr>
          <w:rFonts w:ascii="Arial" w:hAnsi="Arial" w:cs="Arial"/>
          <w:b/>
          <w:sz w:val="28"/>
          <w:szCs w:val="28"/>
        </w:rPr>
      </w:pPr>
      <w:r w:rsidRPr="00672FB9">
        <w:rPr>
          <w:rFonts w:ascii="Arial" w:hAnsi="Arial" w:cs="Arial"/>
          <w:b/>
          <w:sz w:val="28"/>
          <w:szCs w:val="28"/>
        </w:rPr>
        <w:t xml:space="preserve">Rapor </w:t>
      </w:r>
      <w:proofErr w:type="gramStart"/>
      <w:r w:rsidRPr="00672FB9">
        <w:rPr>
          <w:rFonts w:ascii="Arial" w:hAnsi="Arial" w:cs="Arial"/>
          <w:b/>
          <w:sz w:val="28"/>
          <w:szCs w:val="28"/>
        </w:rPr>
        <w:t>No:A</w:t>
      </w:r>
      <w:proofErr w:type="gramEnd"/>
      <w:r w:rsidRPr="00672FB9">
        <w:rPr>
          <w:rFonts w:ascii="Arial" w:hAnsi="Arial" w:cs="Arial"/>
          <w:b/>
          <w:sz w:val="28"/>
          <w:szCs w:val="28"/>
        </w:rPr>
        <w:t>-01/00/001/1322/2022-0001/00</w:t>
      </w:r>
      <w:r w:rsidRPr="00672FB9">
        <w:rPr>
          <w:rFonts w:ascii="Arial" w:hAnsi="Arial" w:cs="Arial"/>
          <w:b/>
          <w:sz w:val="28"/>
          <w:szCs w:val="28"/>
        </w:rPr>
        <w:tab/>
        <w:t xml:space="preserve"> </w:t>
      </w:r>
    </w:p>
    <w:p w14:paraId="4829A27D" w14:textId="77777777" w:rsidR="007B04FF" w:rsidRPr="00672FB9" w:rsidRDefault="007B04FF" w:rsidP="007B04FF">
      <w:pPr>
        <w:tabs>
          <w:tab w:val="left" w:pos="5700"/>
          <w:tab w:val="left" w:pos="7500"/>
        </w:tabs>
        <w:rPr>
          <w:rFonts w:ascii="Arial" w:hAnsi="Arial" w:cs="Arial"/>
          <w:b/>
        </w:rPr>
      </w:pPr>
      <w:r w:rsidRPr="00672FB9">
        <w:rPr>
          <w:rFonts w:ascii="Arial" w:hAnsi="Arial" w:cs="Arial"/>
          <w:b/>
        </w:rPr>
        <w:t>(Deney Kurumu/Kategori/Makine Adı/Firma Kodu/Deney Yılı-Rapor Sıra No/Revizyon)</w:t>
      </w:r>
    </w:p>
    <w:p w14:paraId="004B69A2" w14:textId="77777777" w:rsidR="007B04FF" w:rsidRPr="00672FB9" w:rsidRDefault="007B04FF">
      <w:pPr>
        <w:rPr>
          <w:rFonts w:ascii="Arial" w:hAnsi="Arial" w:cs="Arial"/>
        </w:rPr>
      </w:pPr>
      <w:r w:rsidRPr="00672FB9">
        <w:rPr>
          <w:rFonts w:ascii="Arial" w:hAnsi="Arial" w:cs="Arial"/>
          <w:b/>
          <w:sz w:val="28"/>
          <w:szCs w:val="28"/>
        </w:rPr>
        <w:t>Rapor Tarihi:</w:t>
      </w:r>
    </w:p>
    <w:p w14:paraId="6820259F" w14:textId="77777777" w:rsidR="007B04FF" w:rsidRPr="00672FB9" w:rsidRDefault="007B04FF">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4"/>
      </w:tblGrid>
      <w:tr w:rsidR="007E4B95" w:rsidRPr="00672FB9" w14:paraId="76997EE9" w14:textId="77777777" w:rsidTr="007B35F6">
        <w:trPr>
          <w:trHeight w:val="4369"/>
          <w:jc w:val="center"/>
        </w:trPr>
        <w:tc>
          <w:tcPr>
            <w:tcW w:w="7554" w:type="dxa"/>
            <w:vAlign w:val="center"/>
          </w:tcPr>
          <w:p w14:paraId="34502054" w14:textId="77777777" w:rsidR="007E4B95" w:rsidRPr="00672FB9" w:rsidRDefault="007E4B95" w:rsidP="00E45311">
            <w:pPr>
              <w:jc w:val="center"/>
              <w:rPr>
                <w:rFonts w:ascii="Arial" w:hAnsi="Arial" w:cs="Arial"/>
              </w:rPr>
            </w:pPr>
          </w:p>
          <w:p w14:paraId="00F4F708" w14:textId="77777777" w:rsidR="007E4B95" w:rsidRPr="00672FB9" w:rsidRDefault="007E4B95" w:rsidP="00E45311">
            <w:pPr>
              <w:jc w:val="center"/>
              <w:rPr>
                <w:rFonts w:ascii="Arial" w:hAnsi="Arial" w:cs="Arial"/>
              </w:rPr>
            </w:pPr>
          </w:p>
          <w:p w14:paraId="50B5B071" w14:textId="77777777" w:rsidR="007E4B95" w:rsidRPr="00672FB9" w:rsidRDefault="007E4B95" w:rsidP="00E45311">
            <w:pPr>
              <w:jc w:val="center"/>
              <w:rPr>
                <w:rFonts w:ascii="Arial" w:hAnsi="Arial" w:cs="Arial"/>
              </w:rPr>
            </w:pPr>
          </w:p>
          <w:p w14:paraId="653EC447" w14:textId="77777777" w:rsidR="007E4B95" w:rsidRPr="00672FB9" w:rsidRDefault="007E4B95" w:rsidP="00EC22C0">
            <w:pPr>
              <w:rPr>
                <w:rFonts w:ascii="Arial" w:hAnsi="Arial" w:cs="Arial"/>
              </w:rPr>
            </w:pPr>
          </w:p>
          <w:p w14:paraId="33FCCC4F" w14:textId="77777777" w:rsidR="007E4B95" w:rsidRPr="00672FB9" w:rsidRDefault="007E4B95" w:rsidP="00E45311">
            <w:pPr>
              <w:jc w:val="center"/>
              <w:rPr>
                <w:rFonts w:ascii="Arial" w:hAnsi="Arial" w:cs="Arial"/>
              </w:rPr>
            </w:pPr>
          </w:p>
          <w:p w14:paraId="0436B77D" w14:textId="77777777" w:rsidR="007E4B95" w:rsidRPr="00672FB9" w:rsidRDefault="007E4B95" w:rsidP="00E45311">
            <w:pPr>
              <w:jc w:val="center"/>
              <w:rPr>
                <w:rFonts w:ascii="Arial" w:hAnsi="Arial" w:cs="Arial"/>
              </w:rPr>
            </w:pPr>
          </w:p>
          <w:p w14:paraId="4229E025" w14:textId="77777777" w:rsidR="007E4B95" w:rsidRPr="00672FB9" w:rsidRDefault="007E4B95" w:rsidP="00E45311">
            <w:pPr>
              <w:jc w:val="center"/>
              <w:rPr>
                <w:rFonts w:ascii="Arial" w:hAnsi="Arial" w:cs="Arial"/>
              </w:rPr>
            </w:pPr>
          </w:p>
          <w:p w14:paraId="5B88CBF3" w14:textId="77777777" w:rsidR="007E4B95" w:rsidRPr="00672FB9" w:rsidRDefault="007E4B95" w:rsidP="00E45311">
            <w:pPr>
              <w:jc w:val="center"/>
              <w:rPr>
                <w:rFonts w:ascii="Arial" w:hAnsi="Arial" w:cs="Arial"/>
              </w:rPr>
            </w:pPr>
          </w:p>
          <w:p w14:paraId="2A050152" w14:textId="77777777" w:rsidR="007E4B95" w:rsidRPr="00672FB9" w:rsidRDefault="007E4B95" w:rsidP="00E45311">
            <w:pPr>
              <w:rPr>
                <w:rFonts w:ascii="Arial" w:hAnsi="Arial" w:cs="Arial"/>
              </w:rPr>
            </w:pPr>
          </w:p>
          <w:p w14:paraId="1D106AAD" w14:textId="77777777" w:rsidR="007E4B95" w:rsidRPr="00672FB9" w:rsidRDefault="007E4B95" w:rsidP="00E45311">
            <w:pPr>
              <w:jc w:val="center"/>
              <w:rPr>
                <w:rFonts w:ascii="Arial" w:hAnsi="Arial" w:cs="Arial"/>
                <w:b/>
                <w:sz w:val="32"/>
                <w:szCs w:val="32"/>
              </w:rPr>
            </w:pPr>
            <w:r w:rsidRPr="00672FB9">
              <w:rPr>
                <w:rFonts w:ascii="Arial" w:hAnsi="Arial" w:cs="Arial"/>
                <w:b/>
                <w:sz w:val="32"/>
                <w:szCs w:val="32"/>
              </w:rPr>
              <w:t>FOTOĞRAF</w:t>
            </w:r>
          </w:p>
          <w:p w14:paraId="19D9380E" w14:textId="77777777" w:rsidR="007E4B95" w:rsidRPr="00672FB9" w:rsidRDefault="007E4B95" w:rsidP="00E45311">
            <w:pPr>
              <w:jc w:val="center"/>
              <w:rPr>
                <w:rFonts w:ascii="Arial" w:hAnsi="Arial" w:cs="Arial"/>
              </w:rPr>
            </w:pPr>
          </w:p>
          <w:p w14:paraId="3D483652" w14:textId="77777777" w:rsidR="007E4B95" w:rsidRPr="00672FB9" w:rsidRDefault="007E4B95" w:rsidP="00E45311">
            <w:pPr>
              <w:jc w:val="center"/>
              <w:rPr>
                <w:rFonts w:ascii="Arial" w:hAnsi="Arial" w:cs="Arial"/>
              </w:rPr>
            </w:pPr>
          </w:p>
          <w:p w14:paraId="1658BB56" w14:textId="77777777" w:rsidR="007E4B95" w:rsidRPr="00672FB9" w:rsidRDefault="007E4B95" w:rsidP="00E45311">
            <w:pPr>
              <w:rPr>
                <w:rFonts w:ascii="Arial" w:hAnsi="Arial" w:cs="Arial"/>
              </w:rPr>
            </w:pPr>
          </w:p>
          <w:p w14:paraId="65179A06" w14:textId="77777777" w:rsidR="007E4B95" w:rsidRPr="00672FB9" w:rsidRDefault="007E4B95" w:rsidP="00E45311">
            <w:pPr>
              <w:jc w:val="center"/>
              <w:rPr>
                <w:rFonts w:ascii="Arial" w:hAnsi="Arial" w:cs="Arial"/>
              </w:rPr>
            </w:pPr>
          </w:p>
          <w:p w14:paraId="557CB278" w14:textId="77777777" w:rsidR="007E4B95" w:rsidRPr="00672FB9" w:rsidRDefault="007E4B95" w:rsidP="00E45311">
            <w:pPr>
              <w:jc w:val="center"/>
              <w:rPr>
                <w:rFonts w:ascii="Arial" w:hAnsi="Arial" w:cs="Arial"/>
              </w:rPr>
            </w:pPr>
          </w:p>
          <w:p w14:paraId="2BD77AB7" w14:textId="77777777" w:rsidR="007E4B95" w:rsidRPr="00672FB9" w:rsidRDefault="007E4B95" w:rsidP="00E45311">
            <w:pPr>
              <w:jc w:val="center"/>
              <w:rPr>
                <w:rFonts w:ascii="Arial" w:hAnsi="Arial" w:cs="Arial"/>
              </w:rPr>
            </w:pPr>
          </w:p>
          <w:p w14:paraId="048B7F26" w14:textId="77777777" w:rsidR="007E4B95" w:rsidRPr="00672FB9" w:rsidRDefault="007E4B95" w:rsidP="00E45311">
            <w:pPr>
              <w:jc w:val="center"/>
              <w:rPr>
                <w:rFonts w:ascii="Arial" w:hAnsi="Arial" w:cs="Arial"/>
              </w:rPr>
            </w:pPr>
          </w:p>
        </w:tc>
      </w:tr>
    </w:tbl>
    <w:p w14:paraId="79A6B3FE" w14:textId="77777777" w:rsidR="00EF2AAB" w:rsidRPr="00672FB9" w:rsidRDefault="00EF2AAB" w:rsidP="00D759B2">
      <w:pPr>
        <w:tabs>
          <w:tab w:val="left" w:pos="5700"/>
          <w:tab w:val="left" w:pos="7500"/>
        </w:tabs>
        <w:rPr>
          <w:rFonts w:ascii="Arial" w:hAnsi="Arial" w:cs="Arial"/>
          <w:b/>
          <w:sz w:val="28"/>
          <w:szCs w:val="28"/>
        </w:rPr>
      </w:pPr>
    </w:p>
    <w:p w14:paraId="0B540127" w14:textId="77777777" w:rsidR="00FC0CE8" w:rsidRPr="00672FB9" w:rsidRDefault="00FC0CE8">
      <w:pPr>
        <w:rPr>
          <w:rFonts w:ascii="Arial" w:hAnsi="Arial" w:cs="Arial"/>
        </w:rPr>
      </w:pP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425"/>
        <w:gridCol w:w="3816"/>
      </w:tblGrid>
      <w:tr w:rsidR="004C382D" w:rsidRPr="00672FB9" w14:paraId="5841AA1D" w14:textId="77777777" w:rsidTr="009B6910">
        <w:trPr>
          <w:trHeight w:val="412"/>
          <w:jc w:val="center"/>
        </w:trPr>
        <w:tc>
          <w:tcPr>
            <w:tcW w:w="5665" w:type="dxa"/>
            <w:gridSpan w:val="3"/>
            <w:tcBorders>
              <w:top w:val="single" w:sz="4" w:space="0" w:color="auto"/>
              <w:left w:val="single" w:sz="4" w:space="0" w:color="auto"/>
              <w:bottom w:val="single" w:sz="4" w:space="0" w:color="auto"/>
              <w:right w:val="single" w:sz="4" w:space="0" w:color="auto"/>
            </w:tcBorders>
            <w:shd w:val="clear" w:color="auto" w:fill="FFD966" w:themeFill="accent4" w:themeFillTint="99"/>
            <w:vAlign w:val="center"/>
          </w:tcPr>
          <w:p w14:paraId="30BCDB9C" w14:textId="77777777" w:rsidR="004C382D" w:rsidRPr="00672FB9" w:rsidRDefault="004C382D" w:rsidP="008830F1">
            <w:pPr>
              <w:tabs>
                <w:tab w:val="left" w:pos="900"/>
                <w:tab w:val="left" w:pos="1080"/>
                <w:tab w:val="left" w:pos="1260"/>
                <w:tab w:val="left" w:pos="5940"/>
                <w:tab w:val="left" w:pos="6120"/>
                <w:tab w:val="left" w:pos="6237"/>
                <w:tab w:val="left" w:pos="6521"/>
              </w:tabs>
              <w:jc w:val="center"/>
              <w:rPr>
                <w:rFonts w:ascii="Arial" w:hAnsi="Arial" w:cs="Arial"/>
                <w:b/>
                <w:bCs/>
                <w:sz w:val="28"/>
                <w:szCs w:val="28"/>
              </w:rPr>
            </w:pPr>
            <w:r w:rsidRPr="00672FB9">
              <w:rPr>
                <w:rFonts w:ascii="Arial" w:hAnsi="Arial" w:cs="Arial"/>
                <w:b/>
                <w:bCs/>
                <w:sz w:val="28"/>
                <w:szCs w:val="28"/>
              </w:rPr>
              <w:t xml:space="preserve">Deneyi Yapılan </w:t>
            </w:r>
            <w:r w:rsidR="004C2744" w:rsidRPr="00672FB9">
              <w:rPr>
                <w:rFonts w:ascii="Arial" w:hAnsi="Arial" w:cs="Arial"/>
                <w:b/>
                <w:bCs/>
                <w:sz w:val="28"/>
                <w:szCs w:val="28"/>
              </w:rPr>
              <w:t xml:space="preserve">Araç/ </w:t>
            </w:r>
            <w:r w:rsidR="008830F1" w:rsidRPr="00672FB9">
              <w:rPr>
                <w:rFonts w:ascii="Arial" w:hAnsi="Arial" w:cs="Arial"/>
                <w:b/>
                <w:bCs/>
                <w:sz w:val="28"/>
                <w:szCs w:val="28"/>
              </w:rPr>
              <w:t>Makine / Sistem</w:t>
            </w:r>
          </w:p>
        </w:tc>
      </w:tr>
      <w:tr w:rsidR="004C382D" w:rsidRPr="00672FB9" w14:paraId="1CEA357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A280E72" w14:textId="77777777" w:rsidR="004C382D" w:rsidRPr="00672FB9" w:rsidRDefault="004C382D" w:rsidP="009C72EE">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Kategori</w:t>
            </w:r>
          </w:p>
        </w:tc>
        <w:tc>
          <w:tcPr>
            <w:tcW w:w="425" w:type="dxa"/>
            <w:tcBorders>
              <w:top w:val="nil"/>
              <w:left w:val="nil"/>
              <w:bottom w:val="single" w:sz="4" w:space="0" w:color="auto"/>
              <w:right w:val="nil"/>
            </w:tcBorders>
            <w:shd w:val="clear" w:color="auto" w:fill="auto"/>
            <w:vAlign w:val="center"/>
          </w:tcPr>
          <w:p w14:paraId="1DBF2B8B" w14:textId="77777777" w:rsidR="004C382D" w:rsidRPr="00672FB9" w:rsidRDefault="004C382D" w:rsidP="009C72EE">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06BD080B" w14:textId="7AB91750" w:rsidR="004C382D" w:rsidRPr="00672FB9" w:rsidRDefault="00D737DA" w:rsidP="009C72EE">
            <w:pPr>
              <w:tabs>
                <w:tab w:val="left" w:pos="900"/>
                <w:tab w:val="left" w:pos="1080"/>
                <w:tab w:val="left" w:pos="1260"/>
                <w:tab w:val="left" w:pos="5940"/>
                <w:tab w:val="left" w:pos="6120"/>
                <w:tab w:val="left" w:pos="6237"/>
                <w:tab w:val="left" w:pos="6521"/>
              </w:tabs>
              <w:ind w:hanging="109"/>
              <w:rPr>
                <w:rFonts w:ascii="Arial" w:hAnsi="Arial" w:cs="Arial"/>
              </w:rPr>
            </w:pPr>
            <w:r>
              <w:rPr>
                <w:rFonts w:ascii="Arial" w:hAnsi="Arial" w:cs="Arial"/>
                <w:sz w:val="28"/>
                <w:szCs w:val="28"/>
              </w:rPr>
              <w:t>Taşıma, İletim, Yükleme Makine ve Ekipmanları</w:t>
            </w:r>
          </w:p>
        </w:tc>
      </w:tr>
      <w:tr w:rsidR="004C382D" w:rsidRPr="00672FB9" w14:paraId="1B04D67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6012A55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Adı</w:t>
            </w:r>
          </w:p>
        </w:tc>
        <w:tc>
          <w:tcPr>
            <w:tcW w:w="425" w:type="dxa"/>
            <w:tcBorders>
              <w:top w:val="single" w:sz="4" w:space="0" w:color="auto"/>
              <w:left w:val="nil"/>
              <w:bottom w:val="single" w:sz="4" w:space="0" w:color="auto"/>
              <w:right w:val="nil"/>
            </w:tcBorders>
            <w:shd w:val="clear" w:color="auto" w:fill="auto"/>
            <w:vAlign w:val="center"/>
          </w:tcPr>
          <w:p w14:paraId="465D1B5F"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7CEFEA84" w14:textId="34E1397A" w:rsidR="004C382D" w:rsidRPr="00672FB9" w:rsidRDefault="00947078" w:rsidP="00DD48EA">
            <w:pPr>
              <w:tabs>
                <w:tab w:val="left" w:pos="900"/>
                <w:tab w:val="left" w:pos="1080"/>
                <w:tab w:val="left" w:pos="1260"/>
                <w:tab w:val="left" w:pos="5940"/>
                <w:tab w:val="left" w:pos="6120"/>
                <w:tab w:val="left" w:pos="6237"/>
                <w:tab w:val="left" w:pos="6521"/>
              </w:tabs>
              <w:ind w:hanging="109"/>
              <w:rPr>
                <w:rFonts w:ascii="Arial" w:hAnsi="Arial" w:cs="Arial"/>
                <w:sz w:val="28"/>
                <w:szCs w:val="28"/>
              </w:rPr>
            </w:pPr>
            <w:r w:rsidRPr="00947078">
              <w:rPr>
                <w:rFonts w:ascii="Arial" w:hAnsi="Arial" w:cs="Arial"/>
                <w:sz w:val="28"/>
                <w:szCs w:val="28"/>
              </w:rPr>
              <w:t xml:space="preserve">Traktör </w:t>
            </w:r>
            <w:r w:rsidR="007B35F6">
              <w:rPr>
                <w:rFonts w:ascii="Arial" w:hAnsi="Arial" w:cs="Arial"/>
                <w:sz w:val="28"/>
                <w:szCs w:val="28"/>
              </w:rPr>
              <w:t>Tipi Kazıyıcı ve Yükleyici</w:t>
            </w:r>
          </w:p>
        </w:tc>
      </w:tr>
      <w:tr w:rsidR="004C382D" w:rsidRPr="00672FB9" w14:paraId="77E9BA12"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23A39D12"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Marka</w:t>
            </w:r>
          </w:p>
        </w:tc>
        <w:tc>
          <w:tcPr>
            <w:tcW w:w="425" w:type="dxa"/>
            <w:tcBorders>
              <w:top w:val="single" w:sz="4" w:space="0" w:color="auto"/>
              <w:left w:val="nil"/>
              <w:bottom w:val="single" w:sz="4" w:space="0" w:color="auto"/>
              <w:right w:val="nil"/>
            </w:tcBorders>
            <w:shd w:val="clear" w:color="auto" w:fill="auto"/>
            <w:vAlign w:val="center"/>
          </w:tcPr>
          <w:p w14:paraId="56CD8438" w14:textId="77777777" w:rsidR="004C382D" w:rsidRPr="00672FB9" w:rsidRDefault="004C382D" w:rsidP="00DD48EA">
            <w:pPr>
              <w:tabs>
                <w:tab w:val="left" w:pos="900"/>
                <w:tab w:val="left" w:pos="1080"/>
                <w:tab w:val="left" w:pos="1260"/>
                <w:tab w:val="left" w:pos="5940"/>
                <w:tab w:val="left" w:pos="6120"/>
                <w:tab w:val="left" w:pos="6237"/>
                <w:tab w:val="left" w:pos="6521"/>
              </w:tabs>
              <w:ind w:left="-294" w:firstLine="294"/>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25563987"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r w:rsidR="004C382D" w:rsidRPr="00672FB9" w14:paraId="6B60F53C"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5C94300F"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Modeli</w:t>
            </w:r>
          </w:p>
        </w:tc>
        <w:tc>
          <w:tcPr>
            <w:tcW w:w="425" w:type="dxa"/>
            <w:tcBorders>
              <w:top w:val="single" w:sz="4" w:space="0" w:color="auto"/>
              <w:left w:val="nil"/>
              <w:bottom w:val="single" w:sz="4" w:space="0" w:color="auto"/>
              <w:right w:val="nil"/>
            </w:tcBorders>
            <w:shd w:val="clear" w:color="auto" w:fill="auto"/>
            <w:vAlign w:val="center"/>
          </w:tcPr>
          <w:p w14:paraId="3C04A277"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rPr>
            </w:pPr>
            <w:r w:rsidRPr="00672FB9">
              <w:rPr>
                <w:rFonts w:ascii="Arial" w:hAnsi="Arial" w:cs="Arial"/>
                <w:b/>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18D9821B"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lang w:val="en-GB"/>
              </w:rPr>
            </w:pPr>
          </w:p>
        </w:tc>
      </w:tr>
      <w:tr w:rsidR="004C382D" w:rsidRPr="00672FB9" w14:paraId="0E7EDB60" w14:textId="77777777" w:rsidTr="009B6910">
        <w:trPr>
          <w:trHeight w:val="412"/>
          <w:jc w:val="center"/>
        </w:trPr>
        <w:tc>
          <w:tcPr>
            <w:tcW w:w="1424" w:type="dxa"/>
            <w:tcBorders>
              <w:top w:val="single" w:sz="4" w:space="0" w:color="auto"/>
              <w:left w:val="single" w:sz="4" w:space="0" w:color="auto"/>
              <w:bottom w:val="single" w:sz="4" w:space="0" w:color="auto"/>
              <w:right w:val="nil"/>
            </w:tcBorders>
            <w:vAlign w:val="center"/>
          </w:tcPr>
          <w:p w14:paraId="01ACFE2E"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sz w:val="28"/>
                <w:szCs w:val="28"/>
              </w:rPr>
            </w:pPr>
            <w:r w:rsidRPr="00672FB9">
              <w:rPr>
                <w:rFonts w:ascii="Arial" w:hAnsi="Arial" w:cs="Arial"/>
                <w:b/>
                <w:sz w:val="28"/>
                <w:szCs w:val="28"/>
              </w:rPr>
              <w:t>Tip</w:t>
            </w:r>
          </w:p>
        </w:tc>
        <w:tc>
          <w:tcPr>
            <w:tcW w:w="425" w:type="dxa"/>
            <w:tcBorders>
              <w:top w:val="single" w:sz="4" w:space="0" w:color="auto"/>
              <w:left w:val="nil"/>
              <w:bottom w:val="single" w:sz="4" w:space="0" w:color="auto"/>
              <w:right w:val="nil"/>
            </w:tcBorders>
            <w:shd w:val="clear" w:color="auto" w:fill="auto"/>
            <w:vAlign w:val="center"/>
          </w:tcPr>
          <w:p w14:paraId="649FD618" w14:textId="77777777" w:rsidR="004C382D" w:rsidRPr="00672FB9" w:rsidRDefault="004C382D" w:rsidP="00DD48EA">
            <w:pPr>
              <w:tabs>
                <w:tab w:val="left" w:pos="900"/>
                <w:tab w:val="left" w:pos="1080"/>
                <w:tab w:val="left" w:pos="1260"/>
                <w:tab w:val="left" w:pos="5940"/>
                <w:tab w:val="left" w:pos="6120"/>
                <w:tab w:val="left" w:pos="6237"/>
                <w:tab w:val="left" w:pos="6521"/>
              </w:tabs>
              <w:rPr>
                <w:rFonts w:ascii="Arial" w:hAnsi="Arial" w:cs="Arial"/>
                <w:b/>
                <w:color w:val="000080"/>
              </w:rPr>
            </w:pPr>
            <w:r w:rsidRPr="00672FB9">
              <w:rPr>
                <w:rFonts w:ascii="Arial" w:hAnsi="Arial" w:cs="Arial"/>
                <w:b/>
                <w:color w:val="000080"/>
              </w:rPr>
              <w:t>:</w:t>
            </w:r>
          </w:p>
        </w:tc>
        <w:tc>
          <w:tcPr>
            <w:tcW w:w="3816" w:type="dxa"/>
            <w:tcBorders>
              <w:top w:val="single" w:sz="4" w:space="0" w:color="auto"/>
              <w:left w:val="nil"/>
              <w:bottom w:val="single" w:sz="4" w:space="0" w:color="auto"/>
              <w:right w:val="single" w:sz="4" w:space="0" w:color="auto"/>
            </w:tcBorders>
            <w:shd w:val="clear" w:color="auto" w:fill="auto"/>
            <w:vAlign w:val="center"/>
          </w:tcPr>
          <w:p w14:paraId="62E53714" w14:textId="77777777" w:rsidR="004C382D" w:rsidRPr="00672FB9" w:rsidRDefault="004C382D" w:rsidP="00DD48EA">
            <w:pPr>
              <w:tabs>
                <w:tab w:val="left" w:pos="900"/>
                <w:tab w:val="left" w:pos="1080"/>
                <w:tab w:val="left" w:pos="1260"/>
                <w:tab w:val="left" w:pos="5940"/>
                <w:tab w:val="left" w:pos="6120"/>
                <w:tab w:val="left" w:pos="6237"/>
                <w:tab w:val="left" w:pos="6521"/>
              </w:tabs>
              <w:ind w:hanging="109"/>
              <w:rPr>
                <w:rFonts w:ascii="Arial" w:hAnsi="Arial" w:cs="Arial"/>
              </w:rPr>
            </w:pPr>
          </w:p>
        </w:tc>
      </w:tr>
    </w:tbl>
    <w:p w14:paraId="33B2B4F0" w14:textId="77777777" w:rsidR="00AD1E56" w:rsidRPr="00672FB9" w:rsidRDefault="00AD1E56"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69D42477" w14:textId="77777777" w:rsidR="00892A9D" w:rsidRPr="00672FB9" w:rsidRDefault="00892A9D"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0A87DBCD" w14:textId="77777777" w:rsidR="002350B8" w:rsidRPr="00672FB9" w:rsidRDefault="002350B8" w:rsidP="002350B8">
      <w:pPr>
        <w:tabs>
          <w:tab w:val="left" w:pos="900"/>
          <w:tab w:val="left" w:pos="1080"/>
          <w:tab w:val="left" w:pos="1260"/>
          <w:tab w:val="left" w:pos="5940"/>
          <w:tab w:val="left" w:pos="6120"/>
          <w:tab w:val="left" w:pos="6237"/>
          <w:tab w:val="left" w:pos="6521"/>
        </w:tabs>
        <w:rPr>
          <w:rFonts w:ascii="Arial" w:hAnsi="Arial" w:cs="Arial"/>
          <w:b/>
          <w:color w:val="FF0000"/>
          <w:sz w:val="18"/>
        </w:rPr>
      </w:pPr>
    </w:p>
    <w:p w14:paraId="1907F089" w14:textId="77777777" w:rsidR="00C17D6E" w:rsidRPr="00672FB9" w:rsidRDefault="00EF2AAB" w:rsidP="00D13F37">
      <w:pPr>
        <w:ind w:firstLine="708"/>
        <w:jc w:val="both"/>
        <w:rPr>
          <w:rFonts w:ascii="Arial" w:hAnsi="Arial" w:cs="Arial"/>
          <w:b/>
          <w:color w:val="FF0000"/>
          <w:sz w:val="18"/>
        </w:rPr>
      </w:pPr>
      <w:r w:rsidRPr="00672FB9">
        <w:rPr>
          <w:rFonts w:ascii="Arial" w:hAnsi="Arial" w:cs="Arial"/>
          <w:b/>
          <w:color w:val="FF0000"/>
          <w:sz w:val="18"/>
        </w:rPr>
        <w:t>Bu deney rapor</w:t>
      </w:r>
      <w:r w:rsidR="00305EAA" w:rsidRPr="00672FB9">
        <w:rPr>
          <w:rFonts w:ascii="Arial" w:hAnsi="Arial" w:cs="Arial"/>
          <w:b/>
          <w:color w:val="FF0000"/>
          <w:sz w:val="18"/>
        </w:rPr>
        <w:t xml:space="preserve">u </w:t>
      </w:r>
      <w:r w:rsidR="007F4AF1" w:rsidRPr="00672FB9">
        <w:rPr>
          <w:rFonts w:ascii="Arial" w:hAnsi="Arial" w:cs="Arial"/>
          <w:b/>
          <w:color w:val="FF0000"/>
          <w:sz w:val="18"/>
        </w:rPr>
        <w:t>09.10.2020 tarih ve 31269 sayılı Resmi Gazete' de yayımlanan "Tarım Makineleri ve Tarım Teknolojisi Araçlarının Deney ve Denetim Esaslarına İlişkin Yönetmelik"</w:t>
      </w:r>
      <w:r w:rsidR="00D13F37" w:rsidRPr="00672FB9">
        <w:rPr>
          <w:rFonts w:ascii="Arial" w:hAnsi="Arial" w:cs="Arial"/>
          <w:b/>
          <w:color w:val="FF0000"/>
          <w:sz w:val="18"/>
        </w:rPr>
        <w:t xml:space="preserve"> </w:t>
      </w:r>
      <w:r w:rsidR="00305EAA" w:rsidRPr="00672FB9">
        <w:rPr>
          <w:rFonts w:ascii="Arial" w:hAnsi="Arial" w:cs="Arial"/>
          <w:b/>
          <w:color w:val="FF0000"/>
          <w:sz w:val="18"/>
        </w:rPr>
        <w:t>kapsamında kredili satışa esas olmak üzere düzenlenmiş olup,</w:t>
      </w:r>
      <w:r w:rsidR="00D13F37" w:rsidRPr="00672FB9">
        <w:rPr>
          <w:rFonts w:ascii="Arial" w:hAnsi="Arial" w:cs="Arial"/>
          <w:b/>
          <w:color w:val="FF0000"/>
          <w:sz w:val="18"/>
        </w:rPr>
        <w:t xml:space="preserve"> </w:t>
      </w:r>
      <w:r w:rsidR="006C5DBE" w:rsidRPr="00672FB9">
        <w:rPr>
          <w:rFonts w:ascii="Arial" w:hAnsi="Arial" w:cs="Arial"/>
          <w:b/>
          <w:color w:val="FF0000"/>
          <w:sz w:val="18"/>
        </w:rPr>
        <w:t>T.C. Tarım ve Orman Bakanlığı’nın</w:t>
      </w:r>
      <w:r w:rsidR="002E4BE4" w:rsidRPr="00672FB9">
        <w:rPr>
          <w:rFonts w:ascii="Arial" w:hAnsi="Arial" w:cs="Arial"/>
          <w:b/>
          <w:color w:val="FF0000"/>
          <w:sz w:val="18"/>
        </w:rPr>
        <w:t xml:space="preserve"> yazılı izni olmadan </w:t>
      </w:r>
      <w:r w:rsidR="009A1304" w:rsidRPr="00672FB9">
        <w:rPr>
          <w:rFonts w:ascii="Arial" w:hAnsi="Arial" w:cs="Arial"/>
          <w:b/>
          <w:color w:val="FF0000"/>
          <w:sz w:val="18"/>
        </w:rPr>
        <w:t xml:space="preserve">alıntılanamaz, </w:t>
      </w:r>
      <w:r w:rsidR="002E4BE4" w:rsidRPr="00672FB9">
        <w:rPr>
          <w:rFonts w:ascii="Arial" w:hAnsi="Arial" w:cs="Arial"/>
          <w:b/>
          <w:color w:val="FF0000"/>
          <w:sz w:val="18"/>
        </w:rPr>
        <w:t>çoğaltılamaz.</w:t>
      </w:r>
    </w:p>
    <w:p w14:paraId="146439AD" w14:textId="6F907C31" w:rsidR="00D737DA" w:rsidRDefault="00D737DA">
      <w:pPr>
        <w:spacing w:after="160" w:line="259" w:lineRule="auto"/>
        <w:rPr>
          <w:rFonts w:ascii="Arial" w:hAnsi="Arial" w:cs="Arial"/>
          <w:b/>
          <w:sz w:val="24"/>
          <w:szCs w:val="24"/>
        </w:rPr>
      </w:pPr>
      <w:r>
        <w:rPr>
          <w:rFonts w:ascii="Arial" w:hAnsi="Arial" w:cs="Arial"/>
          <w:b/>
          <w:sz w:val="24"/>
          <w:szCs w:val="24"/>
        </w:rPr>
        <w:br w:type="page"/>
      </w:r>
    </w:p>
    <w:p w14:paraId="14F9546C" w14:textId="77777777" w:rsidR="00C17D6E" w:rsidRPr="00672FB9" w:rsidRDefault="00C17D6E" w:rsidP="000F67DE">
      <w:pPr>
        <w:tabs>
          <w:tab w:val="left" w:pos="851"/>
          <w:tab w:val="left" w:pos="6237"/>
          <w:tab w:val="left" w:pos="6521"/>
          <w:tab w:val="left" w:pos="6804"/>
        </w:tabs>
        <w:jc w:val="both"/>
        <w:rPr>
          <w:rFonts w:ascii="Arial" w:hAnsi="Arial" w:cs="Arial"/>
          <w:b/>
          <w:sz w:val="24"/>
          <w:szCs w:val="24"/>
        </w:rPr>
      </w:pPr>
    </w:p>
    <w:p w14:paraId="64055074" w14:textId="291A7DFA" w:rsidR="00672FB9" w:rsidRPr="00672FB9" w:rsidRDefault="00672FB9" w:rsidP="00672FB9">
      <w:pPr>
        <w:jc w:val="both"/>
        <w:rPr>
          <w:rFonts w:ascii="Arial" w:hAnsi="Arial" w:cs="Arial"/>
          <w:b/>
          <w:sz w:val="24"/>
          <w:szCs w:val="24"/>
        </w:rPr>
      </w:pPr>
      <w:r w:rsidRPr="00672FB9">
        <w:rPr>
          <w:rFonts w:ascii="Arial" w:hAnsi="Arial" w:cs="Arial"/>
          <w:b/>
          <w:sz w:val="24"/>
          <w:szCs w:val="24"/>
        </w:rPr>
        <w:t>Deneyi Yapılan Araç / Makine/ Sistemin;</w:t>
      </w:r>
    </w:p>
    <w:p w14:paraId="3AEC4B3B" w14:textId="77777777" w:rsidR="00672FB9" w:rsidRPr="00672FB9" w:rsidRDefault="00672FB9" w:rsidP="00672FB9">
      <w:pPr>
        <w:jc w:val="both"/>
        <w:rPr>
          <w:rFonts w:ascii="Arial" w:hAnsi="Arial" w:cs="Arial"/>
          <w:b/>
          <w:sz w:val="24"/>
          <w:szCs w:val="24"/>
        </w:rPr>
      </w:pPr>
    </w:p>
    <w:p w14:paraId="160EEF27" w14:textId="77777777" w:rsidR="00672FB9" w:rsidRPr="00672FB9" w:rsidRDefault="00672FB9" w:rsidP="00672FB9">
      <w:pPr>
        <w:jc w:val="both"/>
        <w:rPr>
          <w:rFonts w:ascii="Arial" w:hAnsi="Arial" w:cs="Arial"/>
          <w:b/>
          <w:sz w:val="24"/>
          <w:szCs w:val="24"/>
        </w:rPr>
      </w:pPr>
    </w:p>
    <w:p w14:paraId="55F9610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Ticari Adı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5B0CAD79" w14:textId="77777777" w:rsidR="00672FB9" w:rsidRPr="00672FB9" w:rsidRDefault="00672FB9" w:rsidP="00672FB9">
      <w:pPr>
        <w:jc w:val="both"/>
        <w:rPr>
          <w:rFonts w:ascii="Arial" w:hAnsi="Arial" w:cs="Arial"/>
          <w:b/>
          <w:sz w:val="24"/>
          <w:szCs w:val="24"/>
        </w:rPr>
      </w:pPr>
    </w:p>
    <w:p w14:paraId="1067E9EE" w14:textId="77777777" w:rsidR="00672FB9" w:rsidRPr="00672FB9" w:rsidRDefault="00672FB9" w:rsidP="00672FB9">
      <w:pPr>
        <w:jc w:val="both"/>
        <w:rPr>
          <w:rFonts w:ascii="Arial" w:hAnsi="Arial" w:cs="Arial"/>
          <w:b/>
          <w:sz w:val="24"/>
          <w:szCs w:val="24"/>
        </w:rPr>
      </w:pPr>
    </w:p>
    <w:p w14:paraId="7D86034F"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Markası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939E237" w14:textId="77777777" w:rsidR="00672FB9" w:rsidRPr="00672FB9" w:rsidRDefault="00672FB9" w:rsidP="00672FB9">
      <w:pPr>
        <w:jc w:val="both"/>
        <w:rPr>
          <w:rFonts w:ascii="Arial" w:hAnsi="Arial" w:cs="Arial"/>
          <w:b/>
          <w:sz w:val="24"/>
          <w:szCs w:val="24"/>
        </w:rPr>
      </w:pPr>
    </w:p>
    <w:p w14:paraId="5CA81CD7" w14:textId="77777777" w:rsidR="00672FB9" w:rsidRPr="00672FB9" w:rsidRDefault="00672FB9" w:rsidP="00672FB9">
      <w:pPr>
        <w:jc w:val="both"/>
        <w:rPr>
          <w:rFonts w:ascii="Arial" w:hAnsi="Arial" w:cs="Arial"/>
          <w:b/>
          <w:sz w:val="24"/>
          <w:szCs w:val="24"/>
        </w:rPr>
      </w:pPr>
    </w:p>
    <w:p w14:paraId="38673B2C"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Modeli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6B55E35E" w14:textId="77777777" w:rsidR="00672FB9" w:rsidRPr="00672FB9" w:rsidRDefault="00672FB9" w:rsidP="00672FB9">
      <w:pPr>
        <w:jc w:val="both"/>
        <w:rPr>
          <w:rFonts w:ascii="Arial" w:hAnsi="Arial" w:cs="Arial"/>
          <w:b/>
          <w:sz w:val="24"/>
          <w:szCs w:val="24"/>
        </w:rPr>
      </w:pPr>
    </w:p>
    <w:p w14:paraId="59008BED" w14:textId="77777777" w:rsidR="00672FB9" w:rsidRPr="00672FB9" w:rsidRDefault="00672FB9" w:rsidP="00672FB9">
      <w:pPr>
        <w:jc w:val="both"/>
        <w:rPr>
          <w:rFonts w:ascii="Arial" w:hAnsi="Arial" w:cs="Arial"/>
          <w:b/>
          <w:sz w:val="24"/>
          <w:szCs w:val="24"/>
        </w:rPr>
      </w:pPr>
    </w:p>
    <w:p w14:paraId="0504E9D4"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Tipi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8B1E9E" w14:textId="77777777" w:rsidR="00672FB9" w:rsidRPr="00672FB9" w:rsidRDefault="00672FB9" w:rsidP="00672FB9">
      <w:pPr>
        <w:jc w:val="both"/>
        <w:rPr>
          <w:rFonts w:ascii="Arial" w:hAnsi="Arial" w:cs="Arial"/>
          <w:b/>
          <w:sz w:val="24"/>
          <w:szCs w:val="24"/>
        </w:rPr>
      </w:pPr>
    </w:p>
    <w:p w14:paraId="7C225A81" w14:textId="77777777" w:rsidR="00672FB9" w:rsidRPr="00672FB9" w:rsidRDefault="00672FB9" w:rsidP="00672FB9">
      <w:pPr>
        <w:jc w:val="both"/>
        <w:rPr>
          <w:rFonts w:ascii="Arial" w:hAnsi="Arial" w:cs="Arial"/>
          <w:b/>
          <w:sz w:val="24"/>
          <w:szCs w:val="24"/>
        </w:rPr>
      </w:pPr>
    </w:p>
    <w:p w14:paraId="4CF6EF2A" w14:textId="77777777" w:rsidR="00672FB9" w:rsidRPr="00672FB9" w:rsidRDefault="00672FB9" w:rsidP="00672FB9">
      <w:pPr>
        <w:jc w:val="both"/>
        <w:rPr>
          <w:rFonts w:ascii="Arial" w:hAnsi="Arial" w:cs="Arial"/>
          <w:b/>
          <w:sz w:val="24"/>
          <w:szCs w:val="24"/>
        </w:rPr>
      </w:pPr>
      <w:r w:rsidRPr="00672FB9">
        <w:rPr>
          <w:rFonts w:ascii="Arial" w:hAnsi="Arial" w:cs="Arial"/>
          <w:b/>
          <w:sz w:val="24"/>
          <w:szCs w:val="24"/>
        </w:rPr>
        <w:t>Seri Numarası</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3841F21A"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4F1B319" w14:textId="77777777" w:rsidR="00672FB9" w:rsidRPr="00672FB9" w:rsidRDefault="00672FB9" w:rsidP="00672FB9">
      <w:pPr>
        <w:tabs>
          <w:tab w:val="left" w:pos="851"/>
          <w:tab w:val="left" w:pos="6237"/>
          <w:tab w:val="left" w:pos="6521"/>
          <w:tab w:val="left" w:pos="6804"/>
        </w:tabs>
        <w:rPr>
          <w:rFonts w:ascii="Arial" w:hAnsi="Arial" w:cs="Arial"/>
          <w:b/>
          <w:sz w:val="24"/>
          <w:szCs w:val="24"/>
        </w:rPr>
      </w:pPr>
    </w:p>
    <w:p w14:paraId="5770B640"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Deneylerin Yapıldığı Yer </w:t>
      </w:r>
      <w:r w:rsidRPr="00672FB9">
        <w:rPr>
          <w:rFonts w:ascii="Arial" w:hAnsi="Arial" w:cs="Arial"/>
          <w:b/>
          <w:sz w:val="24"/>
          <w:szCs w:val="24"/>
        </w:rPr>
        <w:tab/>
      </w:r>
      <w:r w:rsidRPr="00672FB9">
        <w:rPr>
          <w:rFonts w:ascii="Arial" w:hAnsi="Arial" w:cs="Arial"/>
          <w:b/>
          <w:sz w:val="24"/>
          <w:szCs w:val="24"/>
        </w:rPr>
        <w:tab/>
        <w:t>:</w:t>
      </w:r>
    </w:p>
    <w:p w14:paraId="1A0C8BDF"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6E5E9C96" w14:textId="77777777" w:rsidR="00672FB9" w:rsidRPr="00672FB9" w:rsidRDefault="00672FB9" w:rsidP="00672FB9">
      <w:pPr>
        <w:tabs>
          <w:tab w:val="left" w:pos="851"/>
          <w:tab w:val="left" w:pos="6237"/>
          <w:tab w:val="left" w:pos="6521"/>
          <w:tab w:val="left" w:pos="6804"/>
        </w:tabs>
        <w:jc w:val="both"/>
        <w:rPr>
          <w:rFonts w:ascii="Arial" w:hAnsi="Arial" w:cs="Arial"/>
          <w:b/>
          <w:sz w:val="24"/>
          <w:szCs w:val="24"/>
        </w:rPr>
      </w:pPr>
    </w:p>
    <w:p w14:paraId="3EAA17A2" w14:textId="77777777" w:rsidR="00672FB9" w:rsidRPr="00672FB9" w:rsidRDefault="00672FB9" w:rsidP="00672FB9">
      <w:pPr>
        <w:tabs>
          <w:tab w:val="left" w:pos="851"/>
        </w:tabs>
        <w:jc w:val="both"/>
        <w:rPr>
          <w:rFonts w:ascii="Arial" w:hAnsi="Arial" w:cs="Arial"/>
          <w:b/>
          <w:sz w:val="24"/>
          <w:szCs w:val="24"/>
          <w:lang w:val="en-GB"/>
        </w:rPr>
      </w:pPr>
      <w:r w:rsidRPr="00672FB9">
        <w:rPr>
          <w:rFonts w:ascii="Arial" w:hAnsi="Arial" w:cs="Arial"/>
          <w:b/>
          <w:sz w:val="24"/>
          <w:szCs w:val="24"/>
        </w:rPr>
        <w:t>Deney Tarihi</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1E59867C" w14:textId="77777777" w:rsidR="00672FB9" w:rsidRPr="00672FB9" w:rsidRDefault="00672FB9" w:rsidP="00672FB9">
      <w:pPr>
        <w:tabs>
          <w:tab w:val="left" w:pos="851"/>
        </w:tabs>
        <w:rPr>
          <w:rFonts w:ascii="Arial" w:hAnsi="Arial" w:cs="Arial"/>
          <w:sz w:val="24"/>
          <w:szCs w:val="24"/>
        </w:rPr>
      </w:pPr>
    </w:p>
    <w:p w14:paraId="6B88F459" w14:textId="77777777" w:rsidR="00672FB9" w:rsidRPr="00672FB9" w:rsidRDefault="00672FB9" w:rsidP="00672FB9">
      <w:pPr>
        <w:tabs>
          <w:tab w:val="left" w:pos="851"/>
        </w:tabs>
        <w:rPr>
          <w:rFonts w:ascii="Arial" w:hAnsi="Arial" w:cs="Arial"/>
          <w:sz w:val="24"/>
          <w:szCs w:val="24"/>
        </w:rPr>
      </w:pPr>
    </w:p>
    <w:p w14:paraId="0012E81B"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705F0B54" w14:textId="77777777" w:rsidR="00672FB9" w:rsidRPr="00672FB9" w:rsidRDefault="00672FB9" w:rsidP="00672FB9">
      <w:pPr>
        <w:tabs>
          <w:tab w:val="left" w:pos="851"/>
        </w:tabs>
        <w:rPr>
          <w:rFonts w:ascii="Arial" w:hAnsi="Arial" w:cs="Arial"/>
          <w:sz w:val="24"/>
          <w:szCs w:val="24"/>
        </w:rPr>
      </w:pPr>
      <w:r w:rsidRPr="00672FB9">
        <w:rPr>
          <w:rFonts w:ascii="Arial" w:hAnsi="Arial" w:cs="Arial"/>
          <w:b/>
          <w:sz w:val="24"/>
          <w:szCs w:val="24"/>
        </w:rPr>
        <w:t>Firma</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 xml:space="preserve">: </w:t>
      </w:r>
      <w:r w:rsidRPr="00672FB9">
        <w:rPr>
          <w:rFonts w:ascii="Arial" w:hAnsi="Arial" w:cs="Arial"/>
          <w:sz w:val="24"/>
          <w:szCs w:val="24"/>
        </w:rPr>
        <w:t>Adres, Tel, Fax, e-Posta, Elektronik Ağ, Kep</w:t>
      </w:r>
    </w:p>
    <w:p w14:paraId="09428636" w14:textId="77777777" w:rsidR="00672FB9" w:rsidRPr="00672FB9" w:rsidRDefault="00672FB9" w:rsidP="00672FB9">
      <w:pPr>
        <w:tabs>
          <w:tab w:val="left" w:pos="851"/>
        </w:tabs>
        <w:rPr>
          <w:rFonts w:ascii="Arial" w:hAnsi="Arial" w:cs="Arial"/>
          <w:b/>
          <w:sz w:val="24"/>
          <w:szCs w:val="24"/>
        </w:rPr>
      </w:pPr>
    </w:p>
    <w:p w14:paraId="58238E12"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 xml:space="preserve">Deney İçin Başvuran </w:t>
      </w:r>
    </w:p>
    <w:p w14:paraId="670E3B2D" w14:textId="77777777" w:rsidR="00672FB9" w:rsidRPr="00672FB9" w:rsidRDefault="00672FB9" w:rsidP="00672FB9">
      <w:pPr>
        <w:tabs>
          <w:tab w:val="left" w:pos="851"/>
        </w:tabs>
        <w:rPr>
          <w:rFonts w:ascii="Arial" w:hAnsi="Arial" w:cs="Arial"/>
          <w:b/>
          <w:sz w:val="24"/>
          <w:szCs w:val="24"/>
        </w:rPr>
      </w:pPr>
      <w:r w:rsidRPr="00672FB9">
        <w:rPr>
          <w:rFonts w:ascii="Arial" w:hAnsi="Arial" w:cs="Arial"/>
          <w:b/>
          <w:sz w:val="24"/>
          <w:szCs w:val="24"/>
        </w:rPr>
        <w:t>Firma Vergi No</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p>
    <w:p w14:paraId="28012A1B" w14:textId="77777777" w:rsidR="00672FB9" w:rsidRPr="00672FB9" w:rsidRDefault="00672FB9" w:rsidP="00672FB9">
      <w:pPr>
        <w:tabs>
          <w:tab w:val="left" w:pos="851"/>
        </w:tabs>
        <w:ind w:left="851" w:hanging="851"/>
        <w:rPr>
          <w:rFonts w:ascii="Arial" w:hAnsi="Arial" w:cs="Arial"/>
          <w:sz w:val="24"/>
          <w:szCs w:val="24"/>
        </w:rPr>
      </w:pPr>
    </w:p>
    <w:p w14:paraId="4FB911D8"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İmalatçı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09EE629D" w14:textId="77777777" w:rsidR="00672FB9" w:rsidRPr="00672FB9" w:rsidRDefault="00672FB9" w:rsidP="00672FB9">
      <w:pPr>
        <w:tabs>
          <w:tab w:val="left" w:pos="851"/>
        </w:tabs>
        <w:rPr>
          <w:rFonts w:ascii="Arial" w:hAnsi="Arial" w:cs="Arial"/>
          <w:b/>
          <w:sz w:val="24"/>
          <w:szCs w:val="24"/>
        </w:rPr>
      </w:pPr>
    </w:p>
    <w:p w14:paraId="1949DE08" w14:textId="77777777" w:rsidR="00672FB9" w:rsidRPr="00672FB9" w:rsidRDefault="00672FB9" w:rsidP="00672FB9">
      <w:pPr>
        <w:tabs>
          <w:tab w:val="left" w:pos="851"/>
        </w:tabs>
        <w:ind w:left="851" w:hanging="851"/>
        <w:jc w:val="both"/>
        <w:rPr>
          <w:rFonts w:ascii="Arial" w:hAnsi="Arial" w:cs="Arial"/>
          <w:sz w:val="24"/>
          <w:szCs w:val="24"/>
        </w:rPr>
      </w:pPr>
    </w:p>
    <w:p w14:paraId="41D786D6" w14:textId="77777777" w:rsidR="00672FB9" w:rsidRPr="00672FB9" w:rsidRDefault="00672FB9" w:rsidP="00672FB9">
      <w:pPr>
        <w:tabs>
          <w:tab w:val="left" w:pos="851"/>
        </w:tabs>
        <w:rPr>
          <w:rFonts w:ascii="Arial" w:hAnsi="Arial" w:cs="Arial"/>
          <w:sz w:val="24"/>
          <w:szCs w:val="24"/>
        </w:rPr>
      </w:pPr>
    </w:p>
    <w:p w14:paraId="045CA6D9" w14:textId="77777777" w:rsidR="00672FB9" w:rsidRPr="00672FB9" w:rsidRDefault="00672FB9" w:rsidP="00672FB9">
      <w:pPr>
        <w:tabs>
          <w:tab w:val="left" w:pos="851"/>
        </w:tabs>
        <w:ind w:left="851" w:hanging="851"/>
        <w:jc w:val="both"/>
        <w:rPr>
          <w:rFonts w:ascii="Arial" w:hAnsi="Arial" w:cs="Arial"/>
          <w:b/>
          <w:sz w:val="24"/>
          <w:szCs w:val="24"/>
        </w:rPr>
      </w:pPr>
      <w:r w:rsidRPr="00672FB9">
        <w:rPr>
          <w:rFonts w:ascii="Arial" w:hAnsi="Arial" w:cs="Arial"/>
          <w:b/>
          <w:sz w:val="24"/>
          <w:szCs w:val="24"/>
        </w:rPr>
        <w:t xml:space="preserve">İthalatçı Firma  </w:t>
      </w:r>
      <w:r w:rsidRPr="00672FB9">
        <w:rPr>
          <w:rFonts w:ascii="Arial" w:hAnsi="Arial" w:cs="Arial"/>
          <w:b/>
          <w:sz w:val="24"/>
          <w:szCs w:val="24"/>
        </w:rPr>
        <w:tab/>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Adres, Tel, Fax, e-Posta, Elektronik Ağ, Kep</w:t>
      </w:r>
    </w:p>
    <w:p w14:paraId="717983E8" w14:textId="77777777" w:rsidR="00672FB9" w:rsidRPr="00672FB9" w:rsidRDefault="00672FB9" w:rsidP="00672FB9">
      <w:pPr>
        <w:tabs>
          <w:tab w:val="left" w:pos="851"/>
        </w:tabs>
        <w:rPr>
          <w:rFonts w:ascii="Arial" w:hAnsi="Arial" w:cs="Arial"/>
          <w:sz w:val="24"/>
          <w:szCs w:val="24"/>
        </w:rPr>
      </w:pPr>
    </w:p>
    <w:p w14:paraId="5DC65A82" w14:textId="77777777" w:rsidR="00672FB9" w:rsidRPr="00672FB9" w:rsidRDefault="00672FB9" w:rsidP="00672FB9">
      <w:pPr>
        <w:tabs>
          <w:tab w:val="left" w:pos="851"/>
        </w:tabs>
        <w:rPr>
          <w:rFonts w:ascii="Arial" w:hAnsi="Arial" w:cs="Arial"/>
          <w:b/>
          <w:sz w:val="24"/>
          <w:szCs w:val="24"/>
        </w:rPr>
      </w:pPr>
    </w:p>
    <w:p w14:paraId="1D8B178D" w14:textId="77777777" w:rsidR="00672FB9" w:rsidRPr="00672FB9" w:rsidRDefault="00672FB9" w:rsidP="00672FB9">
      <w:pPr>
        <w:tabs>
          <w:tab w:val="left" w:pos="851"/>
        </w:tabs>
        <w:rPr>
          <w:rFonts w:ascii="Arial" w:hAnsi="Arial" w:cs="Arial"/>
          <w:b/>
          <w:sz w:val="24"/>
          <w:szCs w:val="24"/>
        </w:rPr>
      </w:pPr>
    </w:p>
    <w:p w14:paraId="7C134C65" w14:textId="6AC8D11E" w:rsidR="00672FB9" w:rsidRPr="00672FB9" w:rsidRDefault="00672FB9" w:rsidP="00422173">
      <w:pPr>
        <w:tabs>
          <w:tab w:val="left" w:pos="3261"/>
        </w:tabs>
        <w:ind w:left="3261" w:hanging="3261"/>
        <w:rPr>
          <w:rFonts w:ascii="Arial" w:hAnsi="Arial" w:cs="Arial"/>
          <w:sz w:val="24"/>
          <w:szCs w:val="24"/>
        </w:rPr>
      </w:pPr>
      <w:r w:rsidRPr="00672FB9">
        <w:rPr>
          <w:rFonts w:ascii="Arial" w:hAnsi="Arial" w:cs="Arial"/>
          <w:b/>
          <w:sz w:val="24"/>
          <w:szCs w:val="24"/>
        </w:rPr>
        <w:t>Deneyi Yapan Kurum</w:t>
      </w:r>
      <w:r w:rsidRPr="00672FB9">
        <w:rPr>
          <w:rFonts w:ascii="Arial" w:hAnsi="Arial" w:cs="Arial"/>
          <w:b/>
          <w:sz w:val="24"/>
          <w:szCs w:val="24"/>
        </w:rPr>
        <w:tab/>
      </w:r>
      <w:r w:rsidRPr="00672FB9">
        <w:rPr>
          <w:rFonts w:ascii="Arial" w:hAnsi="Arial" w:cs="Arial"/>
          <w:b/>
          <w:sz w:val="24"/>
          <w:szCs w:val="24"/>
        </w:rPr>
        <w:tab/>
        <w:t>:</w:t>
      </w:r>
      <w:r w:rsidRPr="00672FB9">
        <w:rPr>
          <w:rFonts w:ascii="Arial" w:hAnsi="Arial" w:cs="Arial"/>
          <w:sz w:val="24"/>
          <w:szCs w:val="24"/>
        </w:rPr>
        <w:t xml:space="preserve"> </w:t>
      </w:r>
      <w:r w:rsidR="00163285" w:rsidRPr="00672FB9">
        <w:rPr>
          <w:rFonts w:ascii="Arial" w:hAnsi="Arial" w:cs="Arial"/>
          <w:sz w:val="24"/>
          <w:szCs w:val="24"/>
        </w:rPr>
        <w:t>Adres, Tel, Fax, e-Posta, Elektronik Ağ</w:t>
      </w:r>
    </w:p>
    <w:p w14:paraId="6388DFA0" w14:textId="5459C5C9" w:rsidR="00034C3E" w:rsidRDefault="00034C3E">
      <w:pPr>
        <w:spacing w:after="160" w:line="259" w:lineRule="auto"/>
        <w:rPr>
          <w:rFonts w:ascii="Arial" w:hAnsi="Arial" w:cs="Arial"/>
          <w:b/>
          <w:sz w:val="24"/>
          <w:szCs w:val="24"/>
        </w:rPr>
      </w:pPr>
      <w:r>
        <w:rPr>
          <w:rFonts w:ascii="Arial" w:hAnsi="Arial" w:cs="Arial"/>
          <w:b/>
          <w:sz w:val="24"/>
          <w:szCs w:val="24"/>
        </w:rPr>
        <w:br w:type="page"/>
      </w:r>
    </w:p>
    <w:p w14:paraId="42FA424B" w14:textId="77777777" w:rsidR="00672FB9" w:rsidRPr="00672FB9" w:rsidRDefault="00672FB9" w:rsidP="00672FB9">
      <w:pPr>
        <w:tabs>
          <w:tab w:val="left" w:pos="851"/>
          <w:tab w:val="left" w:pos="6237"/>
          <w:tab w:val="left" w:pos="6521"/>
          <w:tab w:val="left" w:pos="6804"/>
        </w:tabs>
        <w:jc w:val="center"/>
        <w:rPr>
          <w:rFonts w:ascii="Arial" w:hAnsi="Arial" w:cs="Arial"/>
          <w:b/>
          <w:sz w:val="24"/>
          <w:szCs w:val="24"/>
        </w:rPr>
      </w:pPr>
      <w:r w:rsidRPr="00672FB9">
        <w:rPr>
          <w:rFonts w:ascii="Arial" w:hAnsi="Arial" w:cs="Arial"/>
          <w:b/>
          <w:sz w:val="24"/>
          <w:szCs w:val="24"/>
        </w:rPr>
        <w:lastRenderedPageBreak/>
        <w:t>DENEY RAPORUNUN İÇERİĞİ</w:t>
      </w:r>
    </w:p>
    <w:p w14:paraId="15CE08FF" w14:textId="77777777" w:rsidR="00672FB9" w:rsidRPr="00672FB9" w:rsidRDefault="00672FB9" w:rsidP="00672FB9">
      <w:pPr>
        <w:tabs>
          <w:tab w:val="left" w:pos="851"/>
          <w:tab w:val="left" w:pos="5760"/>
          <w:tab w:val="left" w:pos="6237"/>
          <w:tab w:val="left" w:pos="6521"/>
          <w:tab w:val="left" w:pos="6804"/>
        </w:tabs>
        <w:jc w:val="both"/>
        <w:rPr>
          <w:rFonts w:ascii="Arial" w:hAnsi="Arial" w:cs="Arial"/>
          <w:b/>
          <w:sz w:val="24"/>
          <w:szCs w:val="24"/>
        </w:rPr>
      </w:pPr>
    </w:p>
    <w:p w14:paraId="1C3BD8A2" w14:textId="482B41A0"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Makine</w:t>
      </w:r>
      <w:r w:rsidR="003673B6">
        <w:rPr>
          <w:rFonts w:ascii="Arial" w:hAnsi="Arial" w:cs="Arial"/>
          <w:b/>
          <w:sz w:val="24"/>
          <w:szCs w:val="24"/>
        </w:rPr>
        <w:t xml:space="preserve"> </w:t>
      </w:r>
      <w:r w:rsidRPr="00672FB9">
        <w:rPr>
          <w:rFonts w:ascii="Arial" w:hAnsi="Arial" w:cs="Arial"/>
          <w:b/>
          <w:sz w:val="24"/>
          <w:szCs w:val="24"/>
        </w:rPr>
        <w:t>Tanıtımı</w:t>
      </w:r>
    </w:p>
    <w:p w14:paraId="797CEB21" w14:textId="5F5CA5E9"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 xml:space="preserve">Teknik Özellikler </w:t>
      </w:r>
    </w:p>
    <w:p w14:paraId="097DB48E" w14:textId="77777777" w:rsidR="00672FB9" w:rsidRP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Yöntem</w:t>
      </w:r>
    </w:p>
    <w:p w14:paraId="0FC6D469"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Deney Bulguları</w:t>
      </w:r>
    </w:p>
    <w:p w14:paraId="063A5072"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Sonuç</w:t>
      </w:r>
    </w:p>
    <w:p w14:paraId="035DFF6D" w14:textId="77777777" w:rsidR="00672FB9" w:rsidRDefault="00672FB9"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sidRPr="00672FB9">
        <w:rPr>
          <w:rFonts w:ascii="Arial" w:hAnsi="Arial" w:cs="Arial"/>
          <w:b/>
          <w:sz w:val="24"/>
          <w:szCs w:val="24"/>
        </w:rPr>
        <w:t>Başvuru Kaynakları</w:t>
      </w:r>
    </w:p>
    <w:p w14:paraId="0C02A91C" w14:textId="77777777" w:rsidR="00474A4D" w:rsidRPr="00672FB9" w:rsidRDefault="00474A4D" w:rsidP="00034C3E">
      <w:pPr>
        <w:pStyle w:val="ListParagraph"/>
        <w:numPr>
          <w:ilvl w:val="0"/>
          <w:numId w:val="5"/>
        </w:numPr>
        <w:tabs>
          <w:tab w:val="left" w:pos="851"/>
          <w:tab w:val="left" w:pos="5760"/>
          <w:tab w:val="left" w:pos="6237"/>
          <w:tab w:val="left" w:pos="6521"/>
          <w:tab w:val="left" w:pos="6804"/>
        </w:tabs>
        <w:spacing w:before="240" w:after="240" w:line="720" w:lineRule="auto"/>
        <w:jc w:val="both"/>
        <w:rPr>
          <w:rFonts w:ascii="Arial" w:hAnsi="Arial" w:cs="Arial"/>
          <w:b/>
          <w:sz w:val="24"/>
          <w:szCs w:val="24"/>
        </w:rPr>
      </w:pPr>
      <w:r>
        <w:rPr>
          <w:rFonts w:ascii="Arial" w:hAnsi="Arial" w:cs="Arial"/>
          <w:b/>
          <w:sz w:val="24"/>
          <w:szCs w:val="24"/>
        </w:rPr>
        <w:t>Deney Kurulu</w:t>
      </w:r>
    </w:p>
    <w:p w14:paraId="50AF17B7" w14:textId="77777777" w:rsidR="00C15437" w:rsidRDefault="00C15437" w:rsidP="007B04FF">
      <w:pPr>
        <w:tabs>
          <w:tab w:val="left" w:pos="851"/>
          <w:tab w:val="left" w:pos="6237"/>
          <w:tab w:val="left" w:pos="6521"/>
          <w:tab w:val="left" w:pos="6804"/>
        </w:tabs>
        <w:jc w:val="both"/>
        <w:rPr>
          <w:rFonts w:ascii="Arial" w:hAnsi="Arial" w:cs="Arial"/>
          <w:sz w:val="24"/>
          <w:szCs w:val="24"/>
        </w:rPr>
      </w:pPr>
    </w:p>
    <w:p w14:paraId="682DABA8" w14:textId="77777777" w:rsidR="00C15437" w:rsidRPr="00672FB9" w:rsidRDefault="00C15437" w:rsidP="007B04FF">
      <w:pPr>
        <w:tabs>
          <w:tab w:val="left" w:pos="851"/>
          <w:tab w:val="left" w:pos="6237"/>
          <w:tab w:val="left" w:pos="6521"/>
          <w:tab w:val="left" w:pos="6804"/>
        </w:tabs>
        <w:jc w:val="both"/>
        <w:rPr>
          <w:rFonts w:ascii="Arial" w:hAnsi="Arial" w:cs="Arial"/>
          <w:sz w:val="24"/>
          <w:szCs w:val="24"/>
        </w:rPr>
      </w:pPr>
    </w:p>
    <w:p w14:paraId="3B1F469D" w14:textId="77777777" w:rsidR="00672FB9" w:rsidRPr="00672FB9" w:rsidRDefault="00672FB9" w:rsidP="007B04FF">
      <w:pPr>
        <w:tabs>
          <w:tab w:val="left" w:pos="851"/>
          <w:tab w:val="left" w:pos="6237"/>
          <w:tab w:val="left" w:pos="6521"/>
          <w:tab w:val="left" w:pos="6804"/>
        </w:tabs>
        <w:jc w:val="both"/>
        <w:rPr>
          <w:rFonts w:ascii="Arial" w:hAnsi="Arial" w:cs="Arial"/>
          <w:sz w:val="24"/>
          <w:szCs w:val="24"/>
        </w:rPr>
      </w:pPr>
    </w:p>
    <w:p w14:paraId="2AF5A7F8" w14:textId="6FB4E5C2" w:rsidR="00034C3E" w:rsidRDefault="00034C3E">
      <w:pPr>
        <w:spacing w:after="160" w:line="259" w:lineRule="auto"/>
        <w:rPr>
          <w:rFonts w:ascii="Arial" w:hAnsi="Arial" w:cs="Arial"/>
          <w:sz w:val="24"/>
          <w:szCs w:val="24"/>
        </w:rPr>
      </w:pPr>
      <w:r>
        <w:rPr>
          <w:rFonts w:ascii="Arial" w:hAnsi="Arial" w:cs="Arial"/>
          <w:sz w:val="24"/>
          <w:szCs w:val="24"/>
        </w:rPr>
        <w:br w:type="page"/>
      </w:r>
    </w:p>
    <w:p w14:paraId="2D398E31" w14:textId="47185292" w:rsidR="009B6910" w:rsidRPr="00672FB9" w:rsidRDefault="009B6910" w:rsidP="00F92F4B">
      <w:pPr>
        <w:pStyle w:val="ListParagraph"/>
        <w:numPr>
          <w:ilvl w:val="0"/>
          <w:numId w:val="3"/>
        </w:numPr>
        <w:tabs>
          <w:tab w:val="left" w:pos="851"/>
          <w:tab w:val="left" w:pos="5760"/>
          <w:tab w:val="left" w:pos="6237"/>
          <w:tab w:val="left" w:pos="6521"/>
          <w:tab w:val="left" w:pos="6804"/>
        </w:tabs>
        <w:spacing w:after="240"/>
        <w:jc w:val="both"/>
        <w:rPr>
          <w:rFonts w:ascii="Arial" w:hAnsi="Arial" w:cs="Arial"/>
          <w:b/>
          <w:sz w:val="24"/>
          <w:szCs w:val="24"/>
        </w:rPr>
      </w:pPr>
      <w:r w:rsidRPr="00672FB9">
        <w:rPr>
          <w:rFonts w:ascii="Arial" w:hAnsi="Arial" w:cs="Arial"/>
          <w:b/>
          <w:sz w:val="24"/>
          <w:szCs w:val="24"/>
        </w:rPr>
        <w:lastRenderedPageBreak/>
        <w:t>MAKİNE</w:t>
      </w:r>
      <w:r w:rsidR="001947A7">
        <w:rPr>
          <w:rFonts w:ascii="Arial" w:hAnsi="Arial" w:cs="Arial"/>
          <w:b/>
          <w:sz w:val="24"/>
          <w:szCs w:val="24"/>
        </w:rPr>
        <w:t xml:space="preserve"> </w:t>
      </w:r>
      <w:r w:rsidRPr="00672FB9">
        <w:rPr>
          <w:rFonts w:ascii="Arial" w:hAnsi="Arial" w:cs="Arial"/>
          <w:b/>
          <w:sz w:val="24"/>
          <w:szCs w:val="24"/>
        </w:rPr>
        <w:t>TANITIMI</w:t>
      </w:r>
    </w:p>
    <w:p w14:paraId="4204B513" w14:textId="135A5803" w:rsidR="00BE0CD3" w:rsidRPr="00BE0CD3"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w:t>
      </w:r>
      <w:proofErr w:type="gramStart"/>
      <w:r>
        <w:rPr>
          <w:rFonts w:ascii="Arial" w:hAnsi="Arial" w:cs="Arial"/>
          <w:sz w:val="22"/>
          <w:szCs w:val="22"/>
        </w:rPr>
        <w:t>………………………………</w:t>
      </w:r>
      <w:proofErr w:type="gramEnd"/>
      <w:r w:rsidRPr="00BE0CD3">
        <w:rPr>
          <w:rFonts w:ascii="Arial" w:hAnsi="Arial" w:cs="Arial"/>
          <w:sz w:val="22"/>
          <w:szCs w:val="22"/>
        </w:rPr>
        <w:t>” tarafından imal edilen traktör</w:t>
      </w:r>
      <w:r w:rsidR="007B35F6">
        <w:rPr>
          <w:rFonts w:ascii="Arial" w:hAnsi="Arial" w:cs="Arial"/>
          <w:sz w:val="22"/>
          <w:szCs w:val="22"/>
        </w:rPr>
        <w:t xml:space="preserve"> tipi …..(kazıyıcı</w:t>
      </w:r>
      <w:r w:rsidRPr="00BE0CD3">
        <w:rPr>
          <w:rFonts w:ascii="Arial" w:hAnsi="Arial" w:cs="Arial"/>
          <w:sz w:val="22"/>
          <w:szCs w:val="22"/>
        </w:rPr>
        <w:t xml:space="preserve"> yükleyicisi</w:t>
      </w:r>
      <w:r w:rsidR="007B35F6">
        <w:rPr>
          <w:rFonts w:ascii="Arial" w:hAnsi="Arial" w:cs="Arial"/>
          <w:sz w:val="22"/>
          <w:szCs w:val="22"/>
        </w:rPr>
        <w:t>)</w:t>
      </w:r>
      <w:r w:rsidRPr="00BE0CD3">
        <w:rPr>
          <w:rFonts w:ascii="Arial" w:hAnsi="Arial" w:cs="Arial"/>
          <w:sz w:val="22"/>
          <w:szCs w:val="22"/>
        </w:rPr>
        <w:t xml:space="preserve"> (</w:t>
      </w:r>
      <w:r>
        <w:rPr>
          <w:rFonts w:ascii="Arial" w:hAnsi="Arial" w:cs="Arial"/>
          <w:sz w:val="22"/>
          <w:szCs w:val="22"/>
        </w:rPr>
        <w:t>……………………….</w:t>
      </w:r>
      <w:r w:rsidRPr="00BE0CD3">
        <w:rPr>
          <w:rFonts w:ascii="Arial" w:hAnsi="Arial" w:cs="Arial"/>
          <w:sz w:val="22"/>
          <w:szCs w:val="22"/>
        </w:rPr>
        <w:t>) ve ata</w:t>
      </w:r>
      <w:r w:rsidR="00B53F0E">
        <w:rPr>
          <w:rFonts w:ascii="Arial" w:hAnsi="Arial" w:cs="Arial"/>
          <w:sz w:val="22"/>
          <w:szCs w:val="22"/>
        </w:rPr>
        <w:t>ş</w:t>
      </w:r>
      <w:r w:rsidRPr="00BE0CD3">
        <w:rPr>
          <w:rFonts w:ascii="Arial" w:hAnsi="Arial" w:cs="Arial"/>
          <w:sz w:val="22"/>
          <w:szCs w:val="22"/>
        </w:rPr>
        <w:t>manları tarım traktörünün ön</w:t>
      </w:r>
      <w:r w:rsidR="007B35F6">
        <w:rPr>
          <w:rFonts w:ascii="Arial" w:hAnsi="Arial" w:cs="Arial"/>
          <w:sz w:val="22"/>
          <w:szCs w:val="22"/>
        </w:rPr>
        <w:t xml:space="preserve"> veya arka</w:t>
      </w:r>
      <w:r w:rsidRPr="00BE0CD3">
        <w:rPr>
          <w:rFonts w:ascii="Arial" w:hAnsi="Arial" w:cs="Arial"/>
          <w:sz w:val="22"/>
          <w:szCs w:val="22"/>
        </w:rPr>
        <w:t xml:space="preserve"> tarafına gelecek biçimde şasiye bağlanan, hidrolik güçle çalıştırılan, zirai ürünlerin ve toprak, kum, çöp ve çiftlik gübresi gibi çeşitli materyallerin yüklenmesinde ve kısa mesafede naklinde kullanılan bağlantı düzeni, hidrolik silindirler, kaldırma kolları, kova ve kova boşaltma düzeninden meydana gelen bir ekipmandır. </w:t>
      </w:r>
    </w:p>
    <w:p w14:paraId="72447121" w14:textId="04408A2B" w:rsidR="00947078" w:rsidRPr="00672FB9" w:rsidRDefault="00BE0CD3" w:rsidP="00BE0CD3">
      <w:pPr>
        <w:spacing w:before="120" w:after="120" w:line="240" w:lineRule="atLeast"/>
        <w:ind w:left="709" w:firstLine="426"/>
        <w:jc w:val="both"/>
        <w:rPr>
          <w:rFonts w:ascii="Arial" w:hAnsi="Arial" w:cs="Arial"/>
          <w:sz w:val="22"/>
          <w:szCs w:val="22"/>
        </w:rPr>
      </w:pPr>
      <w:r w:rsidRPr="00BE0CD3">
        <w:rPr>
          <w:rFonts w:ascii="Arial" w:hAnsi="Arial" w:cs="Arial"/>
          <w:sz w:val="22"/>
          <w:szCs w:val="22"/>
        </w:rPr>
        <w:t xml:space="preserve">Ekipmanlardan </w:t>
      </w:r>
      <w:proofErr w:type="gramStart"/>
      <w:r>
        <w:rPr>
          <w:rFonts w:ascii="Arial" w:hAnsi="Arial" w:cs="Arial"/>
          <w:sz w:val="22"/>
          <w:szCs w:val="22"/>
        </w:rPr>
        <w:t>……….</w:t>
      </w:r>
      <w:proofErr w:type="gramEnd"/>
      <w:r w:rsidRPr="00BE0CD3">
        <w:rPr>
          <w:rFonts w:ascii="Arial" w:hAnsi="Arial" w:cs="Arial"/>
          <w:sz w:val="22"/>
          <w:szCs w:val="22"/>
        </w:rPr>
        <w:t xml:space="preserve"> </w:t>
      </w:r>
      <w:proofErr w:type="gramStart"/>
      <w:r>
        <w:rPr>
          <w:rFonts w:ascii="Arial" w:hAnsi="Arial" w:cs="Arial"/>
          <w:sz w:val="22"/>
          <w:szCs w:val="22"/>
        </w:rPr>
        <w:t>…………</w:t>
      </w:r>
      <w:proofErr w:type="gramEnd"/>
      <w:r w:rsidRPr="00BE0CD3">
        <w:rPr>
          <w:rFonts w:ascii="Arial" w:hAnsi="Arial" w:cs="Arial"/>
          <w:sz w:val="22"/>
          <w:szCs w:val="22"/>
        </w:rPr>
        <w:t xml:space="preserve"> ve </w:t>
      </w:r>
      <w:proofErr w:type="gramStart"/>
      <w:r>
        <w:rPr>
          <w:rFonts w:ascii="Arial" w:hAnsi="Arial" w:cs="Arial"/>
          <w:sz w:val="22"/>
          <w:szCs w:val="22"/>
        </w:rPr>
        <w:t>………….</w:t>
      </w:r>
      <w:proofErr w:type="gramEnd"/>
      <w:r w:rsidRPr="00BE0CD3">
        <w:rPr>
          <w:rFonts w:ascii="Arial" w:hAnsi="Arial" w:cs="Arial"/>
          <w:sz w:val="22"/>
          <w:szCs w:val="22"/>
        </w:rPr>
        <w:t xml:space="preserve"> model olanlar </w:t>
      </w:r>
      <w:proofErr w:type="gramStart"/>
      <w:r>
        <w:rPr>
          <w:rFonts w:ascii="Arial" w:hAnsi="Arial" w:cs="Arial"/>
          <w:sz w:val="22"/>
          <w:szCs w:val="22"/>
        </w:rPr>
        <w:t>……..</w:t>
      </w:r>
      <w:proofErr w:type="gramEnd"/>
      <w:r w:rsidRPr="00BE0CD3">
        <w:rPr>
          <w:rFonts w:ascii="Arial" w:hAnsi="Arial" w:cs="Arial"/>
          <w:sz w:val="22"/>
          <w:szCs w:val="22"/>
        </w:rPr>
        <w:t xml:space="preserve"> renge, </w:t>
      </w:r>
      <w:proofErr w:type="gramStart"/>
      <w:r>
        <w:rPr>
          <w:rFonts w:ascii="Arial" w:hAnsi="Arial" w:cs="Arial"/>
          <w:sz w:val="22"/>
          <w:szCs w:val="22"/>
        </w:rPr>
        <w:t>……</w:t>
      </w:r>
      <w:proofErr w:type="gramEnd"/>
      <w:r w:rsidRPr="00BE0CD3">
        <w:rPr>
          <w:rFonts w:ascii="Arial" w:hAnsi="Arial" w:cs="Arial"/>
          <w:sz w:val="22"/>
          <w:szCs w:val="22"/>
        </w:rPr>
        <w:t xml:space="preserve"> modeli ise </w:t>
      </w:r>
      <w:proofErr w:type="gramStart"/>
      <w:r>
        <w:rPr>
          <w:rFonts w:ascii="Arial" w:hAnsi="Arial" w:cs="Arial"/>
          <w:sz w:val="22"/>
          <w:szCs w:val="22"/>
        </w:rPr>
        <w:t>……..</w:t>
      </w:r>
      <w:proofErr w:type="gramEnd"/>
      <w:r w:rsidRPr="00BE0CD3">
        <w:rPr>
          <w:rFonts w:ascii="Arial" w:hAnsi="Arial" w:cs="Arial"/>
          <w:sz w:val="22"/>
          <w:szCs w:val="22"/>
        </w:rPr>
        <w:t xml:space="preserve"> renge boyanmış olup üzerlerinde imalatçı firmanın adı bulunmaktadır</w:t>
      </w:r>
      <w:proofErr w:type="gramStart"/>
      <w:r w:rsidRPr="00BE0CD3">
        <w:rPr>
          <w:rFonts w:ascii="Arial" w:hAnsi="Arial" w:cs="Arial"/>
          <w:sz w:val="22"/>
          <w:szCs w:val="22"/>
        </w:rPr>
        <w:t>.</w:t>
      </w:r>
      <w:r w:rsidR="00947078">
        <w:rPr>
          <w:rFonts w:ascii="Arial" w:hAnsi="Arial" w:cs="Arial"/>
          <w:sz w:val="22"/>
          <w:szCs w:val="22"/>
        </w:rPr>
        <w:t>.</w:t>
      </w:r>
      <w:proofErr w:type="gramEnd"/>
    </w:p>
    <w:p w14:paraId="2E9EA492" w14:textId="77777777" w:rsidR="00A37A97" w:rsidRPr="00672FB9" w:rsidRDefault="009B691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TEKNİK ÖZELLİKLER</w:t>
      </w:r>
    </w:p>
    <w:p w14:paraId="30564A17" w14:textId="1EACFFE3" w:rsidR="00531DF3" w:rsidRDefault="00531DF3" w:rsidP="00F92F4B">
      <w:pPr>
        <w:spacing w:before="120" w:after="120"/>
        <w:ind w:firstLine="708"/>
        <w:jc w:val="both"/>
        <w:rPr>
          <w:rFonts w:ascii="Arial" w:hAnsi="Arial" w:cs="Arial"/>
          <w:b/>
          <w:sz w:val="24"/>
          <w:szCs w:val="24"/>
        </w:rPr>
      </w:pPr>
      <w:r w:rsidRPr="00672FB9">
        <w:rPr>
          <w:rFonts w:ascii="Arial" w:hAnsi="Arial" w:cs="Arial"/>
          <w:b/>
          <w:sz w:val="24"/>
          <w:szCs w:val="24"/>
        </w:rPr>
        <w:t>2.1. Genel Ölçüler</w:t>
      </w:r>
    </w:p>
    <w:p w14:paraId="0173ABB2" w14:textId="77777777" w:rsidR="00BE0CD3" w:rsidRDefault="00BE0CD3" w:rsidP="00E3390B">
      <w:pPr>
        <w:spacing w:before="120" w:after="120" w:line="0" w:lineRule="atLeast"/>
        <w:ind w:left="851"/>
        <w:jc w:val="both"/>
        <w:rPr>
          <w:rFonts w:ascii="Arial" w:hAnsi="Arial" w:cs="Arial"/>
          <w:sz w:val="24"/>
        </w:rPr>
      </w:pPr>
      <w:r w:rsidRPr="00BE0CD3">
        <w:rPr>
          <w:rFonts w:ascii="Arial" w:hAnsi="Arial" w:cs="Arial"/>
          <w:sz w:val="24"/>
        </w:rPr>
        <w:t>(Ölçüler kaldırma kollarına etki eden silindirler tam kapalı durumda iken ve düz bir zeminde alınmıştır.)</w:t>
      </w:r>
    </w:p>
    <w:tbl>
      <w:tblPr>
        <w:tblW w:w="4531"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8"/>
        <w:gridCol w:w="1736"/>
        <w:gridCol w:w="1736"/>
      </w:tblGrid>
      <w:tr w:rsidR="00BE0CD3" w:rsidRPr="002F291E" w14:paraId="685FAD07" w14:textId="491CF966" w:rsidTr="00BE0CD3">
        <w:trPr>
          <w:jc w:val="center"/>
        </w:trPr>
        <w:tc>
          <w:tcPr>
            <w:tcW w:w="1387" w:type="pct"/>
          </w:tcPr>
          <w:p w14:paraId="366E2B15" w14:textId="77777777" w:rsidR="00BE0CD3" w:rsidRPr="002F291E" w:rsidRDefault="00BE0CD3" w:rsidP="00BE0CD3">
            <w:pPr>
              <w:spacing w:before="40" w:after="40"/>
              <w:rPr>
                <w:rFonts w:ascii="Arial" w:hAnsi="Arial" w:cs="Arial"/>
                <w:bCs/>
              </w:rPr>
            </w:pPr>
            <w:bookmarkStart w:id="1" w:name="_Hlk107493395"/>
          </w:p>
        </w:tc>
        <w:tc>
          <w:tcPr>
            <w:tcW w:w="444" w:type="pct"/>
          </w:tcPr>
          <w:p w14:paraId="2E1B5F87" w14:textId="77777777" w:rsidR="00BE0CD3" w:rsidRPr="002F291E" w:rsidRDefault="00BE0CD3" w:rsidP="00BE0CD3">
            <w:pPr>
              <w:spacing w:before="40" w:after="40"/>
              <w:jc w:val="center"/>
              <w:rPr>
                <w:rFonts w:ascii="Arial" w:hAnsi="Arial" w:cs="Arial"/>
                <w:bCs/>
              </w:rPr>
            </w:pPr>
          </w:p>
        </w:tc>
        <w:tc>
          <w:tcPr>
            <w:tcW w:w="1057" w:type="pct"/>
            <w:vAlign w:val="center"/>
          </w:tcPr>
          <w:p w14:paraId="3B779BC5" w14:textId="51E94BB9" w:rsidR="00BE0CD3" w:rsidRPr="002F291E" w:rsidRDefault="00BE0CD3" w:rsidP="00BE0CD3">
            <w:pPr>
              <w:pStyle w:val="ListParagraph"/>
              <w:spacing w:before="40" w:after="40"/>
              <w:ind w:left="366"/>
              <w:rPr>
                <w:rFonts w:ascii="Arial" w:hAnsi="Arial" w:cs="Arial"/>
                <w:bCs/>
              </w:rPr>
            </w:pPr>
            <w:r w:rsidRPr="002F291E">
              <w:rPr>
                <w:rFonts w:ascii="Arial" w:hAnsi="Arial" w:cs="Arial"/>
                <w:bCs/>
              </w:rPr>
              <w:t>1.Ata</w:t>
            </w:r>
            <w:r w:rsidR="00B53F0E">
              <w:rPr>
                <w:rFonts w:ascii="Arial" w:hAnsi="Arial" w:cs="Arial"/>
                <w:bCs/>
              </w:rPr>
              <w:t>ş</w:t>
            </w:r>
            <w:r w:rsidRPr="002F291E">
              <w:rPr>
                <w:rFonts w:ascii="Arial" w:hAnsi="Arial" w:cs="Arial"/>
                <w:bCs/>
              </w:rPr>
              <w:t>man</w:t>
            </w:r>
          </w:p>
        </w:tc>
        <w:tc>
          <w:tcPr>
            <w:tcW w:w="1056" w:type="pct"/>
            <w:vAlign w:val="center"/>
          </w:tcPr>
          <w:p w14:paraId="5E5D3B01" w14:textId="7F59F157" w:rsidR="00BE0CD3" w:rsidRPr="002F291E" w:rsidRDefault="00BE0CD3" w:rsidP="00BE0CD3">
            <w:pPr>
              <w:spacing w:before="40" w:after="40"/>
              <w:rPr>
                <w:rFonts w:ascii="Arial" w:hAnsi="Arial" w:cs="Arial"/>
                <w:bCs/>
              </w:rPr>
            </w:pPr>
            <w:r w:rsidRPr="002F291E">
              <w:rPr>
                <w:rFonts w:ascii="Arial" w:hAnsi="Arial" w:cs="Arial"/>
                <w:bCs/>
              </w:rPr>
              <w:t>2.Ata</w:t>
            </w:r>
            <w:r w:rsidR="00B53F0E">
              <w:rPr>
                <w:rFonts w:ascii="Arial" w:hAnsi="Arial" w:cs="Arial"/>
                <w:bCs/>
              </w:rPr>
              <w:t>ş</w:t>
            </w:r>
            <w:r w:rsidRPr="002F291E">
              <w:rPr>
                <w:rFonts w:ascii="Arial" w:hAnsi="Arial" w:cs="Arial"/>
                <w:bCs/>
              </w:rPr>
              <w:t>man</w:t>
            </w:r>
          </w:p>
        </w:tc>
        <w:tc>
          <w:tcPr>
            <w:tcW w:w="1056" w:type="pct"/>
            <w:vAlign w:val="center"/>
          </w:tcPr>
          <w:p w14:paraId="7798AAB3" w14:textId="02EFE70E" w:rsidR="00BE0CD3" w:rsidRPr="002F291E" w:rsidRDefault="00BE0CD3" w:rsidP="00BE0CD3">
            <w:pPr>
              <w:spacing w:before="40" w:after="40"/>
              <w:rPr>
                <w:rFonts w:ascii="Arial" w:hAnsi="Arial" w:cs="Arial"/>
                <w:bCs/>
              </w:rPr>
            </w:pPr>
            <w:r w:rsidRPr="002F291E">
              <w:rPr>
                <w:rFonts w:ascii="Arial" w:hAnsi="Arial" w:cs="Arial"/>
                <w:bCs/>
              </w:rPr>
              <w:t>3.Ata</w:t>
            </w:r>
            <w:r w:rsidR="00B53F0E">
              <w:rPr>
                <w:rFonts w:ascii="Arial" w:hAnsi="Arial" w:cs="Arial"/>
                <w:bCs/>
              </w:rPr>
              <w:t>ş</w:t>
            </w:r>
            <w:r w:rsidRPr="002F291E">
              <w:rPr>
                <w:rFonts w:ascii="Arial" w:hAnsi="Arial" w:cs="Arial"/>
                <w:bCs/>
              </w:rPr>
              <w:t>man</w:t>
            </w:r>
          </w:p>
        </w:tc>
      </w:tr>
      <w:tr w:rsidR="00BE0CD3" w:rsidRPr="002F291E" w14:paraId="53FC4C9B" w14:textId="36D97D67" w:rsidTr="00BE0CD3">
        <w:trPr>
          <w:jc w:val="center"/>
        </w:trPr>
        <w:tc>
          <w:tcPr>
            <w:tcW w:w="1387" w:type="pct"/>
          </w:tcPr>
          <w:p w14:paraId="397DCCB8" w14:textId="48FDDFBC" w:rsidR="00BE0CD3" w:rsidRPr="002F291E" w:rsidRDefault="00BE0CD3" w:rsidP="00BE0CD3">
            <w:pPr>
              <w:spacing w:before="40" w:after="40"/>
              <w:rPr>
                <w:rFonts w:ascii="Arial" w:hAnsi="Arial" w:cs="Arial"/>
                <w:bCs/>
              </w:rPr>
            </w:pPr>
            <w:r w:rsidRPr="002F291E">
              <w:rPr>
                <w:rFonts w:ascii="Arial" w:hAnsi="Arial" w:cs="Arial"/>
                <w:bCs/>
              </w:rPr>
              <w:t>Uzunluk</w:t>
            </w:r>
          </w:p>
        </w:tc>
        <w:tc>
          <w:tcPr>
            <w:tcW w:w="444" w:type="pct"/>
          </w:tcPr>
          <w:p w14:paraId="25928FE4" w14:textId="592DAC52"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2A238D41" w14:textId="0A9BBFB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4FAF371F" w14:textId="212DCA8E"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0ACB34E" w14:textId="26C9A78E"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73365AC1" w14:textId="0C679DD7" w:rsidTr="00BE0CD3">
        <w:trPr>
          <w:jc w:val="center"/>
        </w:trPr>
        <w:tc>
          <w:tcPr>
            <w:tcW w:w="1387" w:type="pct"/>
          </w:tcPr>
          <w:p w14:paraId="1113BB64" w14:textId="0C984F6D" w:rsidR="00BE0CD3" w:rsidRPr="002F291E" w:rsidRDefault="00BE0CD3" w:rsidP="00BE0CD3">
            <w:pPr>
              <w:spacing w:before="40" w:after="40"/>
              <w:rPr>
                <w:rFonts w:ascii="Arial" w:hAnsi="Arial" w:cs="Arial"/>
                <w:bCs/>
              </w:rPr>
            </w:pPr>
            <w:r w:rsidRPr="002F291E">
              <w:rPr>
                <w:rFonts w:ascii="Arial" w:hAnsi="Arial" w:cs="Arial"/>
                <w:bCs/>
              </w:rPr>
              <w:t>Genişlik</w:t>
            </w:r>
          </w:p>
        </w:tc>
        <w:tc>
          <w:tcPr>
            <w:tcW w:w="444" w:type="pct"/>
          </w:tcPr>
          <w:p w14:paraId="596FB8B1" w14:textId="4838BAAD"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3D08A014" w14:textId="1DD25E3D"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CA43DEF" w14:textId="74C06680"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7E1F0729" w14:textId="65E1E98D"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665F16E1" w14:textId="0762A9BB" w:rsidTr="00BE0CD3">
        <w:trPr>
          <w:jc w:val="center"/>
        </w:trPr>
        <w:tc>
          <w:tcPr>
            <w:tcW w:w="1387" w:type="pct"/>
          </w:tcPr>
          <w:p w14:paraId="07449913" w14:textId="3938F577" w:rsidR="00BE0CD3" w:rsidRPr="002F291E" w:rsidRDefault="00BE0CD3" w:rsidP="00BE0CD3">
            <w:pPr>
              <w:spacing w:before="40" w:after="40"/>
              <w:rPr>
                <w:rFonts w:ascii="Arial" w:hAnsi="Arial" w:cs="Arial"/>
                <w:bCs/>
              </w:rPr>
            </w:pPr>
            <w:r w:rsidRPr="002F291E">
              <w:rPr>
                <w:rFonts w:ascii="Arial" w:hAnsi="Arial" w:cs="Arial"/>
                <w:bCs/>
              </w:rPr>
              <w:t>Yükseklik</w:t>
            </w:r>
          </w:p>
        </w:tc>
        <w:tc>
          <w:tcPr>
            <w:tcW w:w="444" w:type="pct"/>
          </w:tcPr>
          <w:p w14:paraId="4B71EE4A" w14:textId="435E6679" w:rsidR="00BE0CD3" w:rsidRPr="002F291E" w:rsidRDefault="00BE0CD3" w:rsidP="00BE0CD3">
            <w:pPr>
              <w:spacing w:before="40" w:after="40"/>
              <w:jc w:val="center"/>
              <w:rPr>
                <w:rFonts w:ascii="Arial" w:hAnsi="Arial" w:cs="Arial"/>
                <w:bCs/>
              </w:rPr>
            </w:pPr>
            <w:r w:rsidRPr="002F291E">
              <w:rPr>
                <w:rFonts w:ascii="Arial" w:hAnsi="Arial" w:cs="Arial"/>
                <w:bCs/>
              </w:rPr>
              <w:t>(mm)</w:t>
            </w:r>
          </w:p>
        </w:tc>
        <w:tc>
          <w:tcPr>
            <w:tcW w:w="1057" w:type="pct"/>
            <w:vAlign w:val="center"/>
          </w:tcPr>
          <w:p w14:paraId="6DB12439" w14:textId="010FD622"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5D6D7D76" w14:textId="14293031"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F162BE5" w14:textId="12ABDA49" w:rsidR="00BE0CD3" w:rsidRPr="002F291E" w:rsidRDefault="00BE0CD3" w:rsidP="00BE0CD3">
            <w:pPr>
              <w:spacing w:before="40" w:after="40"/>
              <w:rPr>
                <w:rFonts w:ascii="Arial" w:hAnsi="Arial" w:cs="Arial"/>
                <w:bCs/>
              </w:rPr>
            </w:pPr>
            <w:r w:rsidRPr="002F291E">
              <w:rPr>
                <w:rFonts w:ascii="Arial" w:hAnsi="Arial" w:cs="Arial"/>
                <w:bCs/>
              </w:rPr>
              <w:t>:</w:t>
            </w:r>
          </w:p>
        </w:tc>
      </w:tr>
      <w:tr w:rsidR="00BE0CD3" w:rsidRPr="002F291E" w14:paraId="35D474C9" w14:textId="77777777" w:rsidTr="00BE0CD3">
        <w:trPr>
          <w:jc w:val="center"/>
        </w:trPr>
        <w:tc>
          <w:tcPr>
            <w:tcW w:w="1387" w:type="pct"/>
          </w:tcPr>
          <w:p w14:paraId="28D57194" w14:textId="05014D46" w:rsidR="00BE0CD3" w:rsidRPr="002F291E" w:rsidRDefault="00BE0CD3" w:rsidP="00BE0CD3">
            <w:pPr>
              <w:spacing w:before="40" w:after="40"/>
              <w:rPr>
                <w:rFonts w:ascii="Arial" w:hAnsi="Arial" w:cs="Arial"/>
                <w:bCs/>
              </w:rPr>
            </w:pPr>
            <w:r w:rsidRPr="002F291E">
              <w:rPr>
                <w:rFonts w:ascii="Arial" w:hAnsi="Arial" w:cs="Arial"/>
              </w:rPr>
              <w:t>Ağırlık</w:t>
            </w:r>
          </w:p>
        </w:tc>
        <w:tc>
          <w:tcPr>
            <w:tcW w:w="444" w:type="pct"/>
          </w:tcPr>
          <w:p w14:paraId="1F72FB22" w14:textId="558CC03E" w:rsidR="00BE0CD3" w:rsidRPr="002F291E" w:rsidRDefault="00BE0CD3" w:rsidP="00BE0CD3">
            <w:pPr>
              <w:spacing w:line="0" w:lineRule="atLeast"/>
              <w:jc w:val="both"/>
              <w:rPr>
                <w:rFonts w:ascii="Arial" w:hAnsi="Arial" w:cs="Arial"/>
                <w:bCs/>
              </w:rPr>
            </w:pPr>
            <w:r w:rsidRPr="002F291E">
              <w:rPr>
                <w:rFonts w:ascii="Arial" w:hAnsi="Arial" w:cs="Arial"/>
              </w:rPr>
              <w:t>(kg)</w:t>
            </w:r>
          </w:p>
        </w:tc>
        <w:tc>
          <w:tcPr>
            <w:tcW w:w="1057" w:type="pct"/>
            <w:vAlign w:val="center"/>
          </w:tcPr>
          <w:p w14:paraId="1918FBF4" w14:textId="13B7F66C"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6E8686BF" w14:textId="1375564B" w:rsidR="00BE0CD3" w:rsidRPr="002F291E" w:rsidRDefault="00BE0CD3" w:rsidP="00BE0CD3">
            <w:pPr>
              <w:spacing w:before="40" w:after="40"/>
              <w:rPr>
                <w:rFonts w:ascii="Arial" w:hAnsi="Arial" w:cs="Arial"/>
                <w:bCs/>
              </w:rPr>
            </w:pPr>
            <w:r w:rsidRPr="002F291E">
              <w:rPr>
                <w:rFonts w:ascii="Arial" w:hAnsi="Arial" w:cs="Arial"/>
                <w:bCs/>
              </w:rPr>
              <w:t>:</w:t>
            </w:r>
          </w:p>
        </w:tc>
        <w:tc>
          <w:tcPr>
            <w:tcW w:w="1056" w:type="pct"/>
          </w:tcPr>
          <w:p w14:paraId="39EC35B0" w14:textId="177C328C" w:rsidR="00BE0CD3" w:rsidRPr="002F291E" w:rsidRDefault="00BE0CD3" w:rsidP="00BE0CD3">
            <w:pPr>
              <w:spacing w:before="40" w:after="40"/>
              <w:rPr>
                <w:rFonts w:ascii="Arial" w:hAnsi="Arial" w:cs="Arial"/>
                <w:bCs/>
              </w:rPr>
            </w:pPr>
            <w:r w:rsidRPr="002F291E">
              <w:rPr>
                <w:rFonts w:ascii="Arial" w:hAnsi="Arial" w:cs="Arial"/>
                <w:bCs/>
              </w:rPr>
              <w:t>:</w:t>
            </w:r>
          </w:p>
        </w:tc>
      </w:tr>
    </w:tbl>
    <w:bookmarkEnd w:id="1"/>
    <w:p w14:paraId="3E032CA7" w14:textId="3139CD2F" w:rsidR="0015478D" w:rsidRPr="00672FB9" w:rsidRDefault="0015478D" w:rsidP="00D97FCC">
      <w:pPr>
        <w:tabs>
          <w:tab w:val="left" w:pos="567"/>
        </w:tabs>
        <w:spacing w:before="120" w:after="120"/>
        <w:ind w:firstLine="709"/>
        <w:jc w:val="both"/>
        <w:rPr>
          <w:rFonts w:ascii="Arial" w:hAnsi="Arial" w:cs="Arial"/>
          <w:b/>
          <w:sz w:val="24"/>
        </w:rPr>
      </w:pPr>
      <w:r w:rsidRPr="00672FB9">
        <w:rPr>
          <w:rFonts w:ascii="Arial" w:hAnsi="Arial" w:cs="Arial"/>
          <w:b/>
          <w:sz w:val="24"/>
        </w:rPr>
        <w:t>2.</w:t>
      </w:r>
      <w:r>
        <w:rPr>
          <w:rFonts w:ascii="Arial" w:hAnsi="Arial" w:cs="Arial"/>
          <w:b/>
          <w:sz w:val="24"/>
        </w:rPr>
        <w:t>2</w:t>
      </w:r>
      <w:r w:rsidRPr="00672FB9">
        <w:rPr>
          <w:rFonts w:ascii="Arial" w:hAnsi="Arial" w:cs="Arial"/>
          <w:b/>
          <w:sz w:val="24"/>
        </w:rPr>
        <w:t>. Traktöre Bağlantı Düzeni</w:t>
      </w:r>
      <w:r w:rsidRPr="00672FB9">
        <w:rPr>
          <w:rFonts w:ascii="Arial" w:hAnsi="Arial" w:cs="Arial"/>
          <w:b/>
          <w:sz w:val="24"/>
        </w:rPr>
        <w:tab/>
      </w:r>
      <w:r w:rsidRPr="00672FB9">
        <w:rPr>
          <w:rFonts w:ascii="Arial" w:hAnsi="Arial" w:cs="Arial"/>
          <w:b/>
          <w:sz w:val="24"/>
        </w:rPr>
        <w:tab/>
      </w:r>
    </w:p>
    <w:p w14:paraId="1AD4DDA2" w14:textId="527584A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Üç nokta askı sistemi </w:t>
      </w:r>
      <w:r w:rsidR="001C338B">
        <w:rPr>
          <w:rFonts w:ascii="Arial" w:hAnsi="Arial" w:cs="Arial"/>
          <w:bCs/>
          <w:sz w:val="22"/>
          <w:szCs w:val="22"/>
        </w:rPr>
        <w:t>TS ISO 730</w:t>
      </w:r>
      <w:r>
        <w:rPr>
          <w:rFonts w:ascii="Arial" w:hAnsi="Arial" w:cs="Arial"/>
          <w:bCs/>
          <w:sz w:val="22"/>
          <w:szCs w:val="18"/>
        </w:rPr>
        <w:t xml:space="preserve">’a </w:t>
      </w:r>
      <w:r w:rsidRPr="00947078">
        <w:rPr>
          <w:rFonts w:ascii="Arial" w:hAnsi="Arial" w:cs="Arial"/>
          <w:bCs/>
          <w:sz w:val="22"/>
          <w:szCs w:val="18"/>
        </w:rPr>
        <w:t xml:space="preserve">göre kategori </w:t>
      </w:r>
      <w:r>
        <w:rPr>
          <w:rFonts w:ascii="Arial" w:hAnsi="Arial" w:cs="Arial"/>
          <w:bCs/>
          <w:sz w:val="22"/>
          <w:szCs w:val="18"/>
        </w:rPr>
        <w:t>…</w:t>
      </w:r>
      <w:r w:rsidRPr="00947078">
        <w:rPr>
          <w:rFonts w:ascii="Arial" w:hAnsi="Arial" w:cs="Arial"/>
          <w:bCs/>
          <w:sz w:val="22"/>
          <w:szCs w:val="18"/>
        </w:rPr>
        <w:t xml:space="preserve">’ye </w:t>
      </w:r>
      <w:proofErr w:type="gramStart"/>
      <w:r w:rsidRPr="00947078">
        <w:rPr>
          <w:rFonts w:ascii="Arial" w:hAnsi="Arial" w:cs="Arial"/>
          <w:bCs/>
          <w:sz w:val="22"/>
          <w:szCs w:val="18"/>
        </w:rPr>
        <w:t>dahildir</w:t>
      </w:r>
      <w:proofErr w:type="gramEnd"/>
      <w:r w:rsidRPr="00947078">
        <w:rPr>
          <w:rFonts w:ascii="Arial" w:hAnsi="Arial" w:cs="Arial"/>
          <w:bCs/>
          <w:sz w:val="22"/>
          <w:szCs w:val="18"/>
        </w:rPr>
        <w:t xml:space="preserve">. Üç nokta askı düzeni </w:t>
      </w:r>
      <w:proofErr w:type="gramStart"/>
      <w:r>
        <w:rPr>
          <w:rFonts w:ascii="Arial" w:hAnsi="Arial" w:cs="Arial"/>
          <w:bCs/>
          <w:sz w:val="22"/>
          <w:szCs w:val="18"/>
        </w:rPr>
        <w:t>……….</w:t>
      </w:r>
      <w:proofErr w:type="gramEnd"/>
      <w:r w:rsidRPr="00947078">
        <w:rPr>
          <w:rFonts w:ascii="Arial" w:hAnsi="Arial" w:cs="Arial"/>
          <w:bCs/>
          <w:sz w:val="22"/>
          <w:szCs w:val="18"/>
        </w:rPr>
        <w:t xml:space="preserve"> mm’lik profilden yapılmış olup, bağlantı noktalarının oluşturulmasında ise </w:t>
      </w:r>
      <w:proofErr w:type="gramStart"/>
      <w:r>
        <w:rPr>
          <w:rFonts w:ascii="Arial" w:hAnsi="Arial" w:cs="Arial"/>
          <w:bCs/>
          <w:sz w:val="22"/>
          <w:szCs w:val="18"/>
        </w:rPr>
        <w:t>……..</w:t>
      </w:r>
      <w:proofErr w:type="gramEnd"/>
      <w:r w:rsidRPr="00947078">
        <w:rPr>
          <w:rFonts w:ascii="Arial" w:hAnsi="Arial" w:cs="Arial"/>
          <w:bCs/>
          <w:sz w:val="22"/>
          <w:szCs w:val="18"/>
        </w:rPr>
        <w:t xml:space="preserve">mm'lik saclarla takviye edilmiştir. </w:t>
      </w:r>
    </w:p>
    <w:p w14:paraId="734756F5" w14:textId="77777777" w:rsidR="0015478D" w:rsidRPr="00947078" w:rsidRDefault="0015478D" w:rsidP="00F92F4B">
      <w:pPr>
        <w:spacing w:before="120" w:after="120"/>
        <w:ind w:left="709" w:firstLine="567"/>
        <w:jc w:val="both"/>
        <w:rPr>
          <w:rFonts w:ascii="Arial" w:hAnsi="Arial" w:cs="Arial"/>
          <w:bCs/>
          <w:sz w:val="22"/>
          <w:szCs w:val="18"/>
        </w:rPr>
      </w:pPr>
      <w:r w:rsidRPr="00947078">
        <w:rPr>
          <w:rFonts w:ascii="Arial" w:hAnsi="Arial" w:cs="Arial"/>
          <w:bCs/>
          <w:sz w:val="22"/>
          <w:szCs w:val="18"/>
        </w:rPr>
        <w:t xml:space="preserve">Çatı </w:t>
      </w:r>
      <w:proofErr w:type="gramStart"/>
      <w:r>
        <w:rPr>
          <w:rFonts w:ascii="Arial" w:hAnsi="Arial" w:cs="Arial"/>
          <w:bCs/>
          <w:sz w:val="22"/>
          <w:szCs w:val="18"/>
        </w:rPr>
        <w:t>………</w:t>
      </w:r>
      <w:proofErr w:type="gramEnd"/>
      <w:r w:rsidRPr="00947078">
        <w:rPr>
          <w:rFonts w:ascii="Arial" w:hAnsi="Arial" w:cs="Arial"/>
          <w:bCs/>
          <w:sz w:val="22"/>
          <w:szCs w:val="18"/>
        </w:rPr>
        <w:t xml:space="preserve"> mm’lik </w:t>
      </w:r>
      <w:proofErr w:type="gramStart"/>
      <w:r w:rsidRPr="00947078">
        <w:rPr>
          <w:rFonts w:ascii="Arial" w:hAnsi="Arial" w:cs="Arial"/>
          <w:bCs/>
          <w:sz w:val="22"/>
          <w:szCs w:val="18"/>
        </w:rPr>
        <w:t>profilden</w:t>
      </w:r>
      <w:proofErr w:type="gramEnd"/>
      <w:r w:rsidRPr="00947078">
        <w:rPr>
          <w:rFonts w:ascii="Arial" w:hAnsi="Arial" w:cs="Arial"/>
          <w:bCs/>
          <w:sz w:val="22"/>
          <w:szCs w:val="18"/>
        </w:rPr>
        <w:t xml:space="preserve"> oluşturulmuştur. Çatının ön tarafında </w:t>
      </w:r>
      <w:proofErr w:type="gramStart"/>
      <w:r>
        <w:rPr>
          <w:rFonts w:ascii="Arial" w:hAnsi="Arial" w:cs="Arial"/>
          <w:bCs/>
          <w:sz w:val="22"/>
          <w:szCs w:val="18"/>
        </w:rPr>
        <w:t>……</w:t>
      </w:r>
      <w:proofErr w:type="gramEnd"/>
      <w:r w:rsidRPr="00947078">
        <w:rPr>
          <w:rFonts w:ascii="Arial" w:hAnsi="Arial" w:cs="Arial"/>
          <w:bCs/>
          <w:sz w:val="22"/>
          <w:szCs w:val="18"/>
        </w:rPr>
        <w:t xml:space="preserve"> mm’lik ve </w:t>
      </w:r>
      <w:proofErr w:type="gramStart"/>
      <w:r w:rsidRPr="00947078">
        <w:rPr>
          <w:rFonts w:ascii="Arial" w:hAnsi="Arial" w:cs="Arial"/>
          <w:bCs/>
          <w:sz w:val="22"/>
          <w:szCs w:val="18"/>
        </w:rPr>
        <w:t xml:space="preserve">uzunluğu </w:t>
      </w:r>
      <w:r>
        <w:rPr>
          <w:rFonts w:ascii="Arial" w:hAnsi="Arial" w:cs="Arial"/>
          <w:bCs/>
          <w:sz w:val="22"/>
          <w:szCs w:val="18"/>
        </w:rPr>
        <w:t>…</w:t>
      </w:r>
      <w:proofErr w:type="gramEnd"/>
      <w:r w:rsidRPr="00947078">
        <w:rPr>
          <w:rFonts w:ascii="Arial" w:hAnsi="Arial" w:cs="Arial"/>
          <w:bCs/>
          <w:sz w:val="22"/>
          <w:szCs w:val="18"/>
        </w:rPr>
        <w:t xml:space="preserve"> </w:t>
      </w:r>
      <w:proofErr w:type="gramStart"/>
      <w:r w:rsidRPr="00947078">
        <w:rPr>
          <w:rFonts w:ascii="Arial" w:hAnsi="Arial" w:cs="Arial"/>
          <w:bCs/>
          <w:sz w:val="22"/>
          <w:szCs w:val="18"/>
        </w:rPr>
        <w:t>mm</w:t>
      </w:r>
      <w:proofErr w:type="gramEnd"/>
      <w:r w:rsidRPr="00947078">
        <w:rPr>
          <w:rFonts w:ascii="Arial" w:hAnsi="Arial" w:cs="Arial"/>
          <w:bCs/>
          <w:sz w:val="22"/>
          <w:szCs w:val="18"/>
        </w:rPr>
        <w:t xml:space="preserve"> olan profilden yapılmış bir dayama ayağı bulunmaktadır.</w:t>
      </w:r>
    </w:p>
    <w:p w14:paraId="001EEF06" w14:textId="37C466C1" w:rsidR="00297B1B" w:rsidRPr="00672FB9" w:rsidRDefault="00320DE3" w:rsidP="00D97FCC">
      <w:pPr>
        <w:spacing w:before="120" w:after="120"/>
        <w:ind w:firstLine="709"/>
        <w:jc w:val="both"/>
        <w:rPr>
          <w:rFonts w:ascii="Arial" w:hAnsi="Arial" w:cs="Arial"/>
          <w:b/>
          <w:sz w:val="24"/>
        </w:rPr>
      </w:pPr>
      <w:r w:rsidRPr="00672FB9">
        <w:rPr>
          <w:rFonts w:ascii="Arial" w:hAnsi="Arial" w:cs="Arial"/>
          <w:b/>
          <w:sz w:val="24"/>
        </w:rPr>
        <w:t>2</w:t>
      </w:r>
      <w:r w:rsidR="00F129A1" w:rsidRPr="00672FB9">
        <w:rPr>
          <w:rFonts w:ascii="Arial" w:hAnsi="Arial" w:cs="Arial"/>
          <w:b/>
          <w:sz w:val="24"/>
        </w:rPr>
        <w:t>.</w:t>
      </w:r>
      <w:r w:rsidR="0015478D">
        <w:rPr>
          <w:rFonts w:ascii="Arial" w:hAnsi="Arial" w:cs="Arial"/>
          <w:b/>
          <w:sz w:val="24"/>
        </w:rPr>
        <w:t>3</w:t>
      </w:r>
      <w:r w:rsidRPr="00672FB9">
        <w:rPr>
          <w:rFonts w:ascii="Arial" w:hAnsi="Arial" w:cs="Arial"/>
          <w:b/>
          <w:sz w:val="24"/>
        </w:rPr>
        <w:t xml:space="preserve">. </w:t>
      </w:r>
      <w:r w:rsidR="001947A7">
        <w:rPr>
          <w:rFonts w:ascii="Arial" w:hAnsi="Arial" w:cs="Arial"/>
          <w:b/>
          <w:sz w:val="24"/>
        </w:rPr>
        <w:t>Kepçe Düzeni</w:t>
      </w:r>
    </w:p>
    <w:p w14:paraId="30D0D903" w14:textId="77777777" w:rsidR="00FD37D8" w:rsidRDefault="00F129A1" w:rsidP="00E3390B">
      <w:pPr>
        <w:spacing w:before="120" w:after="120"/>
        <w:ind w:firstLine="708"/>
        <w:jc w:val="both"/>
        <w:rPr>
          <w:rFonts w:ascii="Arial" w:hAnsi="Arial" w:cs="Arial"/>
          <w:b/>
          <w:sz w:val="24"/>
        </w:rPr>
      </w:pPr>
      <w:r w:rsidRPr="00672FB9">
        <w:rPr>
          <w:rFonts w:ascii="Arial" w:hAnsi="Arial" w:cs="Arial"/>
          <w:b/>
          <w:sz w:val="24"/>
        </w:rPr>
        <w:t>2.</w:t>
      </w:r>
      <w:r w:rsidR="0015478D">
        <w:rPr>
          <w:rFonts w:ascii="Arial" w:hAnsi="Arial" w:cs="Arial"/>
          <w:b/>
          <w:sz w:val="24"/>
        </w:rPr>
        <w:t>3</w:t>
      </w:r>
      <w:r w:rsidR="002D1AE6" w:rsidRPr="00672FB9">
        <w:rPr>
          <w:rFonts w:ascii="Arial" w:hAnsi="Arial" w:cs="Arial"/>
          <w:b/>
          <w:sz w:val="24"/>
        </w:rPr>
        <w:t>.</w:t>
      </w:r>
      <w:r w:rsidR="00320DE3" w:rsidRPr="00672FB9">
        <w:rPr>
          <w:rFonts w:ascii="Arial" w:hAnsi="Arial" w:cs="Arial"/>
          <w:b/>
          <w:sz w:val="24"/>
        </w:rPr>
        <w:t>1.</w:t>
      </w:r>
      <w:r w:rsidR="00893FAA" w:rsidRPr="00893FAA">
        <w:t xml:space="preserve"> </w:t>
      </w:r>
      <w:r w:rsidR="00FD37D8" w:rsidRPr="00FD37D8">
        <w:rPr>
          <w:rFonts w:ascii="Arial" w:hAnsi="Arial" w:cs="Arial"/>
          <w:b/>
          <w:sz w:val="24"/>
        </w:rPr>
        <w:t xml:space="preserve">Bağlantı Düzeni, Kaldırma Kolları ve Dayama Ayakları </w:t>
      </w:r>
    </w:p>
    <w:p w14:paraId="179B48DB" w14:textId="3CB47DDF"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Bağlama düzeni, ön yükleyicinin traktöre bağlanmasına yarayan elemanlardan meydana gelen kısım olup, </w:t>
      </w:r>
      <w:proofErr w:type="gramStart"/>
      <w:r>
        <w:rPr>
          <w:rFonts w:ascii="Arial" w:hAnsi="Arial" w:cs="Arial"/>
          <w:sz w:val="22"/>
          <w:szCs w:val="22"/>
        </w:rPr>
        <w:t>….</w:t>
      </w:r>
      <w:proofErr w:type="gramEnd"/>
      <w:r w:rsidRPr="00FD37D8">
        <w:rPr>
          <w:rFonts w:ascii="Arial" w:hAnsi="Arial" w:cs="Arial"/>
          <w:sz w:val="22"/>
          <w:szCs w:val="22"/>
        </w:rPr>
        <w:t xml:space="preserve"> </w:t>
      </w:r>
      <w:proofErr w:type="gramStart"/>
      <w:r w:rsidRPr="00FD37D8">
        <w:rPr>
          <w:rFonts w:ascii="Arial" w:hAnsi="Arial" w:cs="Arial"/>
          <w:sz w:val="22"/>
          <w:szCs w:val="22"/>
        </w:rPr>
        <w:t>mm</w:t>
      </w:r>
      <w:proofErr w:type="gramEnd"/>
      <w:r w:rsidRPr="00FD37D8">
        <w:rPr>
          <w:rFonts w:ascii="Arial" w:hAnsi="Arial" w:cs="Arial"/>
          <w:sz w:val="22"/>
          <w:szCs w:val="22"/>
        </w:rPr>
        <w:t xml:space="preserve"> kalınlığında özel kesilmiş platinalardan imal edilmiş ve traktöre her iki taraftan cıvatalarla bağlanmıştır. </w:t>
      </w:r>
    </w:p>
    <w:p w14:paraId="3B46B0DB" w14:textId="0F4ED13E"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 birbirine rijit olarak bağlanmış olan ve kovanın konumunu hidrolik silindirler yardımıyla değiştiren, bir ucu bağlama düzenine diğer ucu ise kova ile bağlı olan kollardır. Kaldırma kolları lazerde kesilmiş </w:t>
      </w:r>
      <w:proofErr w:type="gramStart"/>
      <w:r>
        <w:rPr>
          <w:rFonts w:ascii="Arial" w:hAnsi="Arial" w:cs="Arial"/>
          <w:sz w:val="22"/>
          <w:szCs w:val="22"/>
        </w:rPr>
        <w:t>…..</w:t>
      </w:r>
      <w:proofErr w:type="gramEnd"/>
      <w:r w:rsidRPr="00FD37D8">
        <w:rPr>
          <w:rFonts w:ascii="Arial" w:hAnsi="Arial" w:cs="Arial"/>
          <w:sz w:val="22"/>
          <w:szCs w:val="22"/>
        </w:rPr>
        <w:t xml:space="preserve"> mm’lik sacın </w:t>
      </w:r>
      <w:proofErr w:type="gramStart"/>
      <w:r w:rsidRPr="00FD37D8">
        <w:rPr>
          <w:rFonts w:ascii="Arial" w:hAnsi="Arial" w:cs="Arial"/>
          <w:sz w:val="22"/>
          <w:szCs w:val="22"/>
        </w:rPr>
        <w:t>preste</w:t>
      </w:r>
      <w:proofErr w:type="gramEnd"/>
      <w:r w:rsidRPr="00FD37D8">
        <w:rPr>
          <w:rFonts w:ascii="Arial" w:hAnsi="Arial" w:cs="Arial"/>
          <w:sz w:val="22"/>
          <w:szCs w:val="22"/>
        </w:rPr>
        <w:t xml:space="preserve"> özel olarak şekillendirilmesiyle oluşturulmuştur. Kaldırma kolları TS 5327’ye göre kaynaklı dikdörtgen şeklindedir.</w:t>
      </w:r>
    </w:p>
    <w:p w14:paraId="4CAD0097" w14:textId="246E1E1B" w:rsid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Kaldırma kollarının altında bulunan dayama ayakları </w:t>
      </w:r>
      <w:proofErr w:type="gramStart"/>
      <w:r>
        <w:rPr>
          <w:rFonts w:ascii="Arial" w:hAnsi="Arial" w:cs="Arial"/>
          <w:sz w:val="22"/>
          <w:szCs w:val="22"/>
        </w:rPr>
        <w:t>…..</w:t>
      </w:r>
      <w:proofErr w:type="gramEnd"/>
      <w:r w:rsidRPr="00FD37D8">
        <w:rPr>
          <w:rFonts w:ascii="Arial" w:hAnsi="Arial" w:cs="Arial"/>
          <w:sz w:val="22"/>
          <w:szCs w:val="22"/>
        </w:rPr>
        <w:t xml:space="preserve"> mm’lik platina malzemeden </w:t>
      </w:r>
      <w:proofErr w:type="gramStart"/>
      <w:r w:rsidRPr="00FD37D8">
        <w:rPr>
          <w:rFonts w:ascii="Arial" w:hAnsi="Arial" w:cs="Arial"/>
          <w:sz w:val="22"/>
          <w:szCs w:val="22"/>
        </w:rPr>
        <w:t>preste</w:t>
      </w:r>
      <w:proofErr w:type="gramEnd"/>
      <w:r w:rsidRPr="00FD37D8">
        <w:rPr>
          <w:rFonts w:ascii="Arial" w:hAnsi="Arial" w:cs="Arial"/>
          <w:sz w:val="22"/>
          <w:szCs w:val="22"/>
        </w:rPr>
        <w:t xml:space="preserve"> bükülüp şekillendirilerek yapılmış olup, kademesiz olarak ayarlanabilmektedir.</w:t>
      </w:r>
    </w:p>
    <w:p w14:paraId="396CC1CA" w14:textId="124E2443" w:rsidR="00FD37D8" w:rsidRDefault="00FD37D8" w:rsidP="00E3390B">
      <w:pPr>
        <w:spacing w:before="120" w:after="120"/>
        <w:ind w:firstLine="708"/>
        <w:jc w:val="both"/>
        <w:rPr>
          <w:rFonts w:ascii="Arial" w:hAnsi="Arial" w:cs="Arial"/>
          <w:b/>
          <w:sz w:val="24"/>
        </w:rPr>
      </w:pPr>
      <w:r w:rsidRPr="00672FB9">
        <w:rPr>
          <w:rFonts w:ascii="Arial" w:hAnsi="Arial" w:cs="Arial"/>
          <w:b/>
          <w:sz w:val="24"/>
        </w:rPr>
        <w:t>2.</w:t>
      </w:r>
      <w:r>
        <w:rPr>
          <w:rFonts w:ascii="Arial" w:hAnsi="Arial" w:cs="Arial"/>
          <w:b/>
          <w:sz w:val="24"/>
        </w:rPr>
        <w:t>3</w:t>
      </w:r>
      <w:r w:rsidRPr="00672FB9">
        <w:rPr>
          <w:rFonts w:ascii="Arial" w:hAnsi="Arial" w:cs="Arial"/>
          <w:b/>
          <w:sz w:val="24"/>
        </w:rPr>
        <w:t>.</w:t>
      </w:r>
      <w:r w:rsidR="001969C6">
        <w:rPr>
          <w:rFonts w:ascii="Arial" w:hAnsi="Arial" w:cs="Arial"/>
          <w:b/>
          <w:sz w:val="24"/>
        </w:rPr>
        <w:t>2</w:t>
      </w:r>
      <w:r w:rsidRPr="00672FB9">
        <w:rPr>
          <w:rFonts w:ascii="Arial" w:hAnsi="Arial" w:cs="Arial"/>
          <w:b/>
          <w:sz w:val="24"/>
        </w:rPr>
        <w:t>.</w:t>
      </w:r>
      <w:r w:rsidRPr="00893FAA">
        <w:t xml:space="preserve"> </w:t>
      </w:r>
      <w:r w:rsidRPr="00FD37D8">
        <w:rPr>
          <w:rFonts w:ascii="Arial" w:hAnsi="Arial" w:cs="Arial"/>
          <w:b/>
          <w:sz w:val="24"/>
        </w:rPr>
        <w:t>Kova ve Doldurma-Boşaltma Sistemi</w:t>
      </w:r>
    </w:p>
    <w:p w14:paraId="492FE9D4" w14:textId="2BBF0DBE" w:rsidR="00FD37D8" w:rsidRPr="00FD37D8"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lastRenderedPageBreak/>
        <w:t xml:space="preserve">Ekipmanlara ait kovalar </w:t>
      </w:r>
      <w:proofErr w:type="gramStart"/>
      <w:r>
        <w:rPr>
          <w:rFonts w:ascii="Arial" w:hAnsi="Arial" w:cs="Arial"/>
          <w:sz w:val="22"/>
          <w:szCs w:val="22"/>
        </w:rPr>
        <w:t>…</w:t>
      </w:r>
      <w:r w:rsidRPr="00FD37D8">
        <w:rPr>
          <w:rFonts w:ascii="Arial" w:hAnsi="Arial" w:cs="Arial"/>
          <w:sz w:val="22"/>
          <w:szCs w:val="22"/>
        </w:rPr>
        <w:t>,</w:t>
      </w:r>
      <w:proofErr w:type="gramEnd"/>
      <w:r w:rsidRPr="00FD37D8">
        <w:rPr>
          <w:rFonts w:ascii="Arial" w:hAnsi="Arial" w:cs="Arial"/>
          <w:sz w:val="22"/>
          <w:szCs w:val="22"/>
        </w:rPr>
        <w:t xml:space="preserve"> </w:t>
      </w:r>
      <w:r>
        <w:rPr>
          <w:rFonts w:ascii="Arial" w:hAnsi="Arial" w:cs="Arial"/>
          <w:sz w:val="22"/>
          <w:szCs w:val="22"/>
        </w:rPr>
        <w:t>……</w:t>
      </w:r>
      <w:r w:rsidRPr="00FD37D8">
        <w:rPr>
          <w:rFonts w:ascii="Arial" w:hAnsi="Arial" w:cs="Arial"/>
          <w:sz w:val="22"/>
          <w:szCs w:val="22"/>
        </w:rPr>
        <w:t xml:space="preserve"> ve </w:t>
      </w:r>
      <w:proofErr w:type="gramStart"/>
      <w:r>
        <w:rPr>
          <w:rFonts w:ascii="Arial" w:hAnsi="Arial" w:cs="Arial"/>
          <w:sz w:val="22"/>
          <w:szCs w:val="22"/>
        </w:rPr>
        <w:t>…..</w:t>
      </w:r>
      <w:proofErr w:type="gramEnd"/>
      <w:r w:rsidRPr="00FD37D8">
        <w:rPr>
          <w:rFonts w:ascii="Arial" w:hAnsi="Arial" w:cs="Arial"/>
          <w:sz w:val="22"/>
          <w:szCs w:val="22"/>
        </w:rPr>
        <w:t xml:space="preserve"> mm’lik sac malzemeden yapılmış ve yanlardan lamalarla desteklenmiştir. Kovanın ön tarafında </w:t>
      </w:r>
      <w:proofErr w:type="gramStart"/>
      <w:r>
        <w:rPr>
          <w:rFonts w:ascii="Arial" w:hAnsi="Arial" w:cs="Arial"/>
          <w:sz w:val="22"/>
          <w:szCs w:val="22"/>
        </w:rPr>
        <w:t>…….</w:t>
      </w:r>
      <w:proofErr w:type="gramEnd"/>
      <w:r w:rsidRPr="00FD37D8">
        <w:rPr>
          <w:rFonts w:ascii="Arial" w:hAnsi="Arial" w:cs="Arial"/>
          <w:sz w:val="22"/>
          <w:szCs w:val="22"/>
        </w:rPr>
        <w:t xml:space="preserve"> malzemeden yapılmış </w:t>
      </w:r>
      <w:proofErr w:type="gramStart"/>
      <w:r>
        <w:rPr>
          <w:rFonts w:ascii="Arial" w:hAnsi="Arial" w:cs="Arial"/>
          <w:sz w:val="22"/>
          <w:szCs w:val="22"/>
        </w:rPr>
        <w:t>….</w:t>
      </w:r>
      <w:proofErr w:type="gramEnd"/>
      <w:r w:rsidRPr="00FD37D8">
        <w:rPr>
          <w:rFonts w:ascii="Arial" w:hAnsi="Arial" w:cs="Arial"/>
          <w:sz w:val="22"/>
          <w:szCs w:val="22"/>
        </w:rPr>
        <w:t xml:space="preserve"> adet tırnak kovaya her biri </w:t>
      </w:r>
      <w:proofErr w:type="gramStart"/>
      <w:r>
        <w:rPr>
          <w:rFonts w:ascii="Arial" w:hAnsi="Arial" w:cs="Arial"/>
          <w:sz w:val="22"/>
          <w:szCs w:val="22"/>
        </w:rPr>
        <w:t>…..</w:t>
      </w:r>
      <w:proofErr w:type="gramEnd"/>
      <w:r w:rsidRPr="00FD37D8">
        <w:rPr>
          <w:rFonts w:ascii="Arial" w:hAnsi="Arial" w:cs="Arial"/>
          <w:sz w:val="22"/>
          <w:szCs w:val="22"/>
        </w:rPr>
        <w:t xml:space="preserve"> </w:t>
      </w:r>
      <w:proofErr w:type="gramStart"/>
      <w:r w:rsidRPr="00FD37D8">
        <w:rPr>
          <w:rFonts w:ascii="Arial" w:hAnsi="Arial" w:cs="Arial"/>
          <w:sz w:val="22"/>
          <w:szCs w:val="22"/>
        </w:rPr>
        <w:t>adet</w:t>
      </w:r>
      <w:proofErr w:type="gramEnd"/>
      <w:r w:rsidRPr="00FD37D8">
        <w:rPr>
          <w:rFonts w:ascii="Arial" w:hAnsi="Arial" w:cs="Arial"/>
          <w:sz w:val="22"/>
          <w:szCs w:val="22"/>
        </w:rPr>
        <w:t xml:space="preserve"> cıvatayla bağlanmıştır.  </w:t>
      </w:r>
    </w:p>
    <w:p w14:paraId="2F85C1E9" w14:textId="594B3DFA" w:rsidR="00FD37D8" w:rsidRPr="00893FAA" w:rsidRDefault="00FD37D8" w:rsidP="00FD37D8">
      <w:pPr>
        <w:spacing w:before="120" w:after="120"/>
        <w:ind w:left="709" w:firstLine="425"/>
        <w:jc w:val="both"/>
        <w:rPr>
          <w:rFonts w:ascii="Arial" w:hAnsi="Arial" w:cs="Arial"/>
          <w:sz w:val="22"/>
          <w:szCs w:val="22"/>
        </w:rPr>
      </w:pPr>
      <w:r w:rsidRPr="00FD37D8">
        <w:rPr>
          <w:rFonts w:ascii="Arial" w:hAnsi="Arial" w:cs="Arial"/>
          <w:sz w:val="22"/>
          <w:szCs w:val="22"/>
        </w:rPr>
        <w:t xml:space="preserve">Kova mafsal </w:t>
      </w:r>
      <w:proofErr w:type="gramStart"/>
      <w:r w:rsidRPr="00FD37D8">
        <w:rPr>
          <w:rFonts w:ascii="Arial" w:hAnsi="Arial" w:cs="Arial"/>
          <w:sz w:val="22"/>
          <w:szCs w:val="22"/>
        </w:rPr>
        <w:t xml:space="preserve">mekanizması </w:t>
      </w:r>
      <w:r>
        <w:rPr>
          <w:rFonts w:ascii="Arial" w:hAnsi="Arial" w:cs="Arial"/>
          <w:sz w:val="22"/>
          <w:szCs w:val="22"/>
        </w:rPr>
        <w:t>…</w:t>
      </w:r>
      <w:proofErr w:type="gramEnd"/>
      <w:r w:rsidRPr="00FD37D8">
        <w:rPr>
          <w:rFonts w:ascii="Arial" w:hAnsi="Arial" w:cs="Arial"/>
          <w:sz w:val="22"/>
          <w:szCs w:val="22"/>
        </w:rPr>
        <w:t xml:space="preserve"> mm’lik platinalardan yapılmış olup, muhtelif yerlerdeki mafsallarda da </w:t>
      </w:r>
      <w:proofErr w:type="gramStart"/>
      <w:r>
        <w:rPr>
          <w:rFonts w:ascii="Arial" w:hAnsi="Arial" w:cs="Arial"/>
          <w:sz w:val="22"/>
          <w:szCs w:val="22"/>
        </w:rPr>
        <w:t>……</w:t>
      </w:r>
      <w:proofErr w:type="gramEnd"/>
      <w:r w:rsidRPr="00FD37D8">
        <w:rPr>
          <w:rFonts w:ascii="Arial" w:hAnsi="Arial" w:cs="Arial"/>
          <w:sz w:val="22"/>
          <w:szCs w:val="22"/>
        </w:rPr>
        <w:t xml:space="preserve"> mm’lik lazer </w:t>
      </w:r>
      <w:proofErr w:type="gramStart"/>
      <w:r w:rsidRPr="00FD37D8">
        <w:rPr>
          <w:rFonts w:ascii="Arial" w:hAnsi="Arial" w:cs="Arial"/>
          <w:sz w:val="22"/>
          <w:szCs w:val="22"/>
        </w:rPr>
        <w:t>tezgahında</w:t>
      </w:r>
      <w:proofErr w:type="gramEnd"/>
      <w:r w:rsidRPr="00FD37D8">
        <w:rPr>
          <w:rFonts w:ascii="Arial" w:hAnsi="Arial" w:cs="Arial"/>
          <w:sz w:val="22"/>
          <w:szCs w:val="22"/>
        </w:rPr>
        <w:t xml:space="preserve"> kesilmiş platinalar kullanılmıştır.  Kova, mafsal mekanizması ve hidrolik silindirlerle çalıştırılmaktadır. Hidrolik kumanda sistemi traktörün hidrolik sistemiyle irtibatlandırılmış ve hidrolik silindirleri kumanda etmektedir.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407"/>
        <w:gridCol w:w="820"/>
        <w:gridCol w:w="1565"/>
        <w:gridCol w:w="1565"/>
        <w:gridCol w:w="1581"/>
      </w:tblGrid>
      <w:tr w:rsidR="00FD37D8" w:rsidRPr="002F291E" w14:paraId="544D13B1" w14:textId="77777777" w:rsidTr="00FD37D8">
        <w:trPr>
          <w:jc w:val="center"/>
        </w:trPr>
        <w:tc>
          <w:tcPr>
            <w:tcW w:w="2407" w:type="dxa"/>
          </w:tcPr>
          <w:p w14:paraId="71E5A452" w14:textId="7480DE7B" w:rsidR="00FD37D8" w:rsidRPr="002F291E" w:rsidRDefault="00FD37D8" w:rsidP="00FD37D8">
            <w:pPr>
              <w:spacing w:before="40" w:after="40" w:line="0" w:lineRule="atLeast"/>
              <w:jc w:val="both"/>
              <w:rPr>
                <w:rFonts w:ascii="Arial" w:hAnsi="Arial" w:cs="Arial"/>
                <w:b/>
                <w:bCs/>
              </w:rPr>
            </w:pPr>
            <w:r w:rsidRPr="002F291E">
              <w:rPr>
                <w:rFonts w:ascii="Arial" w:hAnsi="Arial" w:cs="Arial"/>
                <w:b/>
                <w:bCs/>
              </w:rPr>
              <w:t>Kova Boyutları</w:t>
            </w:r>
          </w:p>
        </w:tc>
        <w:tc>
          <w:tcPr>
            <w:tcW w:w="820" w:type="dxa"/>
          </w:tcPr>
          <w:p w14:paraId="11DDD6E0" w14:textId="3250E4D1" w:rsidR="00FD37D8" w:rsidRPr="002F291E" w:rsidRDefault="00FD37D8" w:rsidP="00FD37D8">
            <w:pPr>
              <w:spacing w:before="40" w:after="40" w:line="0" w:lineRule="atLeast"/>
              <w:jc w:val="both"/>
              <w:rPr>
                <w:rFonts w:ascii="Arial" w:hAnsi="Arial" w:cs="Arial"/>
              </w:rPr>
            </w:pPr>
          </w:p>
        </w:tc>
        <w:tc>
          <w:tcPr>
            <w:tcW w:w="1565" w:type="dxa"/>
          </w:tcPr>
          <w:p w14:paraId="276EC441" w14:textId="5FC19D39" w:rsidR="00FD37D8" w:rsidRPr="002F291E" w:rsidRDefault="00FD37D8" w:rsidP="00FD37D8">
            <w:pPr>
              <w:pStyle w:val="ListParagraph"/>
              <w:spacing w:before="40" w:after="40" w:line="0" w:lineRule="atLeast"/>
              <w:ind w:left="0"/>
              <w:jc w:val="both"/>
              <w:rPr>
                <w:rFonts w:ascii="Arial" w:hAnsi="Arial" w:cs="Arial"/>
              </w:rPr>
            </w:pPr>
            <w:r w:rsidRPr="002F291E">
              <w:rPr>
                <w:rFonts w:ascii="Arial" w:hAnsi="Arial" w:cs="Arial"/>
              </w:rPr>
              <w:t>1.Ata</w:t>
            </w:r>
            <w:r w:rsidR="00944B59">
              <w:rPr>
                <w:rFonts w:ascii="Arial" w:hAnsi="Arial" w:cs="Arial"/>
              </w:rPr>
              <w:t>ş</w:t>
            </w:r>
            <w:r w:rsidRPr="002F291E">
              <w:rPr>
                <w:rFonts w:ascii="Arial" w:hAnsi="Arial" w:cs="Arial"/>
              </w:rPr>
              <w:t>man</w:t>
            </w:r>
          </w:p>
        </w:tc>
        <w:tc>
          <w:tcPr>
            <w:tcW w:w="1565" w:type="dxa"/>
          </w:tcPr>
          <w:p w14:paraId="7E0534BA" w14:textId="63C8CD37" w:rsidR="00FD37D8" w:rsidRPr="002F291E" w:rsidRDefault="00FD37D8" w:rsidP="00FD37D8">
            <w:pPr>
              <w:spacing w:before="40" w:after="40" w:line="0" w:lineRule="atLeast"/>
              <w:jc w:val="both"/>
              <w:rPr>
                <w:rFonts w:ascii="Arial" w:hAnsi="Arial" w:cs="Arial"/>
              </w:rPr>
            </w:pPr>
            <w:r w:rsidRPr="002F291E">
              <w:rPr>
                <w:rFonts w:ascii="Arial" w:hAnsi="Arial" w:cs="Arial"/>
              </w:rPr>
              <w:t>2.Ata</w:t>
            </w:r>
            <w:r w:rsidR="00944B59">
              <w:rPr>
                <w:rFonts w:ascii="Arial" w:hAnsi="Arial" w:cs="Arial"/>
              </w:rPr>
              <w:t>ş</w:t>
            </w:r>
            <w:r w:rsidRPr="002F291E">
              <w:rPr>
                <w:rFonts w:ascii="Arial" w:hAnsi="Arial" w:cs="Arial"/>
              </w:rPr>
              <w:t>man</w:t>
            </w:r>
          </w:p>
        </w:tc>
        <w:tc>
          <w:tcPr>
            <w:tcW w:w="1581" w:type="dxa"/>
          </w:tcPr>
          <w:p w14:paraId="0689173C" w14:textId="22D0A575" w:rsidR="00FD37D8" w:rsidRPr="002F291E" w:rsidRDefault="00FD37D8" w:rsidP="00FD37D8">
            <w:pPr>
              <w:spacing w:before="40" w:after="40" w:line="0" w:lineRule="atLeast"/>
              <w:jc w:val="both"/>
              <w:rPr>
                <w:rFonts w:ascii="Arial" w:hAnsi="Arial" w:cs="Arial"/>
              </w:rPr>
            </w:pPr>
            <w:r w:rsidRPr="002F291E">
              <w:rPr>
                <w:rFonts w:ascii="Arial" w:hAnsi="Arial" w:cs="Arial"/>
              </w:rPr>
              <w:t>3.Ata</w:t>
            </w:r>
            <w:r w:rsidR="00944B59">
              <w:rPr>
                <w:rFonts w:ascii="Arial" w:hAnsi="Arial" w:cs="Arial"/>
              </w:rPr>
              <w:t>ş</w:t>
            </w:r>
            <w:r w:rsidRPr="002F291E">
              <w:rPr>
                <w:rFonts w:ascii="Arial" w:hAnsi="Arial" w:cs="Arial"/>
              </w:rPr>
              <w:t>man</w:t>
            </w:r>
          </w:p>
        </w:tc>
      </w:tr>
      <w:tr w:rsidR="00FD37D8" w:rsidRPr="002F291E" w14:paraId="3F1EC761" w14:textId="77777777" w:rsidTr="00FD37D8">
        <w:trPr>
          <w:jc w:val="center"/>
        </w:trPr>
        <w:tc>
          <w:tcPr>
            <w:tcW w:w="2407" w:type="dxa"/>
          </w:tcPr>
          <w:p w14:paraId="2BF93E4D" w14:textId="2141ECCA" w:rsidR="00FD37D8" w:rsidRPr="002F291E" w:rsidRDefault="00FD37D8" w:rsidP="00FD37D8">
            <w:pPr>
              <w:spacing w:before="40" w:after="40" w:line="0" w:lineRule="atLeast"/>
              <w:jc w:val="both"/>
              <w:rPr>
                <w:rFonts w:ascii="Arial" w:hAnsi="Arial" w:cs="Arial"/>
              </w:rPr>
            </w:pPr>
            <w:r w:rsidRPr="002F291E">
              <w:rPr>
                <w:rFonts w:ascii="Arial" w:hAnsi="Arial" w:cs="Arial"/>
              </w:rPr>
              <w:t>Kova Genişliği</w:t>
            </w:r>
          </w:p>
        </w:tc>
        <w:tc>
          <w:tcPr>
            <w:tcW w:w="820" w:type="dxa"/>
          </w:tcPr>
          <w:p w14:paraId="13D7D103" w14:textId="5873219A"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43130DB6" w14:textId="474297EB"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1D91B26A" w14:textId="67462FC7"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597A2D0A" w14:textId="28C4B648"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9394E8" w14:textId="77777777" w:rsidTr="00FD37D8">
        <w:trPr>
          <w:jc w:val="center"/>
        </w:trPr>
        <w:tc>
          <w:tcPr>
            <w:tcW w:w="2407" w:type="dxa"/>
          </w:tcPr>
          <w:p w14:paraId="157299C8" w14:textId="4A136CE3" w:rsidR="00FD37D8" w:rsidRPr="002F291E" w:rsidRDefault="00FD37D8" w:rsidP="00FD37D8">
            <w:pPr>
              <w:spacing w:before="40" w:after="40" w:line="0" w:lineRule="atLeast"/>
              <w:jc w:val="both"/>
              <w:rPr>
                <w:rFonts w:ascii="Arial" w:hAnsi="Arial" w:cs="Arial"/>
              </w:rPr>
            </w:pPr>
            <w:r w:rsidRPr="002F291E">
              <w:rPr>
                <w:rFonts w:ascii="Arial" w:hAnsi="Arial" w:cs="Arial"/>
              </w:rPr>
              <w:t>Kova Uzunluğu</w:t>
            </w:r>
          </w:p>
        </w:tc>
        <w:tc>
          <w:tcPr>
            <w:tcW w:w="820" w:type="dxa"/>
          </w:tcPr>
          <w:p w14:paraId="68825C41" w14:textId="3941AC91"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6C1A1834" w14:textId="2785F97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01F86FD" w14:textId="59BF117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148A7ABE" w14:textId="0E69C8D1"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1F1D6A6F" w14:textId="77777777" w:rsidTr="00FD37D8">
        <w:trPr>
          <w:jc w:val="center"/>
        </w:trPr>
        <w:tc>
          <w:tcPr>
            <w:tcW w:w="2407" w:type="dxa"/>
          </w:tcPr>
          <w:p w14:paraId="1AD3998D" w14:textId="02BEA325" w:rsidR="00FD37D8" w:rsidRPr="002F291E" w:rsidRDefault="00FD37D8" w:rsidP="00FD37D8">
            <w:pPr>
              <w:spacing w:before="40" w:after="40" w:line="0" w:lineRule="atLeast"/>
              <w:jc w:val="both"/>
              <w:rPr>
                <w:rFonts w:ascii="Arial" w:hAnsi="Arial" w:cs="Arial"/>
              </w:rPr>
            </w:pPr>
            <w:r w:rsidRPr="002F291E">
              <w:rPr>
                <w:rFonts w:ascii="Arial" w:hAnsi="Arial" w:cs="Arial"/>
              </w:rPr>
              <w:t>Kova Derinliği</w:t>
            </w:r>
          </w:p>
        </w:tc>
        <w:tc>
          <w:tcPr>
            <w:tcW w:w="820" w:type="dxa"/>
          </w:tcPr>
          <w:p w14:paraId="42B66A5F" w14:textId="2FF00EEF" w:rsidR="00FD37D8" w:rsidRPr="002F291E" w:rsidRDefault="00FD37D8" w:rsidP="00FD37D8">
            <w:pPr>
              <w:spacing w:before="40" w:after="40" w:line="0" w:lineRule="atLeast"/>
              <w:jc w:val="both"/>
              <w:rPr>
                <w:rFonts w:ascii="Arial" w:hAnsi="Arial" w:cs="Arial"/>
              </w:rPr>
            </w:pPr>
            <w:r w:rsidRPr="002F291E">
              <w:rPr>
                <w:rFonts w:ascii="Arial" w:hAnsi="Arial" w:cs="Arial"/>
              </w:rPr>
              <w:t>(mm)</w:t>
            </w:r>
          </w:p>
        </w:tc>
        <w:tc>
          <w:tcPr>
            <w:tcW w:w="1565" w:type="dxa"/>
          </w:tcPr>
          <w:p w14:paraId="5CD5AAB0" w14:textId="5333A6A6"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Pr>
          <w:p w14:paraId="488A17D5" w14:textId="37B7017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Pr>
          <w:p w14:paraId="6B1BA888" w14:textId="79764035"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4DD72C85" w14:textId="77777777" w:rsidTr="00FD37D8">
        <w:trPr>
          <w:jc w:val="center"/>
        </w:trPr>
        <w:tc>
          <w:tcPr>
            <w:tcW w:w="2407" w:type="dxa"/>
            <w:tcBorders>
              <w:bottom w:val="single" w:sz="4" w:space="0" w:color="auto"/>
            </w:tcBorders>
          </w:tcPr>
          <w:p w14:paraId="4688F612" w14:textId="1EDBF59B" w:rsidR="00FD37D8" w:rsidRPr="002F291E" w:rsidRDefault="00FD37D8" w:rsidP="00FD37D8">
            <w:pPr>
              <w:spacing w:before="40" w:after="40" w:line="0" w:lineRule="atLeast"/>
              <w:jc w:val="both"/>
              <w:rPr>
                <w:rFonts w:ascii="Arial" w:hAnsi="Arial" w:cs="Arial"/>
              </w:rPr>
            </w:pPr>
            <w:r w:rsidRPr="002F291E">
              <w:rPr>
                <w:rFonts w:ascii="Arial" w:hAnsi="Arial" w:cs="Arial"/>
              </w:rPr>
              <w:t>Kova Ağırlığı</w:t>
            </w:r>
          </w:p>
        </w:tc>
        <w:tc>
          <w:tcPr>
            <w:tcW w:w="820" w:type="dxa"/>
            <w:tcBorders>
              <w:bottom w:val="single" w:sz="4" w:space="0" w:color="auto"/>
            </w:tcBorders>
          </w:tcPr>
          <w:p w14:paraId="0F54F0E6" w14:textId="349F2DD2" w:rsidR="00FD37D8" w:rsidRPr="002F291E" w:rsidRDefault="00FD37D8" w:rsidP="00FD37D8">
            <w:pPr>
              <w:spacing w:before="40" w:after="40" w:line="0" w:lineRule="atLeast"/>
              <w:jc w:val="both"/>
              <w:rPr>
                <w:rFonts w:ascii="Arial" w:hAnsi="Arial" w:cs="Arial"/>
              </w:rPr>
            </w:pPr>
            <w:r w:rsidRPr="002F291E">
              <w:rPr>
                <w:rFonts w:ascii="Arial" w:hAnsi="Arial" w:cs="Arial"/>
              </w:rPr>
              <w:t>(kg)</w:t>
            </w:r>
          </w:p>
        </w:tc>
        <w:tc>
          <w:tcPr>
            <w:tcW w:w="1565" w:type="dxa"/>
            <w:tcBorders>
              <w:bottom w:val="single" w:sz="4" w:space="0" w:color="auto"/>
            </w:tcBorders>
          </w:tcPr>
          <w:p w14:paraId="475222DB" w14:textId="6E6DCCA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bottom w:val="single" w:sz="4" w:space="0" w:color="auto"/>
            </w:tcBorders>
          </w:tcPr>
          <w:p w14:paraId="2E152C01" w14:textId="4DF6149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bottom w:val="single" w:sz="4" w:space="0" w:color="auto"/>
            </w:tcBorders>
          </w:tcPr>
          <w:p w14:paraId="48AA71A9" w14:textId="74C1137A"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r w:rsidR="00FD37D8" w:rsidRPr="002F291E" w14:paraId="0DFF0929" w14:textId="77777777" w:rsidTr="00FD37D8">
        <w:trPr>
          <w:jc w:val="center"/>
        </w:trPr>
        <w:tc>
          <w:tcPr>
            <w:tcW w:w="2407" w:type="dxa"/>
            <w:tcBorders>
              <w:top w:val="single" w:sz="4" w:space="0" w:color="auto"/>
              <w:bottom w:val="single" w:sz="4" w:space="0" w:color="auto"/>
            </w:tcBorders>
          </w:tcPr>
          <w:p w14:paraId="52D3D922" w14:textId="66607B75" w:rsidR="00FD37D8" w:rsidRPr="002F291E" w:rsidRDefault="00FD37D8" w:rsidP="00FD37D8">
            <w:pPr>
              <w:spacing w:before="40" w:after="40" w:line="0" w:lineRule="atLeast"/>
              <w:jc w:val="both"/>
              <w:rPr>
                <w:rFonts w:ascii="Arial" w:hAnsi="Arial" w:cs="Arial"/>
              </w:rPr>
            </w:pPr>
            <w:r w:rsidRPr="002F291E">
              <w:rPr>
                <w:rFonts w:ascii="Arial" w:hAnsi="Arial" w:cs="Arial"/>
              </w:rPr>
              <w:t>Kova Hacmi</w:t>
            </w:r>
          </w:p>
        </w:tc>
        <w:tc>
          <w:tcPr>
            <w:tcW w:w="820" w:type="dxa"/>
            <w:tcBorders>
              <w:top w:val="single" w:sz="4" w:space="0" w:color="auto"/>
              <w:bottom w:val="single" w:sz="4" w:space="0" w:color="auto"/>
            </w:tcBorders>
          </w:tcPr>
          <w:p w14:paraId="243DDFFE" w14:textId="1D672A2C" w:rsidR="00FD37D8" w:rsidRPr="002F291E" w:rsidRDefault="00FD37D8" w:rsidP="00FD37D8">
            <w:pPr>
              <w:spacing w:before="40" w:after="40" w:line="0" w:lineRule="atLeast"/>
              <w:jc w:val="both"/>
              <w:rPr>
                <w:rFonts w:ascii="Arial" w:hAnsi="Arial" w:cs="Arial"/>
              </w:rPr>
            </w:pPr>
            <w:r w:rsidRPr="002F291E">
              <w:rPr>
                <w:rFonts w:ascii="Arial" w:hAnsi="Arial" w:cs="Arial"/>
              </w:rPr>
              <w:t>(dm</w:t>
            </w:r>
            <w:r w:rsidRPr="002F291E">
              <w:rPr>
                <w:rFonts w:ascii="Arial" w:hAnsi="Arial" w:cs="Arial"/>
                <w:vertAlign w:val="superscript"/>
              </w:rPr>
              <w:t>3</w:t>
            </w:r>
            <w:r w:rsidRPr="002F291E">
              <w:rPr>
                <w:rFonts w:ascii="Arial" w:hAnsi="Arial" w:cs="Arial"/>
              </w:rPr>
              <w:t>)</w:t>
            </w:r>
          </w:p>
        </w:tc>
        <w:tc>
          <w:tcPr>
            <w:tcW w:w="1565" w:type="dxa"/>
            <w:tcBorders>
              <w:top w:val="single" w:sz="4" w:space="0" w:color="auto"/>
              <w:bottom w:val="single" w:sz="4" w:space="0" w:color="auto"/>
            </w:tcBorders>
          </w:tcPr>
          <w:p w14:paraId="42D429EB" w14:textId="5A5EC3C4"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65" w:type="dxa"/>
            <w:tcBorders>
              <w:top w:val="single" w:sz="4" w:space="0" w:color="auto"/>
              <w:bottom w:val="single" w:sz="4" w:space="0" w:color="auto"/>
            </w:tcBorders>
          </w:tcPr>
          <w:p w14:paraId="7C995A38" w14:textId="30797BC0"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c>
          <w:tcPr>
            <w:tcW w:w="1581" w:type="dxa"/>
            <w:tcBorders>
              <w:top w:val="single" w:sz="4" w:space="0" w:color="auto"/>
              <w:bottom w:val="single" w:sz="4" w:space="0" w:color="auto"/>
            </w:tcBorders>
          </w:tcPr>
          <w:p w14:paraId="74C6E9AA" w14:textId="7D45DF6D" w:rsidR="00FD37D8" w:rsidRPr="002F291E" w:rsidRDefault="00FD37D8" w:rsidP="00FD37D8">
            <w:pPr>
              <w:spacing w:before="40" w:after="40" w:line="0" w:lineRule="atLeast"/>
              <w:jc w:val="both"/>
              <w:rPr>
                <w:rFonts w:ascii="Arial" w:hAnsi="Arial" w:cs="Arial"/>
              </w:rPr>
            </w:pPr>
            <w:r w:rsidRPr="002F291E">
              <w:rPr>
                <w:rFonts w:ascii="Arial" w:hAnsi="Arial" w:cs="Arial"/>
              </w:rPr>
              <w:t>:</w:t>
            </w:r>
          </w:p>
        </w:tc>
      </w:tr>
    </w:tbl>
    <w:p w14:paraId="5D1F7DF2" w14:textId="77777777" w:rsidR="00FD37D8" w:rsidRPr="00FD37D8" w:rsidRDefault="00FD37D8" w:rsidP="00D97FCC">
      <w:pPr>
        <w:spacing w:before="120" w:after="120"/>
        <w:ind w:left="709"/>
        <w:jc w:val="both"/>
        <w:rPr>
          <w:rFonts w:ascii="Arial" w:hAnsi="Arial" w:cs="Arial"/>
          <w:b/>
          <w:sz w:val="22"/>
          <w:szCs w:val="22"/>
        </w:rPr>
      </w:pPr>
      <w:r w:rsidRPr="00FD37D8">
        <w:rPr>
          <w:rFonts w:ascii="Arial" w:hAnsi="Arial" w:cs="Arial"/>
          <w:b/>
          <w:sz w:val="22"/>
          <w:szCs w:val="22"/>
        </w:rPr>
        <w:t>Hidrolik Sistem</w:t>
      </w:r>
    </w:p>
    <w:p w14:paraId="6953C920" w14:textId="77777777" w:rsidR="00FD37D8" w:rsidRPr="00FD37D8" w:rsidRDefault="00FD37D8" w:rsidP="00FD37D8">
      <w:pPr>
        <w:spacing w:before="120" w:after="120"/>
        <w:ind w:left="709" w:firstLine="425"/>
        <w:jc w:val="both"/>
        <w:rPr>
          <w:rFonts w:ascii="Arial" w:hAnsi="Arial" w:cs="Arial"/>
          <w:bCs/>
          <w:sz w:val="22"/>
          <w:szCs w:val="22"/>
        </w:rPr>
      </w:pPr>
      <w:bookmarkStart w:id="2" w:name="_Hlk107493271"/>
      <w:r w:rsidRPr="00FD37D8">
        <w:rPr>
          <w:rFonts w:ascii="Arial" w:hAnsi="Arial" w:cs="Arial"/>
          <w:bCs/>
          <w:sz w:val="22"/>
          <w:szCs w:val="22"/>
        </w:rPr>
        <w:t>Hidrolik sistem önyükleyicinin kova ve kaldırma kollarına gerekli hidrolik gücün iletilmesinde kullanılan ve önyükleyicinin üzerine bağlanmış hidrolik silindir, hidrolik hortum ve kumanda düzenlerinin bütününden oluşmaktadır</w:t>
      </w:r>
      <w:bookmarkEnd w:id="2"/>
      <w:r w:rsidRPr="00FD37D8">
        <w:rPr>
          <w:rFonts w:ascii="Arial" w:hAnsi="Arial" w:cs="Arial"/>
          <w:bCs/>
          <w:sz w:val="22"/>
          <w:szCs w:val="22"/>
        </w:rPr>
        <w:t xml:space="preserve">. </w:t>
      </w:r>
    </w:p>
    <w:p w14:paraId="4E57B21B" w14:textId="77777777"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Hidrolik kaldırma silindirleri, kaldırma kolları ile bağlama düzeni arasına yerleştirilmiş olan ve kaldırma kollarının aşağı-yukarı hareketini sağlayan hidrolik silindirlerdir.</w:t>
      </w:r>
    </w:p>
    <w:p w14:paraId="15589BB7" w14:textId="005AD856" w:rsidR="00FD37D8" w:rsidRPr="00FD37D8"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 xml:space="preserve">Kaldırma kollarının yukarı-aşağı hareket ettirilmesi </w:t>
      </w:r>
      <w:proofErr w:type="gramStart"/>
      <w:r>
        <w:rPr>
          <w:rFonts w:ascii="Arial" w:hAnsi="Arial" w:cs="Arial"/>
          <w:bCs/>
          <w:sz w:val="22"/>
          <w:szCs w:val="22"/>
        </w:rPr>
        <w:t>…..</w:t>
      </w:r>
      <w:proofErr w:type="gramEnd"/>
      <w:r w:rsidRPr="00FD37D8">
        <w:rPr>
          <w:rFonts w:ascii="Arial" w:hAnsi="Arial" w:cs="Arial"/>
          <w:bCs/>
          <w:sz w:val="22"/>
          <w:szCs w:val="22"/>
        </w:rPr>
        <w:t xml:space="preserve"> ve </w:t>
      </w:r>
      <w:proofErr w:type="gramStart"/>
      <w:r>
        <w:rPr>
          <w:rFonts w:ascii="Arial" w:hAnsi="Arial" w:cs="Arial"/>
          <w:bCs/>
          <w:sz w:val="22"/>
          <w:szCs w:val="22"/>
        </w:rPr>
        <w:t>…..</w:t>
      </w:r>
      <w:proofErr w:type="gramEnd"/>
      <w:r w:rsidRPr="00FD37D8">
        <w:rPr>
          <w:rFonts w:ascii="Arial" w:hAnsi="Arial" w:cs="Arial"/>
          <w:bCs/>
          <w:sz w:val="22"/>
          <w:szCs w:val="22"/>
        </w:rPr>
        <w:t xml:space="preserve"> modelinde </w:t>
      </w:r>
      <w:proofErr w:type="gramStart"/>
      <w:r>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 xml:space="preserve">etkili </w:t>
      </w:r>
      <w:r>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adet</w:t>
      </w:r>
      <w:proofErr w:type="gramEnd"/>
      <w:r w:rsidRPr="00FD37D8">
        <w:rPr>
          <w:rFonts w:ascii="Arial" w:hAnsi="Arial" w:cs="Arial"/>
          <w:bCs/>
          <w:sz w:val="22"/>
          <w:szCs w:val="22"/>
        </w:rPr>
        <w:t xml:space="preserve"> hidrolik silindir yardımıyla, </w:t>
      </w:r>
      <w:r>
        <w:rPr>
          <w:rFonts w:ascii="Arial" w:hAnsi="Arial" w:cs="Arial"/>
          <w:bCs/>
          <w:sz w:val="22"/>
          <w:szCs w:val="22"/>
        </w:rPr>
        <w:t>…</w:t>
      </w:r>
      <w:r w:rsidRPr="00FD37D8">
        <w:rPr>
          <w:rFonts w:ascii="Arial" w:hAnsi="Arial" w:cs="Arial"/>
          <w:bCs/>
          <w:sz w:val="22"/>
          <w:szCs w:val="22"/>
        </w:rPr>
        <w:t xml:space="preserve"> ve </w:t>
      </w:r>
      <w:proofErr w:type="gramStart"/>
      <w:r>
        <w:rPr>
          <w:rFonts w:ascii="Arial" w:hAnsi="Arial" w:cs="Arial"/>
          <w:bCs/>
          <w:sz w:val="22"/>
          <w:szCs w:val="22"/>
        </w:rPr>
        <w:t>….</w:t>
      </w:r>
      <w:proofErr w:type="gramEnd"/>
      <w:r w:rsidRPr="00FD37D8">
        <w:rPr>
          <w:rFonts w:ascii="Arial" w:hAnsi="Arial" w:cs="Arial"/>
          <w:bCs/>
          <w:sz w:val="22"/>
          <w:szCs w:val="22"/>
        </w:rPr>
        <w:t xml:space="preserve"> modellerinde ise </w:t>
      </w:r>
      <w:r>
        <w:rPr>
          <w:rFonts w:ascii="Arial" w:hAnsi="Arial" w:cs="Arial"/>
          <w:bCs/>
          <w:sz w:val="22"/>
          <w:szCs w:val="22"/>
        </w:rPr>
        <w:t>…</w:t>
      </w:r>
      <w:r w:rsidRPr="00FD37D8">
        <w:rPr>
          <w:rFonts w:ascii="Arial" w:hAnsi="Arial" w:cs="Arial"/>
          <w:bCs/>
          <w:sz w:val="22"/>
          <w:szCs w:val="22"/>
        </w:rPr>
        <w:t xml:space="preserve">’ şer </w:t>
      </w:r>
      <w:proofErr w:type="gramStart"/>
      <w:r w:rsidRPr="00FD37D8">
        <w:rPr>
          <w:rFonts w:ascii="Arial" w:hAnsi="Arial" w:cs="Arial"/>
          <w:bCs/>
          <w:sz w:val="22"/>
          <w:szCs w:val="22"/>
        </w:rPr>
        <w:t xml:space="preserve">adet </w:t>
      </w:r>
      <w:r>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etkili</w:t>
      </w:r>
      <w:proofErr w:type="gramEnd"/>
      <w:r w:rsidRPr="00FD37D8">
        <w:rPr>
          <w:rFonts w:ascii="Arial" w:hAnsi="Arial" w:cs="Arial"/>
          <w:bCs/>
          <w:sz w:val="22"/>
          <w:szCs w:val="22"/>
        </w:rPr>
        <w:t xml:space="preserve"> silindir yardımıyla sağlanmaktadır. Hidrolik silindir-kaldırma kolları </w:t>
      </w:r>
      <w:proofErr w:type="gramStart"/>
      <w:r w:rsidRPr="00FD37D8">
        <w:rPr>
          <w:rFonts w:ascii="Arial" w:hAnsi="Arial" w:cs="Arial"/>
          <w:bCs/>
          <w:sz w:val="22"/>
          <w:szCs w:val="22"/>
        </w:rPr>
        <w:t xml:space="preserve">bağlantısında </w:t>
      </w:r>
      <w:r>
        <w:rPr>
          <w:rFonts w:ascii="Arial" w:hAnsi="Arial" w:cs="Arial"/>
          <w:bCs/>
          <w:sz w:val="22"/>
          <w:szCs w:val="22"/>
        </w:rPr>
        <w:t>…</w:t>
      </w:r>
      <w:proofErr w:type="gramEnd"/>
      <w:r w:rsidRPr="00FD37D8">
        <w:rPr>
          <w:rFonts w:ascii="Arial" w:hAnsi="Arial" w:cs="Arial"/>
          <w:bCs/>
          <w:sz w:val="22"/>
          <w:szCs w:val="22"/>
        </w:rPr>
        <w:t xml:space="preserve"> ve </w:t>
      </w:r>
      <w:proofErr w:type="gramStart"/>
      <w:r>
        <w:rPr>
          <w:rFonts w:ascii="Arial" w:hAnsi="Arial" w:cs="Arial"/>
          <w:bCs/>
          <w:sz w:val="22"/>
          <w:szCs w:val="22"/>
        </w:rPr>
        <w:t>….</w:t>
      </w:r>
      <w:proofErr w:type="gramEnd"/>
      <w:r w:rsidRPr="00FD37D8">
        <w:rPr>
          <w:rFonts w:ascii="Arial" w:hAnsi="Arial" w:cs="Arial"/>
          <w:bCs/>
          <w:sz w:val="22"/>
          <w:szCs w:val="22"/>
        </w:rPr>
        <w:t xml:space="preserve"> mm’lik sac malzemeler kullanılmıştır. Bütün modellerde kovanın hareketi birbirine paralel olarak çalışan </w:t>
      </w:r>
      <w:proofErr w:type="gramStart"/>
      <w:r>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adet</w:t>
      </w:r>
      <w:proofErr w:type="gramEnd"/>
      <w:r w:rsidRPr="00FD37D8">
        <w:rPr>
          <w:rFonts w:ascii="Arial" w:hAnsi="Arial" w:cs="Arial"/>
          <w:bCs/>
          <w:sz w:val="22"/>
          <w:szCs w:val="22"/>
        </w:rPr>
        <w:t xml:space="preserve"> hidrolik silindir yardımıyla gerçekleştirilmektedir. Ayrıca kovanın açılıp kapanması ise </w:t>
      </w:r>
      <w:proofErr w:type="gramStart"/>
      <w:r w:rsidR="002F291E">
        <w:rPr>
          <w:rFonts w:ascii="Arial" w:hAnsi="Arial" w:cs="Arial"/>
          <w:bCs/>
          <w:sz w:val="22"/>
          <w:szCs w:val="22"/>
        </w:rPr>
        <w:t>….</w:t>
      </w:r>
      <w:proofErr w:type="gramEnd"/>
      <w:r w:rsidRPr="00FD37D8">
        <w:rPr>
          <w:rFonts w:ascii="Arial" w:hAnsi="Arial" w:cs="Arial"/>
          <w:bCs/>
          <w:sz w:val="22"/>
          <w:szCs w:val="22"/>
        </w:rPr>
        <w:t xml:space="preserve"> </w:t>
      </w:r>
      <w:proofErr w:type="gramStart"/>
      <w:r w:rsidRPr="00FD37D8">
        <w:rPr>
          <w:rFonts w:ascii="Arial" w:hAnsi="Arial" w:cs="Arial"/>
          <w:bCs/>
          <w:sz w:val="22"/>
          <w:szCs w:val="22"/>
        </w:rPr>
        <w:t>adet</w:t>
      </w:r>
      <w:proofErr w:type="gramEnd"/>
      <w:r w:rsidRPr="00FD37D8">
        <w:rPr>
          <w:rFonts w:ascii="Arial" w:hAnsi="Arial" w:cs="Arial"/>
          <w:bCs/>
          <w:sz w:val="22"/>
          <w:szCs w:val="22"/>
        </w:rPr>
        <w:t xml:space="preserve"> hidrolik silindir yardımıyla gerçekleştirilmektedir.</w:t>
      </w:r>
    </w:p>
    <w:p w14:paraId="3EDF28B7" w14:textId="67A8B9B9" w:rsidR="005E0F90" w:rsidRDefault="00FD37D8" w:rsidP="00FD37D8">
      <w:pPr>
        <w:spacing w:before="120" w:after="120"/>
        <w:ind w:left="709" w:firstLine="425"/>
        <w:jc w:val="both"/>
        <w:rPr>
          <w:rFonts w:ascii="Arial" w:hAnsi="Arial" w:cs="Arial"/>
          <w:bCs/>
          <w:sz w:val="22"/>
          <w:szCs w:val="22"/>
        </w:rPr>
      </w:pPr>
      <w:r w:rsidRPr="00FD37D8">
        <w:rPr>
          <w:rFonts w:ascii="Arial" w:hAnsi="Arial" w:cs="Arial"/>
          <w:bCs/>
          <w:sz w:val="22"/>
          <w:szCs w:val="22"/>
        </w:rPr>
        <w:t>Yükleyici üzerinde bulunan hidrolik silindirler vasıtasıyla kovanın doldurulacak materyal seviyesine getirildikten sonra traktör ile ilerleyerek kovanın materyale batması sağlanarak kova doldurulmaktadır.</w:t>
      </w:r>
    </w:p>
    <w:p w14:paraId="7A19811D" w14:textId="77777777" w:rsidR="002F291E" w:rsidRPr="002F291E" w:rsidRDefault="002F291E" w:rsidP="00D97FCC">
      <w:pPr>
        <w:pStyle w:val="BodyTextIndent"/>
        <w:ind w:left="709"/>
        <w:rPr>
          <w:rFonts w:ascii="Arial" w:hAnsi="Arial" w:cs="Arial"/>
          <w:b/>
          <w:sz w:val="22"/>
          <w:szCs w:val="22"/>
        </w:rPr>
      </w:pPr>
      <w:r w:rsidRPr="002F291E">
        <w:rPr>
          <w:rFonts w:ascii="Arial" w:hAnsi="Arial" w:cs="Arial"/>
          <w:b/>
          <w:sz w:val="22"/>
          <w:szCs w:val="22"/>
        </w:rPr>
        <w:t>Kaldırma kollarının yukarı-aşağı hareketine etki eden hidrolik silindirlerin özellikleri</w:t>
      </w:r>
    </w:p>
    <w:tbl>
      <w:tblPr>
        <w:tblW w:w="0" w:type="auto"/>
        <w:jc w:val="center"/>
        <w:tblBorders>
          <w:top w:val="single" w:sz="4" w:space="0" w:color="auto"/>
          <w:insideH w:val="single" w:sz="4" w:space="0" w:color="auto"/>
        </w:tblBorders>
        <w:tblLook w:val="04A0" w:firstRow="1" w:lastRow="0" w:firstColumn="1" w:lastColumn="0" w:noHBand="0" w:noVBand="1"/>
      </w:tblPr>
      <w:tblGrid>
        <w:gridCol w:w="2870"/>
        <w:gridCol w:w="1726"/>
        <w:gridCol w:w="1726"/>
        <w:gridCol w:w="1726"/>
      </w:tblGrid>
      <w:tr w:rsidR="002F291E" w:rsidRPr="002F291E" w14:paraId="3CD0B39A" w14:textId="77777777" w:rsidTr="002F291E">
        <w:trPr>
          <w:jc w:val="center"/>
        </w:trPr>
        <w:tc>
          <w:tcPr>
            <w:tcW w:w="0" w:type="auto"/>
          </w:tcPr>
          <w:p w14:paraId="743F6B9D" w14:textId="013AB66A" w:rsidR="002F291E" w:rsidRPr="002F291E" w:rsidRDefault="002F291E" w:rsidP="001969C6">
            <w:pPr>
              <w:pStyle w:val="BodyText"/>
              <w:spacing w:after="60"/>
              <w:rPr>
                <w:rFonts w:ascii="Arial" w:hAnsi="Arial" w:cs="Arial"/>
                <w:bCs/>
                <w:color w:val="000000"/>
              </w:rPr>
            </w:pPr>
            <w:r w:rsidRPr="002F291E">
              <w:rPr>
                <w:rFonts w:ascii="Arial" w:hAnsi="Arial" w:cs="Arial"/>
                <w:bCs/>
                <w:color w:val="000000"/>
              </w:rPr>
              <w:t>Modelle</w:t>
            </w:r>
            <w:r w:rsidR="001969C6">
              <w:rPr>
                <w:rFonts w:ascii="Arial" w:hAnsi="Arial" w:cs="Arial"/>
                <w:bCs/>
                <w:color w:val="000000"/>
              </w:rPr>
              <w:t>r</w:t>
            </w:r>
          </w:p>
        </w:tc>
        <w:tc>
          <w:tcPr>
            <w:tcW w:w="0" w:type="auto"/>
          </w:tcPr>
          <w:p w14:paraId="40104C63" w14:textId="67D7F0F0" w:rsidR="002F291E" w:rsidRPr="002F291E" w:rsidRDefault="002F291E" w:rsidP="002F291E">
            <w:pPr>
              <w:pStyle w:val="BodyText"/>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
        </w:tc>
        <w:tc>
          <w:tcPr>
            <w:tcW w:w="0" w:type="auto"/>
          </w:tcPr>
          <w:p w14:paraId="4C4F5099" w14:textId="4293584C" w:rsidR="002F291E" w:rsidRPr="002F291E" w:rsidRDefault="002F291E" w:rsidP="002F291E">
            <w:pPr>
              <w:pStyle w:val="BodyText"/>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man</w:t>
            </w:r>
          </w:p>
        </w:tc>
        <w:tc>
          <w:tcPr>
            <w:tcW w:w="0" w:type="auto"/>
          </w:tcPr>
          <w:p w14:paraId="19D3E73C" w14:textId="418B4F7C" w:rsidR="002F291E" w:rsidRPr="002F291E" w:rsidRDefault="002F291E" w:rsidP="002F291E">
            <w:pPr>
              <w:pStyle w:val="BodyText"/>
              <w:numPr>
                <w:ilvl w:val="0"/>
                <w:numId w:val="11"/>
              </w:numPr>
              <w:spacing w:after="60"/>
              <w:jc w:val="center"/>
              <w:rPr>
                <w:rFonts w:ascii="Arial" w:hAnsi="Arial" w:cs="Arial"/>
                <w:bCs/>
                <w:color w:val="000000"/>
              </w:rPr>
            </w:pPr>
            <w:r w:rsidRPr="002F291E">
              <w:rPr>
                <w:rFonts w:ascii="Arial" w:hAnsi="Arial" w:cs="Arial"/>
                <w:bCs/>
                <w:color w:val="000000"/>
              </w:rPr>
              <w:t>Ata</w:t>
            </w:r>
            <w:r w:rsidR="00944B59">
              <w:rPr>
                <w:rFonts w:ascii="Arial" w:hAnsi="Arial" w:cs="Arial"/>
                <w:bCs/>
                <w:color w:val="000000"/>
              </w:rPr>
              <w:t>ş</w:t>
            </w:r>
            <w:r w:rsidRPr="002F291E">
              <w:rPr>
                <w:rFonts w:ascii="Arial" w:hAnsi="Arial" w:cs="Arial"/>
                <w:bCs/>
                <w:color w:val="000000"/>
              </w:rPr>
              <w:t xml:space="preserve">man </w:t>
            </w:r>
          </w:p>
        </w:tc>
      </w:tr>
      <w:tr w:rsidR="002F291E" w:rsidRPr="002F291E" w14:paraId="769071B4" w14:textId="77777777" w:rsidTr="002F291E">
        <w:trPr>
          <w:jc w:val="center"/>
        </w:trPr>
        <w:tc>
          <w:tcPr>
            <w:tcW w:w="0" w:type="auto"/>
          </w:tcPr>
          <w:p w14:paraId="2D86EB7F" w14:textId="77777777" w:rsidR="002F291E" w:rsidRPr="002F291E" w:rsidRDefault="002F291E" w:rsidP="002F291E">
            <w:pPr>
              <w:pStyle w:val="BodyText"/>
              <w:spacing w:after="60"/>
              <w:rPr>
                <w:rFonts w:ascii="Arial" w:hAnsi="Arial" w:cs="Arial"/>
                <w:bCs/>
                <w:color w:val="000000"/>
              </w:rPr>
            </w:pPr>
            <w:r w:rsidRPr="002F291E">
              <w:rPr>
                <w:rFonts w:ascii="Arial" w:hAnsi="Arial" w:cs="Arial"/>
                <w:bCs/>
                <w:color w:val="000000"/>
              </w:rPr>
              <w:tab/>
              <w:t>Tipi</w:t>
            </w:r>
          </w:p>
        </w:tc>
        <w:tc>
          <w:tcPr>
            <w:tcW w:w="0" w:type="auto"/>
          </w:tcPr>
          <w:p w14:paraId="2C0524BB" w14:textId="3204D14E"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xml:space="preserve">… </w:t>
            </w:r>
            <w:proofErr w:type="gramStart"/>
            <w:r w:rsidRPr="002F291E">
              <w:rPr>
                <w:rFonts w:ascii="Arial" w:hAnsi="Arial" w:cs="Arial"/>
                <w:bCs/>
                <w:color w:val="000000"/>
              </w:rPr>
              <w:t>etkili</w:t>
            </w:r>
            <w:proofErr w:type="gramEnd"/>
            <w:r w:rsidRPr="002F291E">
              <w:rPr>
                <w:rFonts w:ascii="Arial" w:hAnsi="Arial" w:cs="Arial"/>
                <w:bCs/>
                <w:color w:val="000000"/>
              </w:rPr>
              <w:t xml:space="preserve"> </w:t>
            </w:r>
          </w:p>
          <w:p w14:paraId="5C5ED93F" w14:textId="46DF76F0"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c>
          <w:tcPr>
            <w:tcW w:w="0" w:type="auto"/>
          </w:tcPr>
          <w:p w14:paraId="3DC13262" w14:textId="684D3A27"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 xml:space="preserve">… </w:t>
            </w:r>
            <w:proofErr w:type="gramStart"/>
            <w:r w:rsidRPr="002F291E">
              <w:rPr>
                <w:rFonts w:ascii="Arial" w:hAnsi="Arial" w:cs="Arial"/>
                <w:bCs/>
                <w:color w:val="000000"/>
              </w:rPr>
              <w:t>etkili</w:t>
            </w:r>
            <w:proofErr w:type="gramEnd"/>
            <w:r w:rsidRPr="002F291E">
              <w:rPr>
                <w:rFonts w:ascii="Arial" w:hAnsi="Arial" w:cs="Arial"/>
                <w:bCs/>
                <w:color w:val="000000"/>
              </w:rPr>
              <w:t xml:space="preserve"> </w:t>
            </w:r>
          </w:p>
          <w:p w14:paraId="37B6B40A" w14:textId="56589D6D"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c>
          <w:tcPr>
            <w:tcW w:w="0" w:type="auto"/>
          </w:tcPr>
          <w:p w14:paraId="7725C6AF" w14:textId="6AC1782A" w:rsidR="002F291E" w:rsidRPr="002F291E" w:rsidRDefault="002F291E" w:rsidP="002F291E">
            <w:pPr>
              <w:pStyle w:val="BodyText"/>
              <w:spacing w:after="60"/>
              <w:jc w:val="center"/>
              <w:rPr>
                <w:rFonts w:ascii="Arial" w:hAnsi="Arial" w:cs="Arial"/>
                <w:bCs/>
                <w:color w:val="000000"/>
              </w:rPr>
            </w:pPr>
            <w:proofErr w:type="gramStart"/>
            <w:r w:rsidRPr="002F291E">
              <w:rPr>
                <w:rFonts w:ascii="Arial" w:hAnsi="Arial" w:cs="Arial"/>
                <w:bCs/>
                <w:color w:val="000000"/>
              </w:rPr>
              <w:t>..</w:t>
            </w:r>
            <w:proofErr w:type="gramEnd"/>
            <w:r w:rsidRPr="002F291E">
              <w:rPr>
                <w:rFonts w:ascii="Arial" w:hAnsi="Arial" w:cs="Arial"/>
                <w:bCs/>
                <w:color w:val="000000"/>
              </w:rPr>
              <w:t xml:space="preserve"> </w:t>
            </w:r>
            <w:proofErr w:type="gramStart"/>
            <w:r w:rsidRPr="002F291E">
              <w:rPr>
                <w:rFonts w:ascii="Arial" w:hAnsi="Arial" w:cs="Arial"/>
                <w:bCs/>
                <w:color w:val="000000"/>
              </w:rPr>
              <w:t>etkili</w:t>
            </w:r>
            <w:proofErr w:type="gramEnd"/>
            <w:r w:rsidRPr="002F291E">
              <w:rPr>
                <w:rFonts w:ascii="Arial" w:hAnsi="Arial" w:cs="Arial"/>
                <w:bCs/>
                <w:color w:val="000000"/>
              </w:rPr>
              <w:t xml:space="preserve"> </w:t>
            </w:r>
          </w:p>
          <w:p w14:paraId="7F442CB8" w14:textId="3F1BB75E" w:rsidR="002F291E" w:rsidRPr="002F291E" w:rsidRDefault="002F291E" w:rsidP="002F291E">
            <w:pPr>
              <w:pStyle w:val="BodyText"/>
              <w:spacing w:after="60"/>
              <w:jc w:val="center"/>
              <w:rPr>
                <w:rFonts w:ascii="Arial" w:hAnsi="Arial" w:cs="Arial"/>
                <w:bCs/>
                <w:color w:val="000000"/>
              </w:rPr>
            </w:pPr>
            <w:proofErr w:type="gramStart"/>
            <w:r w:rsidRPr="002F291E">
              <w:rPr>
                <w:rFonts w:ascii="Arial" w:hAnsi="Arial" w:cs="Arial"/>
                <w:bCs/>
                <w:color w:val="000000"/>
              </w:rPr>
              <w:t>(</w:t>
            </w:r>
            <w:proofErr w:type="gramEnd"/>
            <w:r w:rsidRPr="002F291E">
              <w:rPr>
                <w:rFonts w:ascii="Arial" w:hAnsi="Arial" w:cs="Arial"/>
                <w:bCs/>
                <w:color w:val="000000"/>
              </w:rPr>
              <w:t>… adet)</w:t>
            </w:r>
          </w:p>
        </w:tc>
      </w:tr>
      <w:tr w:rsidR="002F291E" w:rsidRPr="002F291E" w14:paraId="16899937" w14:textId="77777777" w:rsidTr="002F291E">
        <w:trPr>
          <w:jc w:val="center"/>
        </w:trPr>
        <w:tc>
          <w:tcPr>
            <w:tcW w:w="0" w:type="auto"/>
          </w:tcPr>
          <w:p w14:paraId="1E66F97C" w14:textId="77777777" w:rsidR="002F291E" w:rsidRPr="002F291E" w:rsidRDefault="002F291E" w:rsidP="002F291E">
            <w:pPr>
              <w:pStyle w:val="BodyText"/>
              <w:numPr>
                <w:ilvl w:val="0"/>
                <w:numId w:val="8"/>
              </w:numPr>
              <w:spacing w:after="60"/>
              <w:jc w:val="both"/>
              <w:rPr>
                <w:rFonts w:ascii="Arial" w:hAnsi="Arial" w:cs="Arial"/>
                <w:bCs/>
                <w:color w:val="000000"/>
              </w:rPr>
            </w:pPr>
            <w:r w:rsidRPr="002F291E">
              <w:rPr>
                <w:rFonts w:ascii="Arial" w:hAnsi="Arial" w:cs="Arial"/>
                <w:bCs/>
                <w:color w:val="000000"/>
              </w:rPr>
              <w:t xml:space="preserve">Silindir çapı (mm) </w:t>
            </w:r>
          </w:p>
          <w:p w14:paraId="6F7DBD85" w14:textId="77777777" w:rsidR="002F291E" w:rsidRPr="002F291E" w:rsidRDefault="002F291E" w:rsidP="002F291E">
            <w:pPr>
              <w:pStyle w:val="BodyText"/>
              <w:numPr>
                <w:ilvl w:val="0"/>
                <w:numId w:val="8"/>
              </w:numPr>
              <w:spacing w:after="60"/>
              <w:jc w:val="both"/>
              <w:rPr>
                <w:rFonts w:ascii="Arial" w:hAnsi="Arial" w:cs="Arial"/>
                <w:bCs/>
                <w:color w:val="000000"/>
              </w:rPr>
            </w:pPr>
            <w:r w:rsidRPr="002F291E">
              <w:rPr>
                <w:rFonts w:ascii="Arial" w:hAnsi="Arial" w:cs="Arial"/>
                <w:bCs/>
                <w:color w:val="000000"/>
              </w:rPr>
              <w:t>Silindir çapı (mm)</w:t>
            </w:r>
          </w:p>
        </w:tc>
        <w:tc>
          <w:tcPr>
            <w:tcW w:w="0" w:type="auto"/>
          </w:tcPr>
          <w:p w14:paraId="45DC8F5A" w14:textId="319FD0C7"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p w14:paraId="3974493C" w14:textId="0A1A473E"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 xml:space="preserve">… </w:t>
            </w:r>
          </w:p>
        </w:tc>
        <w:tc>
          <w:tcPr>
            <w:tcW w:w="0" w:type="auto"/>
          </w:tcPr>
          <w:p w14:paraId="3D2A5EF6" w14:textId="0D233830"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c>
          <w:tcPr>
            <w:tcW w:w="0" w:type="auto"/>
          </w:tcPr>
          <w:p w14:paraId="1D89C6E1" w14:textId="5E94ED04"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p w14:paraId="499F7277" w14:textId="2A992695"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r>
      <w:tr w:rsidR="002F291E" w:rsidRPr="002F291E" w14:paraId="027FC380" w14:textId="77777777" w:rsidTr="002F291E">
        <w:trPr>
          <w:jc w:val="center"/>
        </w:trPr>
        <w:tc>
          <w:tcPr>
            <w:tcW w:w="0" w:type="auto"/>
            <w:tcBorders>
              <w:bottom w:val="single" w:sz="4" w:space="0" w:color="auto"/>
            </w:tcBorders>
          </w:tcPr>
          <w:p w14:paraId="37C78602" w14:textId="77777777" w:rsidR="002F291E" w:rsidRPr="002F291E" w:rsidRDefault="002F291E" w:rsidP="002F291E">
            <w:pPr>
              <w:pStyle w:val="BodyText"/>
              <w:numPr>
                <w:ilvl w:val="0"/>
                <w:numId w:val="9"/>
              </w:numPr>
              <w:spacing w:after="60"/>
              <w:jc w:val="both"/>
              <w:rPr>
                <w:rFonts w:ascii="Arial" w:hAnsi="Arial" w:cs="Arial"/>
                <w:bCs/>
                <w:color w:val="000000"/>
              </w:rPr>
            </w:pPr>
            <w:r w:rsidRPr="002F291E">
              <w:rPr>
                <w:rFonts w:ascii="Arial" w:hAnsi="Arial" w:cs="Arial"/>
                <w:bCs/>
                <w:color w:val="000000"/>
              </w:rPr>
              <w:t>Piston kolu çapı (mm)</w:t>
            </w:r>
          </w:p>
          <w:p w14:paraId="7C6CC8F3" w14:textId="77777777" w:rsidR="002F291E" w:rsidRPr="002F291E" w:rsidRDefault="002F291E" w:rsidP="002F291E">
            <w:pPr>
              <w:pStyle w:val="BodyText"/>
              <w:numPr>
                <w:ilvl w:val="0"/>
                <w:numId w:val="9"/>
              </w:numPr>
              <w:spacing w:after="60"/>
              <w:jc w:val="both"/>
              <w:rPr>
                <w:rFonts w:ascii="Arial" w:hAnsi="Arial" w:cs="Arial"/>
                <w:bCs/>
                <w:color w:val="000000"/>
              </w:rPr>
            </w:pPr>
            <w:r w:rsidRPr="002F291E">
              <w:rPr>
                <w:rFonts w:ascii="Arial" w:hAnsi="Arial" w:cs="Arial"/>
                <w:bCs/>
                <w:color w:val="000000"/>
              </w:rPr>
              <w:t>Piston kolu çapı (mm)</w:t>
            </w:r>
          </w:p>
        </w:tc>
        <w:tc>
          <w:tcPr>
            <w:tcW w:w="0" w:type="auto"/>
            <w:tcBorders>
              <w:bottom w:val="single" w:sz="4" w:space="0" w:color="auto"/>
            </w:tcBorders>
          </w:tcPr>
          <w:p w14:paraId="74660464" w14:textId="3F4BCF06"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p w14:paraId="08C362BF" w14:textId="04B772B9"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AAFFAF3" w14:textId="4502D707"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5C3B13A4" w14:textId="7EB65171"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p w14:paraId="616D72D6" w14:textId="31651F62"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r>
      <w:tr w:rsidR="002F291E" w:rsidRPr="002F291E" w14:paraId="5A5870F3" w14:textId="77777777" w:rsidTr="002F291E">
        <w:trPr>
          <w:jc w:val="center"/>
        </w:trPr>
        <w:tc>
          <w:tcPr>
            <w:tcW w:w="0" w:type="auto"/>
            <w:tcBorders>
              <w:bottom w:val="single" w:sz="4" w:space="0" w:color="auto"/>
            </w:tcBorders>
          </w:tcPr>
          <w:p w14:paraId="7A7BAC03" w14:textId="77777777" w:rsidR="002F291E" w:rsidRPr="002F291E" w:rsidRDefault="002F291E" w:rsidP="002F291E">
            <w:pPr>
              <w:pStyle w:val="BodyText"/>
              <w:numPr>
                <w:ilvl w:val="0"/>
                <w:numId w:val="10"/>
              </w:numPr>
              <w:spacing w:after="60"/>
              <w:jc w:val="both"/>
              <w:rPr>
                <w:rFonts w:ascii="Arial" w:hAnsi="Arial" w:cs="Arial"/>
                <w:bCs/>
                <w:color w:val="000000"/>
              </w:rPr>
            </w:pPr>
            <w:r w:rsidRPr="002F291E">
              <w:rPr>
                <w:rFonts w:ascii="Arial" w:hAnsi="Arial" w:cs="Arial"/>
                <w:bCs/>
                <w:color w:val="000000"/>
              </w:rPr>
              <w:t>Strok (mm)</w:t>
            </w:r>
          </w:p>
          <w:p w14:paraId="7582D6DD" w14:textId="77777777" w:rsidR="002F291E" w:rsidRPr="002F291E" w:rsidRDefault="002F291E" w:rsidP="002F291E">
            <w:pPr>
              <w:pStyle w:val="BodyText"/>
              <w:numPr>
                <w:ilvl w:val="0"/>
                <w:numId w:val="10"/>
              </w:numPr>
              <w:spacing w:after="60"/>
              <w:jc w:val="both"/>
              <w:rPr>
                <w:rFonts w:ascii="Arial" w:hAnsi="Arial" w:cs="Arial"/>
                <w:bCs/>
                <w:color w:val="000000"/>
              </w:rPr>
            </w:pPr>
            <w:r w:rsidRPr="002F291E">
              <w:rPr>
                <w:rFonts w:ascii="Arial" w:hAnsi="Arial" w:cs="Arial"/>
                <w:bCs/>
                <w:color w:val="000000"/>
              </w:rPr>
              <w:t>Strok (mm)</w:t>
            </w:r>
          </w:p>
        </w:tc>
        <w:tc>
          <w:tcPr>
            <w:tcW w:w="0" w:type="auto"/>
            <w:tcBorders>
              <w:bottom w:val="single" w:sz="4" w:space="0" w:color="auto"/>
            </w:tcBorders>
          </w:tcPr>
          <w:p w14:paraId="3779E315" w14:textId="693B66F8"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p w14:paraId="5A096DC6" w14:textId="3F32A9D6" w:rsidR="002F291E" w:rsidRPr="002F291E" w:rsidRDefault="002F291E" w:rsidP="002F291E">
            <w:pPr>
              <w:pStyle w:val="BodyText"/>
              <w:spacing w:after="60"/>
              <w:ind w:left="720"/>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36C53A45" w14:textId="13626EA4"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c>
          <w:tcPr>
            <w:tcW w:w="0" w:type="auto"/>
            <w:tcBorders>
              <w:bottom w:val="single" w:sz="4" w:space="0" w:color="auto"/>
            </w:tcBorders>
          </w:tcPr>
          <w:p w14:paraId="47592DC7" w14:textId="1C67ACBE"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p w14:paraId="433DF46C" w14:textId="59F29000" w:rsidR="002F291E" w:rsidRPr="002F291E" w:rsidRDefault="002F291E" w:rsidP="002F291E">
            <w:pPr>
              <w:pStyle w:val="BodyText"/>
              <w:spacing w:after="60"/>
              <w:jc w:val="center"/>
              <w:rPr>
                <w:rFonts w:ascii="Arial" w:hAnsi="Arial" w:cs="Arial"/>
                <w:bCs/>
                <w:color w:val="000000"/>
              </w:rPr>
            </w:pPr>
            <w:r w:rsidRPr="002F291E">
              <w:rPr>
                <w:rFonts w:ascii="Arial" w:hAnsi="Arial" w:cs="Arial"/>
                <w:bCs/>
                <w:color w:val="000000"/>
              </w:rPr>
              <w:t>…</w:t>
            </w:r>
          </w:p>
        </w:tc>
      </w:tr>
    </w:tbl>
    <w:p w14:paraId="094DFAE8" w14:textId="2464B6D8" w:rsidR="002F291E" w:rsidRDefault="002F291E" w:rsidP="002F291E">
      <w:pPr>
        <w:pStyle w:val="BodyTextIndent"/>
        <w:rPr>
          <w:b/>
          <w:u w:val="single"/>
        </w:rPr>
      </w:pPr>
    </w:p>
    <w:p w14:paraId="46C750D7" w14:textId="77777777" w:rsidR="001969C6" w:rsidRDefault="001969C6" w:rsidP="002F291E">
      <w:pPr>
        <w:pStyle w:val="BodyTextIndent"/>
        <w:rPr>
          <w:b/>
          <w:u w:val="single"/>
        </w:rPr>
      </w:pPr>
    </w:p>
    <w:p w14:paraId="0936EB55" w14:textId="6C536F5B" w:rsidR="002F291E" w:rsidRPr="002F291E" w:rsidRDefault="002F291E" w:rsidP="00D97FCC">
      <w:pPr>
        <w:pStyle w:val="BodyTextIndent"/>
        <w:ind w:left="709"/>
        <w:rPr>
          <w:rFonts w:ascii="Arial" w:hAnsi="Arial" w:cs="Arial"/>
          <w:b/>
          <w:sz w:val="22"/>
          <w:szCs w:val="22"/>
        </w:rPr>
      </w:pPr>
      <w:r w:rsidRPr="002F291E">
        <w:rPr>
          <w:rFonts w:ascii="Arial" w:hAnsi="Arial" w:cs="Arial"/>
          <w:b/>
          <w:sz w:val="22"/>
          <w:szCs w:val="22"/>
        </w:rPr>
        <w:t>Kovanın hareketini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2A51A273" w14:textId="284687D9" w:rsidTr="001969C6">
        <w:trPr>
          <w:jc w:val="center"/>
        </w:trPr>
        <w:tc>
          <w:tcPr>
            <w:tcW w:w="3284" w:type="dxa"/>
            <w:vAlign w:val="center"/>
          </w:tcPr>
          <w:p w14:paraId="2A59D141" w14:textId="05BBADB5" w:rsidR="001969C6" w:rsidRPr="002F291E" w:rsidRDefault="001969C6" w:rsidP="001969C6">
            <w:pPr>
              <w:pStyle w:val="BodyText"/>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25E71086" w14:textId="77777777" w:rsidR="001969C6" w:rsidRDefault="001969C6" w:rsidP="001969C6">
            <w:pPr>
              <w:pStyle w:val="BodyText"/>
              <w:ind w:left="644"/>
              <w:jc w:val="center"/>
              <w:rPr>
                <w:rFonts w:ascii="Arial" w:hAnsi="Arial" w:cs="Arial"/>
                <w:bCs/>
                <w:color w:val="000000"/>
              </w:rPr>
            </w:pPr>
          </w:p>
        </w:tc>
        <w:tc>
          <w:tcPr>
            <w:tcW w:w="0" w:type="auto"/>
            <w:vAlign w:val="center"/>
          </w:tcPr>
          <w:p w14:paraId="53B7B23B" w14:textId="2C12FA3C" w:rsidR="001969C6" w:rsidRDefault="001969C6" w:rsidP="001969C6">
            <w:pPr>
              <w:pStyle w:val="BodyText"/>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22A23E61" w14:textId="52A4CD54" w:rsidR="001969C6" w:rsidRDefault="001969C6" w:rsidP="001969C6">
            <w:pPr>
              <w:pStyle w:val="BodyText"/>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34D64D59" w14:textId="3ABEE4DA" w:rsidR="001969C6" w:rsidRDefault="001969C6" w:rsidP="001969C6">
            <w:pPr>
              <w:pStyle w:val="BodyText"/>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3074D5D0" w14:textId="1C622E0B" w:rsidTr="001969C6">
        <w:trPr>
          <w:jc w:val="center"/>
        </w:trPr>
        <w:tc>
          <w:tcPr>
            <w:tcW w:w="3284" w:type="dxa"/>
            <w:vAlign w:val="center"/>
          </w:tcPr>
          <w:p w14:paraId="18D1D65E" w14:textId="0DDE3334" w:rsidR="001969C6" w:rsidRPr="002F291E" w:rsidRDefault="001969C6" w:rsidP="001969C6">
            <w:pPr>
              <w:pStyle w:val="BodyText"/>
              <w:rPr>
                <w:rFonts w:ascii="Arial" w:hAnsi="Arial" w:cs="Arial"/>
                <w:bCs/>
                <w:color w:val="000000"/>
              </w:rPr>
            </w:pPr>
            <w:r w:rsidRPr="002F291E">
              <w:rPr>
                <w:rFonts w:ascii="Arial" w:hAnsi="Arial" w:cs="Arial"/>
                <w:bCs/>
                <w:color w:val="000000"/>
              </w:rPr>
              <w:t>Tipi</w:t>
            </w:r>
          </w:p>
        </w:tc>
        <w:tc>
          <w:tcPr>
            <w:tcW w:w="0" w:type="auto"/>
            <w:vAlign w:val="center"/>
          </w:tcPr>
          <w:p w14:paraId="1CF287B0" w14:textId="77777777" w:rsidR="001969C6" w:rsidRDefault="001969C6" w:rsidP="001969C6">
            <w:pPr>
              <w:pStyle w:val="BodyText"/>
              <w:jc w:val="center"/>
              <w:rPr>
                <w:rFonts w:ascii="Arial" w:hAnsi="Arial" w:cs="Arial"/>
                <w:bCs/>
                <w:color w:val="000000"/>
              </w:rPr>
            </w:pPr>
          </w:p>
        </w:tc>
        <w:tc>
          <w:tcPr>
            <w:tcW w:w="0" w:type="auto"/>
            <w:vAlign w:val="center"/>
          </w:tcPr>
          <w:p w14:paraId="3BD69C70" w14:textId="7777777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519B8155" w14:textId="333C5160" w:rsidR="001969C6" w:rsidRDefault="001969C6" w:rsidP="001969C6">
            <w:pPr>
              <w:pStyle w:val="BodyText"/>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c>
          <w:tcPr>
            <w:tcW w:w="0" w:type="auto"/>
            <w:vAlign w:val="center"/>
          </w:tcPr>
          <w:p w14:paraId="2E5497B7" w14:textId="7777777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3E340914" w14:textId="7E4D23F0" w:rsidR="001969C6" w:rsidRDefault="001969C6" w:rsidP="001969C6">
            <w:pPr>
              <w:pStyle w:val="BodyText"/>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c>
          <w:tcPr>
            <w:tcW w:w="0" w:type="auto"/>
            <w:vAlign w:val="center"/>
          </w:tcPr>
          <w:p w14:paraId="7BCBBA80" w14:textId="7777777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7D8D263F" w14:textId="51BEC93E" w:rsidR="001969C6" w:rsidRDefault="001969C6" w:rsidP="001969C6">
            <w:pPr>
              <w:pStyle w:val="BodyText"/>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r>
      <w:tr w:rsidR="001969C6" w:rsidRPr="002F291E" w14:paraId="75B372AF" w14:textId="2B013F51" w:rsidTr="001969C6">
        <w:trPr>
          <w:jc w:val="center"/>
        </w:trPr>
        <w:tc>
          <w:tcPr>
            <w:tcW w:w="3284" w:type="dxa"/>
            <w:vAlign w:val="center"/>
          </w:tcPr>
          <w:p w14:paraId="0D3B52EC" w14:textId="77360F44" w:rsidR="001969C6" w:rsidRPr="002F291E" w:rsidRDefault="001969C6" w:rsidP="001969C6">
            <w:pPr>
              <w:pStyle w:val="BodyText"/>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496DB531" w14:textId="193A1741" w:rsidR="001969C6" w:rsidRPr="002F291E" w:rsidRDefault="001969C6" w:rsidP="001969C6">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63ECDEE5" w14:textId="1B359BCA"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41E20AFB" w14:textId="74A8E058"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69E6C6C9" w14:textId="0DB3809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r>
      <w:tr w:rsidR="001969C6" w:rsidRPr="002F291E" w14:paraId="434A8120" w14:textId="55650E58" w:rsidTr="001969C6">
        <w:trPr>
          <w:jc w:val="center"/>
        </w:trPr>
        <w:tc>
          <w:tcPr>
            <w:tcW w:w="3284" w:type="dxa"/>
            <w:vAlign w:val="center"/>
          </w:tcPr>
          <w:p w14:paraId="00439026" w14:textId="77777777" w:rsidR="001969C6" w:rsidRPr="002F291E" w:rsidRDefault="001969C6" w:rsidP="001969C6">
            <w:pPr>
              <w:pStyle w:val="BodyText"/>
              <w:rPr>
                <w:rFonts w:ascii="Arial" w:hAnsi="Arial" w:cs="Arial"/>
                <w:bCs/>
                <w:color w:val="000000"/>
              </w:rPr>
            </w:pPr>
            <w:r w:rsidRPr="002F291E">
              <w:rPr>
                <w:rFonts w:ascii="Arial" w:hAnsi="Arial" w:cs="Arial"/>
                <w:bCs/>
                <w:color w:val="000000"/>
              </w:rPr>
              <w:t>Piston kolu çapı (mm)</w:t>
            </w:r>
          </w:p>
        </w:tc>
        <w:tc>
          <w:tcPr>
            <w:tcW w:w="0" w:type="auto"/>
            <w:vAlign w:val="center"/>
          </w:tcPr>
          <w:p w14:paraId="230C3DAA" w14:textId="465CB7FC" w:rsidR="001969C6" w:rsidRPr="002F291E" w:rsidRDefault="001969C6" w:rsidP="001969C6">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77C85425" w14:textId="3A58D4A2"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0D2ABE5F" w14:textId="7CE21208"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20E43371" w14:textId="07DAAC2E"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r>
      <w:tr w:rsidR="001969C6" w:rsidRPr="002F291E" w14:paraId="60A7CD2D" w14:textId="6D9637FC" w:rsidTr="001969C6">
        <w:trPr>
          <w:jc w:val="center"/>
        </w:trPr>
        <w:tc>
          <w:tcPr>
            <w:tcW w:w="3284" w:type="dxa"/>
            <w:vAlign w:val="center"/>
          </w:tcPr>
          <w:p w14:paraId="1C48780D" w14:textId="77777777" w:rsidR="001969C6" w:rsidRPr="002F291E" w:rsidRDefault="001969C6" w:rsidP="001969C6">
            <w:pPr>
              <w:pStyle w:val="BodyText"/>
              <w:rPr>
                <w:rFonts w:ascii="Arial" w:hAnsi="Arial" w:cs="Arial"/>
                <w:bCs/>
                <w:color w:val="000000"/>
              </w:rPr>
            </w:pPr>
            <w:r w:rsidRPr="002F291E">
              <w:rPr>
                <w:rFonts w:ascii="Arial" w:hAnsi="Arial" w:cs="Arial"/>
                <w:bCs/>
                <w:color w:val="000000"/>
              </w:rPr>
              <w:t>Strok (mm)</w:t>
            </w:r>
          </w:p>
        </w:tc>
        <w:tc>
          <w:tcPr>
            <w:tcW w:w="0" w:type="auto"/>
            <w:vAlign w:val="center"/>
          </w:tcPr>
          <w:p w14:paraId="3574B461" w14:textId="5FB89CAF" w:rsidR="001969C6" w:rsidRDefault="001969C6" w:rsidP="001969C6">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4F9B6112" w14:textId="6B0C0A25"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1A0B7F6E" w14:textId="47EE1870"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36EEB8C1" w14:textId="142C6937" w:rsidR="001969C6" w:rsidRDefault="001969C6" w:rsidP="001969C6">
            <w:pPr>
              <w:pStyle w:val="BodyText"/>
              <w:jc w:val="center"/>
              <w:rPr>
                <w:rFonts w:ascii="Arial" w:hAnsi="Arial" w:cs="Arial"/>
                <w:bCs/>
                <w:color w:val="000000"/>
              </w:rPr>
            </w:pPr>
            <w:proofErr w:type="gramStart"/>
            <w:r>
              <w:rPr>
                <w:rFonts w:ascii="Arial" w:hAnsi="Arial" w:cs="Arial"/>
                <w:bCs/>
                <w:color w:val="000000"/>
              </w:rPr>
              <w:t>..</w:t>
            </w:r>
            <w:proofErr w:type="gramEnd"/>
          </w:p>
        </w:tc>
      </w:tr>
    </w:tbl>
    <w:p w14:paraId="4EE9CAE5" w14:textId="5074F4AB" w:rsidR="002F291E"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Kovanın açılıp kapatılmasını sağlayan hidrolik silindirlerin özellikleri</w:t>
      </w:r>
    </w:p>
    <w:tbl>
      <w:tblPr>
        <w:tblW w:w="0" w:type="auto"/>
        <w:jc w:val="center"/>
        <w:tblBorders>
          <w:bottom w:val="single" w:sz="4" w:space="0" w:color="auto"/>
          <w:insideH w:val="single" w:sz="4" w:space="0" w:color="auto"/>
        </w:tblBorders>
        <w:tblLook w:val="04A0" w:firstRow="1" w:lastRow="0" w:firstColumn="1" w:lastColumn="0" w:noHBand="0" w:noVBand="1"/>
      </w:tblPr>
      <w:tblGrid>
        <w:gridCol w:w="3284"/>
        <w:gridCol w:w="683"/>
        <w:gridCol w:w="1173"/>
        <w:gridCol w:w="1173"/>
        <w:gridCol w:w="1173"/>
      </w:tblGrid>
      <w:tr w:rsidR="001969C6" w:rsidRPr="002F291E" w14:paraId="5FD20F5C" w14:textId="77777777" w:rsidTr="00BE31AB">
        <w:trPr>
          <w:jc w:val="center"/>
        </w:trPr>
        <w:tc>
          <w:tcPr>
            <w:tcW w:w="3284" w:type="dxa"/>
            <w:vAlign w:val="center"/>
          </w:tcPr>
          <w:p w14:paraId="32673384"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Modelle</w:t>
            </w:r>
            <w:r>
              <w:rPr>
                <w:rFonts w:ascii="Arial" w:hAnsi="Arial" w:cs="Arial"/>
                <w:bCs/>
                <w:color w:val="000000"/>
              </w:rPr>
              <w:t>r</w:t>
            </w:r>
          </w:p>
        </w:tc>
        <w:tc>
          <w:tcPr>
            <w:tcW w:w="0" w:type="auto"/>
            <w:vAlign w:val="center"/>
          </w:tcPr>
          <w:p w14:paraId="3C30123D" w14:textId="77777777" w:rsidR="001969C6" w:rsidRDefault="001969C6" w:rsidP="00BE31AB">
            <w:pPr>
              <w:pStyle w:val="BodyText"/>
              <w:ind w:left="644"/>
              <w:jc w:val="center"/>
              <w:rPr>
                <w:rFonts w:ascii="Arial" w:hAnsi="Arial" w:cs="Arial"/>
                <w:bCs/>
                <w:color w:val="000000"/>
              </w:rPr>
            </w:pPr>
          </w:p>
        </w:tc>
        <w:tc>
          <w:tcPr>
            <w:tcW w:w="0" w:type="auto"/>
            <w:vAlign w:val="center"/>
          </w:tcPr>
          <w:p w14:paraId="1B388C59" w14:textId="4888B8F9" w:rsidR="001969C6" w:rsidRDefault="001969C6" w:rsidP="00BE31AB">
            <w:pPr>
              <w:pStyle w:val="BodyText"/>
              <w:jc w:val="center"/>
              <w:rPr>
                <w:rFonts w:ascii="Arial" w:hAnsi="Arial" w:cs="Arial"/>
                <w:bCs/>
                <w:color w:val="000000"/>
              </w:rPr>
            </w:pPr>
            <w:r>
              <w:rPr>
                <w:rFonts w:ascii="Arial" w:hAnsi="Arial" w:cs="Arial"/>
                <w:bCs/>
                <w:color w:val="000000"/>
              </w:rPr>
              <w:t>1.Ata</w:t>
            </w:r>
            <w:r w:rsidR="00944B59">
              <w:rPr>
                <w:rFonts w:ascii="Arial" w:hAnsi="Arial" w:cs="Arial"/>
                <w:bCs/>
                <w:color w:val="000000"/>
              </w:rPr>
              <w:t>ş</w:t>
            </w:r>
            <w:r>
              <w:rPr>
                <w:rFonts w:ascii="Arial" w:hAnsi="Arial" w:cs="Arial"/>
                <w:bCs/>
                <w:color w:val="000000"/>
              </w:rPr>
              <w:t>man</w:t>
            </w:r>
          </w:p>
        </w:tc>
        <w:tc>
          <w:tcPr>
            <w:tcW w:w="0" w:type="auto"/>
            <w:vAlign w:val="center"/>
          </w:tcPr>
          <w:p w14:paraId="636CF22B" w14:textId="1798E7FC" w:rsidR="001969C6" w:rsidRDefault="001969C6" w:rsidP="00BE31AB">
            <w:pPr>
              <w:pStyle w:val="BodyText"/>
              <w:jc w:val="center"/>
              <w:rPr>
                <w:rFonts w:ascii="Arial" w:hAnsi="Arial" w:cs="Arial"/>
                <w:bCs/>
                <w:color w:val="000000"/>
              </w:rPr>
            </w:pPr>
            <w:r>
              <w:rPr>
                <w:rFonts w:ascii="Arial" w:hAnsi="Arial" w:cs="Arial"/>
                <w:bCs/>
                <w:color w:val="000000"/>
              </w:rPr>
              <w:t>2.Ata</w:t>
            </w:r>
            <w:r w:rsidR="00944B59">
              <w:rPr>
                <w:rFonts w:ascii="Arial" w:hAnsi="Arial" w:cs="Arial"/>
                <w:bCs/>
                <w:color w:val="000000"/>
              </w:rPr>
              <w:t>ş</w:t>
            </w:r>
            <w:r>
              <w:rPr>
                <w:rFonts w:ascii="Arial" w:hAnsi="Arial" w:cs="Arial"/>
                <w:bCs/>
                <w:color w:val="000000"/>
              </w:rPr>
              <w:t>man</w:t>
            </w:r>
          </w:p>
        </w:tc>
        <w:tc>
          <w:tcPr>
            <w:tcW w:w="0" w:type="auto"/>
            <w:vAlign w:val="center"/>
          </w:tcPr>
          <w:p w14:paraId="65935288" w14:textId="3F8DD05B" w:rsidR="001969C6" w:rsidRDefault="001969C6" w:rsidP="00BE31AB">
            <w:pPr>
              <w:pStyle w:val="BodyText"/>
              <w:jc w:val="center"/>
              <w:rPr>
                <w:rFonts w:ascii="Arial" w:hAnsi="Arial" w:cs="Arial"/>
                <w:bCs/>
                <w:color w:val="000000"/>
              </w:rPr>
            </w:pPr>
            <w:r>
              <w:rPr>
                <w:rFonts w:ascii="Arial" w:hAnsi="Arial" w:cs="Arial"/>
                <w:bCs/>
                <w:color w:val="000000"/>
              </w:rPr>
              <w:t>3.Ata</w:t>
            </w:r>
            <w:r w:rsidR="00944B59">
              <w:rPr>
                <w:rFonts w:ascii="Arial" w:hAnsi="Arial" w:cs="Arial"/>
                <w:bCs/>
                <w:color w:val="000000"/>
              </w:rPr>
              <w:t>ş</w:t>
            </w:r>
            <w:r>
              <w:rPr>
                <w:rFonts w:ascii="Arial" w:hAnsi="Arial" w:cs="Arial"/>
                <w:bCs/>
                <w:color w:val="000000"/>
              </w:rPr>
              <w:t>man</w:t>
            </w:r>
          </w:p>
        </w:tc>
      </w:tr>
      <w:tr w:rsidR="001969C6" w:rsidRPr="002F291E" w14:paraId="6F8B7A23" w14:textId="77777777" w:rsidTr="00BE31AB">
        <w:trPr>
          <w:jc w:val="center"/>
        </w:trPr>
        <w:tc>
          <w:tcPr>
            <w:tcW w:w="3284" w:type="dxa"/>
            <w:vAlign w:val="center"/>
          </w:tcPr>
          <w:p w14:paraId="18A4221A"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Tipi</w:t>
            </w:r>
          </w:p>
        </w:tc>
        <w:tc>
          <w:tcPr>
            <w:tcW w:w="0" w:type="auto"/>
            <w:vAlign w:val="center"/>
          </w:tcPr>
          <w:p w14:paraId="6BBD0593" w14:textId="77777777" w:rsidR="001969C6" w:rsidRDefault="001969C6" w:rsidP="00BE31AB">
            <w:pPr>
              <w:pStyle w:val="BodyText"/>
              <w:jc w:val="center"/>
              <w:rPr>
                <w:rFonts w:ascii="Arial" w:hAnsi="Arial" w:cs="Arial"/>
                <w:bCs/>
                <w:color w:val="000000"/>
              </w:rPr>
            </w:pPr>
          </w:p>
        </w:tc>
        <w:tc>
          <w:tcPr>
            <w:tcW w:w="0" w:type="auto"/>
            <w:vAlign w:val="center"/>
          </w:tcPr>
          <w:p w14:paraId="3E88C59C"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4D8BD934" w14:textId="2011C020" w:rsidR="001969C6" w:rsidRDefault="001969C6" w:rsidP="00BE31AB">
            <w:pPr>
              <w:pStyle w:val="BodyText"/>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c>
          <w:tcPr>
            <w:tcW w:w="0" w:type="auto"/>
            <w:vAlign w:val="center"/>
          </w:tcPr>
          <w:p w14:paraId="12FB2E5A"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09188306" w14:textId="492DEE57" w:rsidR="001969C6" w:rsidRDefault="001969C6" w:rsidP="00BE31AB">
            <w:pPr>
              <w:pStyle w:val="BodyText"/>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c>
          <w:tcPr>
            <w:tcW w:w="0" w:type="auto"/>
            <w:vAlign w:val="center"/>
          </w:tcPr>
          <w:p w14:paraId="389BD781"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r>
              <w:rPr>
                <w:rFonts w:ascii="Arial" w:hAnsi="Arial" w:cs="Arial"/>
                <w:bCs/>
                <w:color w:val="000000"/>
              </w:rPr>
              <w:t>etkili</w:t>
            </w:r>
          </w:p>
          <w:p w14:paraId="0C673C93" w14:textId="4DA74090" w:rsidR="001969C6" w:rsidRDefault="001969C6" w:rsidP="00BE31AB">
            <w:pPr>
              <w:pStyle w:val="BodyText"/>
              <w:jc w:val="center"/>
              <w:rPr>
                <w:rFonts w:ascii="Arial" w:hAnsi="Arial" w:cs="Arial"/>
                <w:bCs/>
                <w:color w:val="000000"/>
              </w:rPr>
            </w:pPr>
            <w:r w:rsidRPr="002F291E">
              <w:rPr>
                <w:rFonts w:ascii="Arial" w:hAnsi="Arial" w:cs="Arial"/>
                <w:bCs/>
                <w:color w:val="000000"/>
              </w:rPr>
              <w:t>(</w:t>
            </w:r>
            <w:proofErr w:type="gramStart"/>
            <w:r w:rsidRPr="002F291E">
              <w:rPr>
                <w:rFonts w:ascii="Arial" w:hAnsi="Arial" w:cs="Arial"/>
                <w:bCs/>
                <w:color w:val="000000"/>
              </w:rPr>
              <w:t>..</w:t>
            </w:r>
            <w:proofErr w:type="gramEnd"/>
            <w:r w:rsidRPr="002F291E">
              <w:rPr>
                <w:rFonts w:ascii="Arial" w:hAnsi="Arial" w:cs="Arial"/>
                <w:bCs/>
                <w:color w:val="000000"/>
              </w:rPr>
              <w:t xml:space="preserve"> adet)</w:t>
            </w:r>
          </w:p>
        </w:tc>
      </w:tr>
      <w:tr w:rsidR="001969C6" w:rsidRPr="002F291E" w14:paraId="112769F7" w14:textId="77777777" w:rsidTr="00BE31AB">
        <w:trPr>
          <w:jc w:val="center"/>
        </w:trPr>
        <w:tc>
          <w:tcPr>
            <w:tcW w:w="3284" w:type="dxa"/>
            <w:vAlign w:val="center"/>
          </w:tcPr>
          <w:p w14:paraId="54D98D65"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 xml:space="preserve">Silindir çapı </w:t>
            </w:r>
          </w:p>
        </w:tc>
        <w:tc>
          <w:tcPr>
            <w:tcW w:w="0" w:type="auto"/>
            <w:vAlign w:val="center"/>
          </w:tcPr>
          <w:p w14:paraId="39123F1F" w14:textId="77777777" w:rsidR="001969C6" w:rsidRPr="002F291E" w:rsidRDefault="001969C6" w:rsidP="00BE31AB">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0C0C6387"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5252EEA9"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529AA136"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r>
      <w:tr w:rsidR="001969C6" w:rsidRPr="002F291E" w14:paraId="2857D88E" w14:textId="77777777" w:rsidTr="00BE31AB">
        <w:trPr>
          <w:jc w:val="center"/>
        </w:trPr>
        <w:tc>
          <w:tcPr>
            <w:tcW w:w="3284" w:type="dxa"/>
            <w:vAlign w:val="center"/>
          </w:tcPr>
          <w:p w14:paraId="3018D7F0"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Piston kolu çapı (mm)</w:t>
            </w:r>
          </w:p>
        </w:tc>
        <w:tc>
          <w:tcPr>
            <w:tcW w:w="0" w:type="auto"/>
            <w:vAlign w:val="center"/>
          </w:tcPr>
          <w:p w14:paraId="4420D64C" w14:textId="77777777" w:rsidR="001969C6" w:rsidRPr="002F291E" w:rsidRDefault="001969C6" w:rsidP="00BE31AB">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3AC9FFB8"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72641513"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048974F0"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r>
      <w:tr w:rsidR="001969C6" w:rsidRPr="002F291E" w14:paraId="41556B3C" w14:textId="77777777" w:rsidTr="00BE31AB">
        <w:trPr>
          <w:jc w:val="center"/>
        </w:trPr>
        <w:tc>
          <w:tcPr>
            <w:tcW w:w="3284" w:type="dxa"/>
            <w:vAlign w:val="center"/>
          </w:tcPr>
          <w:p w14:paraId="4D1B905C" w14:textId="77777777" w:rsidR="001969C6" w:rsidRPr="002F291E" w:rsidRDefault="001969C6" w:rsidP="00BE31AB">
            <w:pPr>
              <w:pStyle w:val="BodyText"/>
              <w:rPr>
                <w:rFonts w:ascii="Arial" w:hAnsi="Arial" w:cs="Arial"/>
                <w:bCs/>
                <w:color w:val="000000"/>
              </w:rPr>
            </w:pPr>
            <w:r w:rsidRPr="002F291E">
              <w:rPr>
                <w:rFonts w:ascii="Arial" w:hAnsi="Arial" w:cs="Arial"/>
                <w:bCs/>
                <w:color w:val="000000"/>
              </w:rPr>
              <w:t>Strok (mm)</w:t>
            </w:r>
          </w:p>
        </w:tc>
        <w:tc>
          <w:tcPr>
            <w:tcW w:w="0" w:type="auto"/>
            <w:vAlign w:val="center"/>
          </w:tcPr>
          <w:p w14:paraId="357DEBEB" w14:textId="77777777" w:rsidR="001969C6" w:rsidRDefault="001969C6" w:rsidP="00BE31AB">
            <w:pPr>
              <w:pStyle w:val="BodyText"/>
              <w:jc w:val="center"/>
              <w:rPr>
                <w:rFonts w:ascii="Arial" w:hAnsi="Arial" w:cs="Arial"/>
                <w:bCs/>
                <w:color w:val="000000"/>
              </w:rPr>
            </w:pPr>
            <w:r>
              <w:rPr>
                <w:rFonts w:ascii="Arial" w:hAnsi="Arial" w:cs="Arial"/>
                <w:bCs/>
                <w:color w:val="000000"/>
              </w:rPr>
              <w:t>(mm)</w:t>
            </w:r>
          </w:p>
        </w:tc>
        <w:tc>
          <w:tcPr>
            <w:tcW w:w="0" w:type="auto"/>
            <w:vAlign w:val="center"/>
          </w:tcPr>
          <w:p w14:paraId="3AD06FB0"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69597A31"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c>
          <w:tcPr>
            <w:tcW w:w="0" w:type="auto"/>
            <w:vAlign w:val="center"/>
          </w:tcPr>
          <w:p w14:paraId="28B1A00A" w14:textId="77777777" w:rsidR="001969C6" w:rsidRDefault="001969C6" w:rsidP="00BE31AB">
            <w:pPr>
              <w:pStyle w:val="BodyText"/>
              <w:jc w:val="center"/>
              <w:rPr>
                <w:rFonts w:ascii="Arial" w:hAnsi="Arial" w:cs="Arial"/>
                <w:bCs/>
                <w:color w:val="000000"/>
              </w:rPr>
            </w:pPr>
            <w:proofErr w:type="gramStart"/>
            <w:r>
              <w:rPr>
                <w:rFonts w:ascii="Arial" w:hAnsi="Arial" w:cs="Arial"/>
                <w:bCs/>
                <w:color w:val="000000"/>
              </w:rPr>
              <w:t>..</w:t>
            </w:r>
            <w:proofErr w:type="gramEnd"/>
          </w:p>
        </w:tc>
      </w:tr>
    </w:tbl>
    <w:p w14:paraId="31DB212F" w14:textId="3AB50FE9" w:rsid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2.3.</w:t>
      </w:r>
      <w:r>
        <w:rPr>
          <w:rFonts w:ascii="Arial" w:hAnsi="Arial" w:cs="Arial"/>
          <w:b/>
          <w:sz w:val="22"/>
          <w:szCs w:val="22"/>
        </w:rPr>
        <w:t>3</w:t>
      </w:r>
      <w:r w:rsidRPr="001969C6">
        <w:rPr>
          <w:rFonts w:ascii="Arial" w:hAnsi="Arial" w:cs="Arial"/>
          <w:b/>
          <w:sz w:val="22"/>
          <w:szCs w:val="22"/>
        </w:rPr>
        <w:t xml:space="preserve">. </w:t>
      </w:r>
      <w:r>
        <w:rPr>
          <w:rFonts w:ascii="Arial" w:hAnsi="Arial" w:cs="Arial"/>
          <w:b/>
          <w:sz w:val="22"/>
          <w:szCs w:val="22"/>
        </w:rPr>
        <w:t>Ata</w:t>
      </w:r>
      <w:r w:rsidR="00145E0B">
        <w:rPr>
          <w:rFonts w:ascii="Arial" w:hAnsi="Arial" w:cs="Arial"/>
          <w:b/>
          <w:sz w:val="22"/>
          <w:szCs w:val="22"/>
        </w:rPr>
        <w:t>ş</w:t>
      </w:r>
      <w:r>
        <w:rPr>
          <w:rFonts w:ascii="Arial" w:hAnsi="Arial" w:cs="Arial"/>
          <w:b/>
          <w:sz w:val="22"/>
          <w:szCs w:val="22"/>
        </w:rPr>
        <w:t>manlar</w:t>
      </w:r>
    </w:p>
    <w:p w14:paraId="28443D19" w14:textId="36C032E3"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Pancar Kovası Ata</w:t>
      </w:r>
      <w:r w:rsidR="00145E0B">
        <w:rPr>
          <w:rFonts w:ascii="Arial" w:hAnsi="Arial" w:cs="Arial"/>
          <w:b/>
          <w:sz w:val="22"/>
          <w:szCs w:val="22"/>
        </w:rPr>
        <w:t>ş</w:t>
      </w:r>
      <w:r w:rsidRPr="001969C6">
        <w:rPr>
          <w:rFonts w:ascii="Arial" w:hAnsi="Arial" w:cs="Arial"/>
          <w:b/>
          <w:sz w:val="22"/>
          <w:szCs w:val="22"/>
        </w:rPr>
        <w:t>manı</w:t>
      </w:r>
    </w:p>
    <w:p w14:paraId="62E98B84" w14:textId="4C3198C1"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pancarın yerden alınarak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proofErr w:type="gramStart"/>
      <w:r>
        <w:rPr>
          <w:rFonts w:ascii="Arial" w:hAnsi="Arial" w:cs="Arial"/>
          <w:bCs/>
          <w:sz w:val="22"/>
          <w:szCs w:val="22"/>
        </w:rPr>
        <w:t>……</w:t>
      </w:r>
      <w:proofErr w:type="gramEnd"/>
      <w:r w:rsidRPr="001969C6">
        <w:rPr>
          <w:rFonts w:ascii="Arial" w:hAnsi="Arial" w:cs="Arial"/>
          <w:bCs/>
          <w:sz w:val="22"/>
          <w:szCs w:val="22"/>
        </w:rPr>
        <w:t xml:space="preserve"> mm ölçülerinde profiller </w:t>
      </w:r>
      <w:proofErr w:type="gramStart"/>
      <w:r w:rsidRPr="001969C6">
        <w:rPr>
          <w:rFonts w:ascii="Arial" w:hAnsi="Arial" w:cs="Arial"/>
          <w:bCs/>
          <w:sz w:val="22"/>
          <w:szCs w:val="22"/>
        </w:rPr>
        <w:t xml:space="preserve">ile </w:t>
      </w:r>
      <w:r>
        <w:rPr>
          <w:rFonts w:ascii="Arial" w:hAnsi="Arial" w:cs="Arial"/>
          <w:bCs/>
          <w:sz w:val="22"/>
          <w:szCs w:val="22"/>
        </w:rPr>
        <w:t>…</w:t>
      </w:r>
      <w:proofErr w:type="gramEnd"/>
      <w:r w:rsidRPr="001969C6">
        <w:rPr>
          <w:rFonts w:ascii="Arial" w:hAnsi="Arial" w:cs="Arial"/>
          <w:bCs/>
          <w:sz w:val="22"/>
          <w:szCs w:val="22"/>
        </w:rPr>
        <w:t xml:space="preserve"> ve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platina malzemelerin özel olarak kesilerek kaynakla birleştirilmesiyle imal edilmiştir. Ata</w:t>
      </w:r>
      <w:r w:rsidR="00145E0B">
        <w:rPr>
          <w:rFonts w:ascii="Arial" w:hAnsi="Arial" w:cs="Arial"/>
          <w:bCs/>
          <w:sz w:val="22"/>
          <w:szCs w:val="22"/>
        </w:rPr>
        <w:t>ş</w:t>
      </w:r>
      <w:r w:rsidRPr="001969C6">
        <w:rPr>
          <w:rFonts w:ascii="Arial" w:hAnsi="Arial" w:cs="Arial"/>
          <w:bCs/>
          <w:sz w:val="22"/>
          <w:szCs w:val="22"/>
        </w:rPr>
        <w:t xml:space="preserve">manın bağlantı noktaları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kalınlığındaki platina malzemelerin özel olarak kesilerek kaynaklanmasıyla oluşturulmuştur. Pancar kovası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ve </w:t>
      </w:r>
      <w:r>
        <w:rPr>
          <w:rFonts w:ascii="Arial" w:hAnsi="Arial" w:cs="Arial"/>
          <w:bCs/>
          <w:sz w:val="22"/>
          <w:szCs w:val="22"/>
        </w:rPr>
        <w:t>…</w:t>
      </w:r>
      <w:proofErr w:type="gramEnd"/>
      <w:r w:rsidRPr="001969C6">
        <w:rPr>
          <w:rFonts w:ascii="Arial" w:hAnsi="Arial" w:cs="Arial"/>
          <w:bCs/>
          <w:sz w:val="22"/>
          <w:szCs w:val="22"/>
        </w:rPr>
        <w:t xml:space="preserve"> mm kalınlığındaki sac malzemelerden ve Ø</w:t>
      </w:r>
      <w:proofErr w:type="gramStart"/>
      <w:r>
        <w:rPr>
          <w:rFonts w:ascii="Arial" w:hAnsi="Arial" w:cs="Arial"/>
          <w:bCs/>
          <w:sz w:val="22"/>
          <w:szCs w:val="22"/>
        </w:rPr>
        <w:t>….</w:t>
      </w:r>
      <w:proofErr w:type="gramEnd"/>
      <w:r w:rsidRPr="001969C6">
        <w:rPr>
          <w:rFonts w:ascii="Arial" w:hAnsi="Arial" w:cs="Arial"/>
          <w:bCs/>
          <w:sz w:val="22"/>
          <w:szCs w:val="22"/>
        </w:rPr>
        <w:t xml:space="preserve"> çapında boru malzemelerden imal edilmiştir. Kovanın açılıp kapatılması amacıyla </w:t>
      </w:r>
      <w:proofErr w:type="gramStart"/>
      <w:r>
        <w:rPr>
          <w:rFonts w:ascii="Arial" w:hAnsi="Arial" w:cs="Arial"/>
          <w:bCs/>
          <w:sz w:val="22"/>
          <w:szCs w:val="22"/>
        </w:rPr>
        <w:t>….</w:t>
      </w:r>
      <w:proofErr w:type="gramEnd"/>
      <w:r w:rsidRPr="001969C6">
        <w:rPr>
          <w:rFonts w:ascii="Arial" w:hAnsi="Arial" w:cs="Arial"/>
          <w:bCs/>
          <w:sz w:val="22"/>
          <w:szCs w:val="22"/>
        </w:rPr>
        <w:t xml:space="preserve"> adet kovan çapı Ø </w:t>
      </w:r>
      <w:proofErr w:type="gramStart"/>
      <w:r>
        <w:rPr>
          <w:rFonts w:ascii="Arial" w:hAnsi="Arial" w:cs="Arial"/>
          <w:bCs/>
          <w:sz w:val="22"/>
          <w:szCs w:val="22"/>
        </w:rPr>
        <w:t>…</w:t>
      </w:r>
      <w:r w:rsidRPr="001969C6">
        <w:rPr>
          <w:rFonts w:ascii="Arial" w:hAnsi="Arial" w:cs="Arial"/>
          <w:bCs/>
          <w:sz w:val="22"/>
          <w:szCs w:val="22"/>
        </w:rPr>
        <w:t>,</w:t>
      </w:r>
      <w:proofErr w:type="gramEnd"/>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olan hidrolik silindir kullanılmıştır.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5A8EE28" w14:textId="77777777" w:rsidTr="001969C6">
        <w:trPr>
          <w:jc w:val="center"/>
        </w:trPr>
        <w:tc>
          <w:tcPr>
            <w:tcW w:w="2402" w:type="pct"/>
          </w:tcPr>
          <w:p w14:paraId="18257E03" w14:textId="77777777" w:rsidR="001969C6" w:rsidRPr="002F291E" w:rsidRDefault="001969C6" w:rsidP="00BE31AB">
            <w:pPr>
              <w:spacing w:before="40" w:after="40"/>
              <w:rPr>
                <w:rFonts w:ascii="Arial" w:hAnsi="Arial" w:cs="Arial"/>
                <w:bCs/>
              </w:rPr>
            </w:pPr>
          </w:p>
        </w:tc>
        <w:tc>
          <w:tcPr>
            <w:tcW w:w="769" w:type="pct"/>
          </w:tcPr>
          <w:p w14:paraId="716004C4" w14:textId="77777777" w:rsidR="001969C6" w:rsidRPr="002F291E" w:rsidRDefault="001969C6" w:rsidP="00BE31AB">
            <w:pPr>
              <w:spacing w:before="40" w:after="40"/>
              <w:jc w:val="center"/>
              <w:rPr>
                <w:rFonts w:ascii="Arial" w:hAnsi="Arial" w:cs="Arial"/>
                <w:bCs/>
              </w:rPr>
            </w:pPr>
          </w:p>
        </w:tc>
        <w:tc>
          <w:tcPr>
            <w:tcW w:w="1830" w:type="pct"/>
            <w:vAlign w:val="center"/>
          </w:tcPr>
          <w:p w14:paraId="0BA3BE94" w14:textId="2006174D" w:rsidR="001969C6" w:rsidRPr="002F291E" w:rsidRDefault="001969C6" w:rsidP="00BE31AB">
            <w:pPr>
              <w:pStyle w:val="ListParagraph"/>
              <w:spacing w:before="40" w:after="40"/>
              <w:ind w:left="366"/>
              <w:rPr>
                <w:rFonts w:ascii="Arial" w:hAnsi="Arial" w:cs="Arial"/>
                <w:bCs/>
              </w:rPr>
            </w:pPr>
          </w:p>
        </w:tc>
      </w:tr>
      <w:tr w:rsidR="001969C6" w:rsidRPr="002F291E" w14:paraId="4C73D4E3" w14:textId="77777777" w:rsidTr="001969C6">
        <w:trPr>
          <w:jc w:val="center"/>
        </w:trPr>
        <w:tc>
          <w:tcPr>
            <w:tcW w:w="2402" w:type="pct"/>
          </w:tcPr>
          <w:p w14:paraId="3CC52E4D"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8E1B8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2DC32F4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E4C78FF" w14:textId="77777777" w:rsidTr="001969C6">
        <w:trPr>
          <w:jc w:val="center"/>
        </w:trPr>
        <w:tc>
          <w:tcPr>
            <w:tcW w:w="2402" w:type="pct"/>
          </w:tcPr>
          <w:p w14:paraId="12BAEDB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83D885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5BA4B17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F47A96" w14:textId="77777777" w:rsidTr="001969C6">
        <w:trPr>
          <w:jc w:val="center"/>
        </w:trPr>
        <w:tc>
          <w:tcPr>
            <w:tcW w:w="2402" w:type="pct"/>
          </w:tcPr>
          <w:p w14:paraId="26CA9958"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45697C1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30" w:type="pct"/>
            <w:vAlign w:val="center"/>
          </w:tcPr>
          <w:p w14:paraId="7ACB58BF"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18101FC" w14:textId="77777777" w:rsidTr="001969C6">
        <w:trPr>
          <w:jc w:val="center"/>
        </w:trPr>
        <w:tc>
          <w:tcPr>
            <w:tcW w:w="2402" w:type="pct"/>
          </w:tcPr>
          <w:p w14:paraId="1C0FD0BE"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25C7D36E"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30" w:type="pct"/>
            <w:vAlign w:val="center"/>
          </w:tcPr>
          <w:p w14:paraId="7E06E498"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8FE474A" w14:textId="04B5EBF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Kare Balya Taşıma </w:t>
      </w:r>
      <w:r>
        <w:rPr>
          <w:rFonts w:ascii="Arial" w:hAnsi="Arial" w:cs="Arial"/>
          <w:b/>
          <w:sz w:val="22"/>
          <w:szCs w:val="22"/>
        </w:rPr>
        <w:t>v</w:t>
      </w:r>
      <w:r w:rsidRPr="001969C6">
        <w:rPr>
          <w:rFonts w:ascii="Arial" w:hAnsi="Arial" w:cs="Arial"/>
          <w:b/>
          <w:sz w:val="22"/>
          <w:szCs w:val="22"/>
        </w:rPr>
        <w:t>e Yükleme Ata</w:t>
      </w:r>
      <w:r w:rsidR="00145E0B">
        <w:rPr>
          <w:rFonts w:ascii="Arial" w:hAnsi="Arial" w:cs="Arial"/>
          <w:b/>
          <w:sz w:val="22"/>
          <w:szCs w:val="22"/>
        </w:rPr>
        <w:t>ş</w:t>
      </w:r>
      <w:r w:rsidRPr="001969C6">
        <w:rPr>
          <w:rFonts w:ascii="Arial" w:hAnsi="Arial" w:cs="Arial"/>
          <w:b/>
          <w:sz w:val="22"/>
          <w:szCs w:val="22"/>
        </w:rPr>
        <w:t>manı</w:t>
      </w:r>
    </w:p>
    <w:p w14:paraId="28B5EEAB" w14:textId="465BB7EA" w:rsid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kare tip balyaların herhangi bir yerden başka bir yere taşınması veya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ölçülerinde profillerden imal edilmiştir. Ata</w:t>
      </w:r>
      <w:r w:rsidR="00145E0B">
        <w:rPr>
          <w:rFonts w:ascii="Arial" w:hAnsi="Arial" w:cs="Arial"/>
          <w:bCs/>
          <w:sz w:val="22"/>
          <w:szCs w:val="22"/>
        </w:rPr>
        <w:t>ş</w:t>
      </w:r>
      <w:r w:rsidRPr="001969C6">
        <w:rPr>
          <w:rFonts w:ascii="Arial" w:hAnsi="Arial" w:cs="Arial"/>
          <w:bCs/>
          <w:sz w:val="22"/>
          <w:szCs w:val="22"/>
        </w:rPr>
        <w:t xml:space="preserve">manın bağlantı noktaları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kalınlığındaki platina malzemelerin özel olarak kesilerek kaynaklanmasıyla oluşturulmuştur. Ata</w:t>
      </w:r>
      <w:r w:rsidR="00145E0B">
        <w:rPr>
          <w:rFonts w:ascii="Arial" w:hAnsi="Arial" w:cs="Arial"/>
          <w:bCs/>
          <w:sz w:val="22"/>
          <w:szCs w:val="22"/>
        </w:rPr>
        <w:t>ş</w:t>
      </w:r>
      <w:r w:rsidRPr="001969C6">
        <w:rPr>
          <w:rFonts w:ascii="Arial" w:hAnsi="Arial" w:cs="Arial"/>
          <w:bCs/>
          <w:sz w:val="22"/>
          <w:szCs w:val="22"/>
        </w:rPr>
        <w:t>man önünde uçları torna edilmiş balyaya ata</w:t>
      </w:r>
      <w:r w:rsidR="00145E0B">
        <w:rPr>
          <w:rFonts w:ascii="Arial" w:hAnsi="Arial" w:cs="Arial"/>
          <w:bCs/>
          <w:sz w:val="22"/>
          <w:szCs w:val="22"/>
        </w:rPr>
        <w:t>ş</w:t>
      </w:r>
      <w:r w:rsidRPr="001969C6">
        <w:rPr>
          <w:rFonts w:ascii="Arial" w:hAnsi="Arial" w:cs="Arial"/>
          <w:bCs/>
          <w:sz w:val="22"/>
          <w:szCs w:val="22"/>
        </w:rPr>
        <w:t xml:space="preserve">manın batmasını </w:t>
      </w:r>
      <w:r w:rsidRPr="001969C6">
        <w:rPr>
          <w:rFonts w:ascii="Arial" w:hAnsi="Arial" w:cs="Arial"/>
          <w:bCs/>
          <w:sz w:val="22"/>
          <w:szCs w:val="22"/>
        </w:rPr>
        <w:lastRenderedPageBreak/>
        <w:t xml:space="preserve">sağlayan </w:t>
      </w:r>
      <w:proofErr w:type="gramStart"/>
      <w:r>
        <w:rPr>
          <w:rFonts w:ascii="Arial" w:hAnsi="Arial" w:cs="Arial"/>
          <w:bCs/>
          <w:sz w:val="22"/>
          <w:szCs w:val="22"/>
        </w:rPr>
        <w:t>….</w:t>
      </w:r>
      <w:proofErr w:type="gramEnd"/>
      <w:r w:rsidRPr="001969C6">
        <w:rPr>
          <w:rFonts w:ascii="Arial" w:hAnsi="Arial" w:cs="Arial"/>
          <w:bCs/>
          <w:sz w:val="22"/>
          <w:szCs w:val="22"/>
        </w:rPr>
        <w:t xml:space="preserve"> adet Ø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çapında mızrak şeklinde mil bulunmaktadır.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37C16C15" w14:textId="77777777" w:rsidTr="001969C6">
        <w:trPr>
          <w:jc w:val="center"/>
        </w:trPr>
        <w:tc>
          <w:tcPr>
            <w:tcW w:w="2402" w:type="pct"/>
          </w:tcPr>
          <w:p w14:paraId="506ADAB9" w14:textId="77777777" w:rsidR="001969C6" w:rsidRPr="002F291E" w:rsidRDefault="001969C6" w:rsidP="00BE31AB">
            <w:pPr>
              <w:spacing w:before="40" w:after="40"/>
              <w:rPr>
                <w:rFonts w:ascii="Arial" w:hAnsi="Arial" w:cs="Arial"/>
                <w:bCs/>
              </w:rPr>
            </w:pPr>
          </w:p>
        </w:tc>
        <w:tc>
          <w:tcPr>
            <w:tcW w:w="769" w:type="pct"/>
          </w:tcPr>
          <w:p w14:paraId="2E55C9FE" w14:textId="77777777" w:rsidR="001969C6" w:rsidRPr="002F291E" w:rsidRDefault="001969C6" w:rsidP="00BE31AB">
            <w:pPr>
              <w:spacing w:before="40" w:after="40"/>
              <w:jc w:val="center"/>
              <w:rPr>
                <w:rFonts w:ascii="Arial" w:hAnsi="Arial" w:cs="Arial"/>
                <w:bCs/>
              </w:rPr>
            </w:pPr>
          </w:p>
        </w:tc>
        <w:tc>
          <w:tcPr>
            <w:tcW w:w="1829" w:type="pct"/>
            <w:vAlign w:val="center"/>
          </w:tcPr>
          <w:p w14:paraId="2C32E67F" w14:textId="77777777" w:rsidR="001969C6" w:rsidRPr="002F291E" w:rsidRDefault="001969C6" w:rsidP="00BE31AB">
            <w:pPr>
              <w:pStyle w:val="ListParagraph"/>
              <w:spacing w:before="40" w:after="40"/>
              <w:ind w:left="366"/>
              <w:rPr>
                <w:rFonts w:ascii="Arial" w:hAnsi="Arial" w:cs="Arial"/>
                <w:bCs/>
              </w:rPr>
            </w:pPr>
          </w:p>
        </w:tc>
      </w:tr>
      <w:tr w:rsidR="001969C6" w:rsidRPr="002F291E" w14:paraId="0CE2909D" w14:textId="77777777" w:rsidTr="001969C6">
        <w:trPr>
          <w:jc w:val="center"/>
        </w:trPr>
        <w:tc>
          <w:tcPr>
            <w:tcW w:w="2402" w:type="pct"/>
          </w:tcPr>
          <w:p w14:paraId="125C2238"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739987D8"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3FD70F0"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63B5308" w14:textId="77777777" w:rsidTr="001969C6">
        <w:trPr>
          <w:jc w:val="center"/>
        </w:trPr>
        <w:tc>
          <w:tcPr>
            <w:tcW w:w="2402" w:type="pct"/>
          </w:tcPr>
          <w:p w14:paraId="6AD2A050"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2D5D0FA1"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62D62F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5BF23492" w14:textId="77777777" w:rsidTr="001969C6">
        <w:trPr>
          <w:jc w:val="center"/>
        </w:trPr>
        <w:tc>
          <w:tcPr>
            <w:tcW w:w="2402" w:type="pct"/>
          </w:tcPr>
          <w:p w14:paraId="5CED52EA"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1792C256"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436233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1AB76D85" w14:textId="77777777" w:rsidTr="001969C6">
        <w:trPr>
          <w:jc w:val="center"/>
        </w:trPr>
        <w:tc>
          <w:tcPr>
            <w:tcW w:w="2402" w:type="pct"/>
          </w:tcPr>
          <w:p w14:paraId="75D7B069"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6E979125"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7A832F3"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B79C101" w14:textId="261748BF"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Forklift Ataşmanı</w:t>
      </w:r>
    </w:p>
    <w:p w14:paraId="366C7164" w14:textId="0D7BAF13"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kayar ayaklı forklift şeklinde tasarlanmış ve bu amaçla kullanılmaktadır. Ata</w:t>
      </w:r>
      <w:r w:rsidR="00145E0B">
        <w:rPr>
          <w:rFonts w:ascii="Arial" w:hAnsi="Arial" w:cs="Arial"/>
          <w:bCs/>
          <w:sz w:val="22"/>
          <w:szCs w:val="22"/>
        </w:rPr>
        <w:t>ş</w:t>
      </w:r>
      <w:r w:rsidRPr="001969C6">
        <w:rPr>
          <w:rFonts w:ascii="Arial" w:hAnsi="Arial" w:cs="Arial"/>
          <w:bCs/>
          <w:sz w:val="22"/>
          <w:szCs w:val="22"/>
        </w:rPr>
        <w:t xml:space="preserve">man çatısı </w:t>
      </w:r>
      <w:proofErr w:type="gramStart"/>
      <w:r>
        <w:rPr>
          <w:rFonts w:ascii="Arial" w:hAnsi="Arial" w:cs="Arial"/>
          <w:bCs/>
          <w:sz w:val="22"/>
          <w:szCs w:val="22"/>
        </w:rPr>
        <w:t>…..</w:t>
      </w:r>
      <w:proofErr w:type="gramEnd"/>
      <w:r>
        <w:rPr>
          <w:rFonts w:ascii="Arial" w:hAnsi="Arial" w:cs="Arial"/>
          <w:bCs/>
          <w:sz w:val="22"/>
          <w:szCs w:val="22"/>
        </w:rPr>
        <w:t xml:space="preserve"> </w:t>
      </w:r>
      <w:proofErr w:type="gramStart"/>
      <w:r w:rsidRPr="001969C6">
        <w:rPr>
          <w:rFonts w:ascii="Arial" w:hAnsi="Arial" w:cs="Arial"/>
          <w:bCs/>
          <w:sz w:val="22"/>
          <w:szCs w:val="22"/>
        </w:rPr>
        <w:t xml:space="preserve">kalitesinde </w:t>
      </w:r>
      <w:r>
        <w:rPr>
          <w:rFonts w:ascii="Arial" w:hAnsi="Arial" w:cs="Arial"/>
          <w:bCs/>
          <w:sz w:val="22"/>
          <w:szCs w:val="22"/>
        </w:rPr>
        <w:t>…</w:t>
      </w:r>
      <w:proofErr w:type="gramEnd"/>
      <w:r w:rsidRPr="001969C6">
        <w:rPr>
          <w:rFonts w:ascii="Arial" w:hAnsi="Arial" w:cs="Arial"/>
          <w:bCs/>
          <w:sz w:val="22"/>
          <w:szCs w:val="22"/>
        </w:rPr>
        <w:t xml:space="preserve"> mm ve </w:t>
      </w:r>
      <w:proofErr w:type="gramStart"/>
      <w:r>
        <w:rPr>
          <w:rFonts w:ascii="Arial" w:hAnsi="Arial" w:cs="Arial"/>
          <w:bCs/>
          <w:sz w:val="22"/>
          <w:szCs w:val="22"/>
        </w:rPr>
        <w:t>….</w:t>
      </w:r>
      <w:proofErr w:type="gramEnd"/>
      <w:r w:rsidRPr="001969C6">
        <w:rPr>
          <w:rFonts w:ascii="Arial" w:hAnsi="Arial" w:cs="Arial"/>
          <w:bCs/>
          <w:sz w:val="22"/>
          <w:szCs w:val="22"/>
        </w:rPr>
        <w:t xml:space="preserve"> mm ölçülerinde dolu malzemelerden oluşturulmuş </w:t>
      </w:r>
      <w:proofErr w:type="gramStart"/>
      <w:r w:rsidRPr="001969C6">
        <w:rPr>
          <w:rFonts w:ascii="Arial" w:hAnsi="Arial" w:cs="Arial"/>
          <w:bCs/>
          <w:sz w:val="22"/>
          <w:szCs w:val="22"/>
        </w:rPr>
        <w:t xml:space="preserve">ve </w:t>
      </w:r>
      <w:r>
        <w:rPr>
          <w:rFonts w:ascii="Arial" w:hAnsi="Arial" w:cs="Arial"/>
          <w:bCs/>
          <w:sz w:val="22"/>
          <w:szCs w:val="22"/>
        </w:rPr>
        <w:t>…</w:t>
      </w:r>
      <w:proofErr w:type="gramEnd"/>
      <w:r w:rsidRPr="001969C6">
        <w:rPr>
          <w:rFonts w:ascii="Arial" w:hAnsi="Arial" w:cs="Arial"/>
          <w:bCs/>
          <w:sz w:val="22"/>
          <w:szCs w:val="22"/>
        </w:rPr>
        <w:t xml:space="preserve"> ve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platinalar ile desteklenmiştir.  Taşıyıcı ayaklar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 platina malzemelerden kesilerek imal edilmiştir. Ayakların kayma hareketi kovan çapı Ø </w:t>
      </w:r>
      <w:proofErr w:type="gramStart"/>
      <w:r>
        <w:rPr>
          <w:rFonts w:ascii="Arial" w:hAnsi="Arial" w:cs="Arial"/>
          <w:bCs/>
          <w:sz w:val="22"/>
          <w:szCs w:val="22"/>
        </w:rPr>
        <w:t>…</w:t>
      </w:r>
      <w:r w:rsidRPr="001969C6">
        <w:rPr>
          <w:rFonts w:ascii="Arial" w:hAnsi="Arial" w:cs="Arial"/>
          <w:bCs/>
          <w:sz w:val="22"/>
          <w:szCs w:val="22"/>
        </w:rPr>
        <w:t>,</w:t>
      </w:r>
      <w:proofErr w:type="gramEnd"/>
      <w:r w:rsidRPr="001969C6">
        <w:rPr>
          <w:rFonts w:ascii="Arial" w:hAnsi="Arial" w:cs="Arial"/>
          <w:bCs/>
          <w:sz w:val="22"/>
          <w:szCs w:val="22"/>
        </w:rPr>
        <w:t xml:space="preserve"> piston kolu çapı Ø </w:t>
      </w:r>
      <w:r>
        <w:rPr>
          <w:rFonts w:ascii="Arial" w:hAnsi="Arial" w:cs="Arial"/>
          <w:bCs/>
          <w:sz w:val="22"/>
          <w:szCs w:val="22"/>
        </w:rPr>
        <w:t>….</w:t>
      </w:r>
      <w:r w:rsidRPr="001969C6">
        <w:rPr>
          <w:rFonts w:ascii="Arial" w:hAnsi="Arial" w:cs="Arial"/>
          <w:bCs/>
          <w:sz w:val="22"/>
          <w:szCs w:val="22"/>
        </w:rPr>
        <w:t xml:space="preserve"> ve stroku </w:t>
      </w:r>
      <w:proofErr w:type="gramStart"/>
      <w:r>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olan hidrolik silindir ile sağlanmaktadır.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1969C6" w:rsidRPr="002F291E" w14:paraId="0F7A8335" w14:textId="77777777" w:rsidTr="00BE31AB">
        <w:trPr>
          <w:jc w:val="center"/>
        </w:trPr>
        <w:tc>
          <w:tcPr>
            <w:tcW w:w="2402" w:type="pct"/>
          </w:tcPr>
          <w:p w14:paraId="6856F0E4" w14:textId="77777777" w:rsidR="001969C6" w:rsidRPr="002F291E" w:rsidRDefault="001969C6" w:rsidP="00BE31AB">
            <w:pPr>
              <w:spacing w:before="40" w:after="40"/>
              <w:rPr>
                <w:rFonts w:ascii="Arial" w:hAnsi="Arial" w:cs="Arial"/>
                <w:bCs/>
              </w:rPr>
            </w:pPr>
          </w:p>
        </w:tc>
        <w:tc>
          <w:tcPr>
            <w:tcW w:w="769" w:type="pct"/>
          </w:tcPr>
          <w:p w14:paraId="6A643C28" w14:textId="77777777" w:rsidR="001969C6" w:rsidRPr="002F291E" w:rsidRDefault="001969C6" w:rsidP="00BE31AB">
            <w:pPr>
              <w:spacing w:before="40" w:after="40"/>
              <w:jc w:val="center"/>
              <w:rPr>
                <w:rFonts w:ascii="Arial" w:hAnsi="Arial" w:cs="Arial"/>
                <w:bCs/>
              </w:rPr>
            </w:pPr>
          </w:p>
        </w:tc>
        <w:tc>
          <w:tcPr>
            <w:tcW w:w="1829" w:type="pct"/>
            <w:vAlign w:val="center"/>
          </w:tcPr>
          <w:p w14:paraId="2264C8DD" w14:textId="77777777" w:rsidR="001969C6" w:rsidRPr="002F291E" w:rsidRDefault="001969C6" w:rsidP="00BE31AB">
            <w:pPr>
              <w:pStyle w:val="ListParagraph"/>
              <w:spacing w:before="40" w:after="40"/>
              <w:ind w:left="366"/>
              <w:rPr>
                <w:rFonts w:ascii="Arial" w:hAnsi="Arial" w:cs="Arial"/>
                <w:bCs/>
              </w:rPr>
            </w:pPr>
          </w:p>
        </w:tc>
      </w:tr>
      <w:tr w:rsidR="001969C6" w:rsidRPr="002F291E" w14:paraId="2F592C64" w14:textId="77777777" w:rsidTr="00BE31AB">
        <w:trPr>
          <w:jc w:val="center"/>
        </w:trPr>
        <w:tc>
          <w:tcPr>
            <w:tcW w:w="2402" w:type="pct"/>
          </w:tcPr>
          <w:p w14:paraId="6A082F37" w14:textId="77777777" w:rsidR="001969C6" w:rsidRPr="002F291E" w:rsidRDefault="001969C6" w:rsidP="00BE31AB">
            <w:pPr>
              <w:spacing w:before="40" w:after="40"/>
              <w:rPr>
                <w:rFonts w:ascii="Arial" w:hAnsi="Arial" w:cs="Arial"/>
                <w:bCs/>
              </w:rPr>
            </w:pPr>
            <w:r w:rsidRPr="002F291E">
              <w:rPr>
                <w:rFonts w:ascii="Arial" w:hAnsi="Arial" w:cs="Arial"/>
                <w:bCs/>
              </w:rPr>
              <w:t>Uzunluk</w:t>
            </w:r>
          </w:p>
        </w:tc>
        <w:tc>
          <w:tcPr>
            <w:tcW w:w="769" w:type="pct"/>
          </w:tcPr>
          <w:p w14:paraId="57083C34"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1FA6DF4"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39E4ADD" w14:textId="77777777" w:rsidTr="00BE31AB">
        <w:trPr>
          <w:jc w:val="center"/>
        </w:trPr>
        <w:tc>
          <w:tcPr>
            <w:tcW w:w="2402" w:type="pct"/>
          </w:tcPr>
          <w:p w14:paraId="0B08D0D2" w14:textId="77777777" w:rsidR="001969C6" w:rsidRPr="002F291E" w:rsidRDefault="001969C6" w:rsidP="00BE31AB">
            <w:pPr>
              <w:spacing w:before="40" w:after="40"/>
              <w:rPr>
                <w:rFonts w:ascii="Arial" w:hAnsi="Arial" w:cs="Arial"/>
                <w:bCs/>
              </w:rPr>
            </w:pPr>
            <w:r w:rsidRPr="002F291E">
              <w:rPr>
                <w:rFonts w:ascii="Arial" w:hAnsi="Arial" w:cs="Arial"/>
                <w:bCs/>
              </w:rPr>
              <w:t>Genişlik</w:t>
            </w:r>
          </w:p>
        </w:tc>
        <w:tc>
          <w:tcPr>
            <w:tcW w:w="769" w:type="pct"/>
          </w:tcPr>
          <w:p w14:paraId="6C3FCF9E"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70CDD9A"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0F183279" w14:textId="77777777" w:rsidTr="00BE31AB">
        <w:trPr>
          <w:jc w:val="center"/>
        </w:trPr>
        <w:tc>
          <w:tcPr>
            <w:tcW w:w="2402" w:type="pct"/>
          </w:tcPr>
          <w:p w14:paraId="1AAAEC09" w14:textId="77777777" w:rsidR="001969C6" w:rsidRPr="002F291E" w:rsidRDefault="001969C6" w:rsidP="00BE31AB">
            <w:pPr>
              <w:spacing w:before="40" w:after="40"/>
              <w:rPr>
                <w:rFonts w:ascii="Arial" w:hAnsi="Arial" w:cs="Arial"/>
                <w:bCs/>
              </w:rPr>
            </w:pPr>
            <w:r w:rsidRPr="002F291E">
              <w:rPr>
                <w:rFonts w:ascii="Arial" w:hAnsi="Arial" w:cs="Arial"/>
                <w:bCs/>
              </w:rPr>
              <w:t>Yükseklik</w:t>
            </w:r>
          </w:p>
        </w:tc>
        <w:tc>
          <w:tcPr>
            <w:tcW w:w="769" w:type="pct"/>
          </w:tcPr>
          <w:p w14:paraId="2A2DD08A" w14:textId="77777777" w:rsidR="001969C6" w:rsidRPr="002F291E" w:rsidRDefault="001969C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AA60B9C" w14:textId="77777777" w:rsidR="001969C6" w:rsidRPr="002F291E" w:rsidRDefault="001969C6" w:rsidP="00BE31AB">
            <w:pPr>
              <w:spacing w:before="40" w:after="40"/>
              <w:rPr>
                <w:rFonts w:ascii="Arial" w:hAnsi="Arial" w:cs="Arial"/>
                <w:bCs/>
              </w:rPr>
            </w:pPr>
            <w:r w:rsidRPr="002F291E">
              <w:rPr>
                <w:rFonts w:ascii="Arial" w:hAnsi="Arial" w:cs="Arial"/>
                <w:bCs/>
              </w:rPr>
              <w:t>:</w:t>
            </w:r>
          </w:p>
        </w:tc>
      </w:tr>
      <w:tr w:rsidR="001969C6" w:rsidRPr="002F291E" w14:paraId="7D0FE2F5" w14:textId="77777777" w:rsidTr="00BE31AB">
        <w:trPr>
          <w:jc w:val="center"/>
        </w:trPr>
        <w:tc>
          <w:tcPr>
            <w:tcW w:w="2402" w:type="pct"/>
          </w:tcPr>
          <w:p w14:paraId="2E54F46B" w14:textId="77777777" w:rsidR="001969C6" w:rsidRPr="002F291E" w:rsidRDefault="001969C6" w:rsidP="00BE31AB">
            <w:pPr>
              <w:spacing w:before="40" w:after="40"/>
              <w:rPr>
                <w:rFonts w:ascii="Arial" w:hAnsi="Arial" w:cs="Arial"/>
                <w:bCs/>
              </w:rPr>
            </w:pPr>
            <w:r w:rsidRPr="002F291E">
              <w:rPr>
                <w:rFonts w:ascii="Arial" w:hAnsi="Arial" w:cs="Arial"/>
              </w:rPr>
              <w:t>Ağırlık</w:t>
            </w:r>
          </w:p>
        </w:tc>
        <w:tc>
          <w:tcPr>
            <w:tcW w:w="769" w:type="pct"/>
          </w:tcPr>
          <w:p w14:paraId="0C318A03" w14:textId="77777777" w:rsidR="001969C6" w:rsidRPr="002F291E" w:rsidRDefault="001969C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3884019" w14:textId="77777777" w:rsidR="001969C6" w:rsidRPr="002F291E" w:rsidRDefault="001969C6" w:rsidP="00BE31AB">
            <w:pPr>
              <w:spacing w:before="40" w:after="40"/>
              <w:rPr>
                <w:rFonts w:ascii="Arial" w:hAnsi="Arial" w:cs="Arial"/>
                <w:bCs/>
              </w:rPr>
            </w:pPr>
            <w:r w:rsidRPr="002F291E">
              <w:rPr>
                <w:rFonts w:ascii="Arial" w:hAnsi="Arial" w:cs="Arial"/>
                <w:bCs/>
              </w:rPr>
              <w:t>:</w:t>
            </w:r>
          </w:p>
        </w:tc>
      </w:tr>
    </w:tbl>
    <w:p w14:paraId="719993F6" w14:textId="3468AE77" w:rsidR="001969C6" w:rsidRPr="001969C6" w:rsidRDefault="001969C6" w:rsidP="00D97FCC">
      <w:pPr>
        <w:spacing w:before="120" w:after="120"/>
        <w:ind w:left="709"/>
        <w:jc w:val="both"/>
        <w:rPr>
          <w:rFonts w:ascii="Arial" w:hAnsi="Arial" w:cs="Arial"/>
          <w:b/>
          <w:sz w:val="22"/>
          <w:szCs w:val="22"/>
        </w:rPr>
      </w:pPr>
      <w:r w:rsidRPr="001969C6">
        <w:rPr>
          <w:rFonts w:ascii="Arial" w:hAnsi="Arial" w:cs="Arial"/>
          <w:b/>
          <w:sz w:val="22"/>
          <w:szCs w:val="22"/>
        </w:rPr>
        <w:t xml:space="preserve">Pamuk Balyası Sıkıştırma, Taşıma </w:t>
      </w:r>
      <w:r w:rsidR="00447216">
        <w:rPr>
          <w:rFonts w:ascii="Arial" w:hAnsi="Arial" w:cs="Arial"/>
          <w:b/>
          <w:sz w:val="22"/>
          <w:szCs w:val="22"/>
        </w:rPr>
        <w:t>v</w:t>
      </w:r>
      <w:r w:rsidRPr="001969C6">
        <w:rPr>
          <w:rFonts w:ascii="Arial" w:hAnsi="Arial" w:cs="Arial"/>
          <w:b/>
          <w:sz w:val="22"/>
          <w:szCs w:val="22"/>
        </w:rPr>
        <w:t>e Yükleme Ata</w:t>
      </w:r>
      <w:r w:rsidR="00145E0B">
        <w:rPr>
          <w:rFonts w:ascii="Arial" w:hAnsi="Arial" w:cs="Arial"/>
          <w:b/>
          <w:sz w:val="22"/>
          <w:szCs w:val="22"/>
        </w:rPr>
        <w:t>ş</w:t>
      </w:r>
      <w:r w:rsidRPr="001969C6">
        <w:rPr>
          <w:rFonts w:ascii="Arial" w:hAnsi="Arial" w:cs="Arial"/>
          <w:b/>
          <w:sz w:val="22"/>
          <w:szCs w:val="22"/>
        </w:rPr>
        <w:t>manı</w:t>
      </w:r>
    </w:p>
    <w:p w14:paraId="1F974FEA" w14:textId="3DA33935"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pamuk balyalarının sıkıştırılması, bir yerden başka bir yere taşınması ve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w:t>
      </w:r>
      <w:proofErr w:type="gramStart"/>
      <w:r w:rsidRPr="001969C6">
        <w:rPr>
          <w:rFonts w:ascii="Arial" w:hAnsi="Arial" w:cs="Arial"/>
          <w:bCs/>
          <w:sz w:val="22"/>
          <w:szCs w:val="22"/>
        </w:rPr>
        <w:t xml:space="preserve">çatısı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ölçülerinde profiller </w:t>
      </w:r>
      <w:proofErr w:type="gramStart"/>
      <w:r w:rsidRPr="001969C6">
        <w:rPr>
          <w:rFonts w:ascii="Arial" w:hAnsi="Arial" w:cs="Arial"/>
          <w:bCs/>
          <w:sz w:val="22"/>
          <w:szCs w:val="22"/>
        </w:rPr>
        <w:t xml:space="preserve">ile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platina malzemelerin kesilerek kaynatılmasıyla imal edilmiştir. Sıkıştırma görevi yapan çene </w:t>
      </w:r>
      <w:proofErr w:type="gramStart"/>
      <w:r w:rsidR="00447216">
        <w:rPr>
          <w:rFonts w:ascii="Arial" w:hAnsi="Arial" w:cs="Arial"/>
          <w:bCs/>
          <w:sz w:val="22"/>
          <w:szCs w:val="22"/>
        </w:rPr>
        <w:t>..</w:t>
      </w:r>
      <w:r w:rsidRPr="001969C6">
        <w:rPr>
          <w:rFonts w:ascii="Arial" w:hAnsi="Arial" w:cs="Arial"/>
          <w:bCs/>
          <w:sz w:val="22"/>
          <w:szCs w:val="22"/>
        </w:rPr>
        <w:t>,</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platina malzemelerin özel olarak kesilerek şekillendirilmesi ve kaynakla birleştirilmesiyle oluşturulmuştur.  Bağlantı </w:t>
      </w:r>
      <w:proofErr w:type="gramStart"/>
      <w:r w:rsidRPr="001969C6">
        <w:rPr>
          <w:rFonts w:ascii="Arial" w:hAnsi="Arial" w:cs="Arial"/>
          <w:bCs/>
          <w:sz w:val="22"/>
          <w:szCs w:val="22"/>
        </w:rPr>
        <w:t xml:space="preserve">noktaları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kalınlığındaki platina malzemelerin özel olarak kesilerek kaynaklanmasıyla imal edilmiştir. Çenenin açılıp kapanmasını </w:t>
      </w:r>
      <w:proofErr w:type="gramStart"/>
      <w:r w:rsidRPr="001969C6">
        <w:rPr>
          <w:rFonts w:ascii="Arial" w:hAnsi="Arial" w:cs="Arial"/>
          <w:bCs/>
          <w:sz w:val="22"/>
          <w:szCs w:val="22"/>
        </w:rPr>
        <w:t xml:space="preserve">sağlayan </w:t>
      </w:r>
      <w:r w:rsidR="00447216">
        <w:rPr>
          <w:rFonts w:ascii="Arial" w:hAnsi="Arial" w:cs="Arial"/>
          <w:bCs/>
          <w:sz w:val="22"/>
          <w:szCs w:val="22"/>
        </w:rPr>
        <w:t>…</w:t>
      </w:r>
      <w:proofErr w:type="gramEnd"/>
      <w:r w:rsidRPr="001969C6">
        <w:rPr>
          <w:rFonts w:ascii="Arial" w:hAnsi="Arial" w:cs="Arial"/>
          <w:bCs/>
          <w:sz w:val="22"/>
          <w:szCs w:val="22"/>
        </w:rPr>
        <w:t xml:space="preserve"> adet kovan çapı Ø </w:t>
      </w:r>
      <w:proofErr w:type="gramStart"/>
      <w:r w:rsidR="00447216">
        <w:rPr>
          <w:rFonts w:ascii="Arial" w:hAnsi="Arial" w:cs="Arial"/>
          <w:bCs/>
          <w:sz w:val="22"/>
          <w:szCs w:val="22"/>
        </w:rPr>
        <w:t>…</w:t>
      </w:r>
      <w:r w:rsidRPr="001969C6">
        <w:rPr>
          <w:rFonts w:ascii="Arial" w:hAnsi="Arial" w:cs="Arial"/>
          <w:bCs/>
          <w:sz w:val="22"/>
          <w:szCs w:val="22"/>
        </w:rPr>
        <w:t>,</w:t>
      </w:r>
      <w:proofErr w:type="gramEnd"/>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w:t>
      </w:r>
      <w:proofErr w:type="gramStart"/>
      <w:r w:rsidRPr="001969C6">
        <w:rPr>
          <w:rFonts w:ascii="Arial" w:hAnsi="Arial" w:cs="Arial"/>
          <w:bCs/>
          <w:sz w:val="22"/>
          <w:szCs w:val="22"/>
        </w:rPr>
        <w:t xml:space="preserve">stroku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olan hidrolik silindir bulunmaktadır. Çene açıklığı minimum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mm, </w:t>
      </w:r>
      <w:proofErr w:type="gramStart"/>
      <w:r w:rsidRPr="001969C6">
        <w:rPr>
          <w:rFonts w:ascii="Arial" w:hAnsi="Arial" w:cs="Arial"/>
          <w:bCs/>
          <w:sz w:val="22"/>
          <w:szCs w:val="22"/>
        </w:rPr>
        <w:t xml:space="preserve">maksimum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dir.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306013D" w14:textId="77777777" w:rsidTr="00BE31AB">
        <w:trPr>
          <w:jc w:val="center"/>
        </w:trPr>
        <w:tc>
          <w:tcPr>
            <w:tcW w:w="2402" w:type="pct"/>
          </w:tcPr>
          <w:p w14:paraId="079032CC" w14:textId="77777777" w:rsidR="00447216" w:rsidRPr="002F291E" w:rsidRDefault="00447216" w:rsidP="00BE31AB">
            <w:pPr>
              <w:spacing w:before="40" w:after="40"/>
              <w:rPr>
                <w:rFonts w:ascii="Arial" w:hAnsi="Arial" w:cs="Arial"/>
                <w:bCs/>
              </w:rPr>
            </w:pPr>
          </w:p>
        </w:tc>
        <w:tc>
          <w:tcPr>
            <w:tcW w:w="769" w:type="pct"/>
          </w:tcPr>
          <w:p w14:paraId="41F9713C" w14:textId="77777777" w:rsidR="00447216" w:rsidRPr="002F291E" w:rsidRDefault="00447216" w:rsidP="00BE31AB">
            <w:pPr>
              <w:spacing w:before="40" w:after="40"/>
              <w:jc w:val="center"/>
              <w:rPr>
                <w:rFonts w:ascii="Arial" w:hAnsi="Arial" w:cs="Arial"/>
                <w:bCs/>
              </w:rPr>
            </w:pPr>
          </w:p>
        </w:tc>
        <w:tc>
          <w:tcPr>
            <w:tcW w:w="1829" w:type="pct"/>
            <w:vAlign w:val="center"/>
          </w:tcPr>
          <w:p w14:paraId="1979DC52" w14:textId="77777777" w:rsidR="00447216" w:rsidRPr="002F291E" w:rsidRDefault="00447216" w:rsidP="00BE31AB">
            <w:pPr>
              <w:pStyle w:val="ListParagraph"/>
              <w:spacing w:before="40" w:after="40"/>
              <w:ind w:left="366"/>
              <w:rPr>
                <w:rFonts w:ascii="Arial" w:hAnsi="Arial" w:cs="Arial"/>
                <w:bCs/>
              </w:rPr>
            </w:pPr>
          </w:p>
        </w:tc>
      </w:tr>
      <w:tr w:rsidR="00447216" w:rsidRPr="002F291E" w14:paraId="391C2513" w14:textId="77777777" w:rsidTr="00BE31AB">
        <w:trPr>
          <w:jc w:val="center"/>
        </w:trPr>
        <w:tc>
          <w:tcPr>
            <w:tcW w:w="2402" w:type="pct"/>
          </w:tcPr>
          <w:p w14:paraId="486A7DFE"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3870446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FDEA8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08097F5" w14:textId="77777777" w:rsidTr="00BE31AB">
        <w:trPr>
          <w:jc w:val="center"/>
        </w:trPr>
        <w:tc>
          <w:tcPr>
            <w:tcW w:w="2402" w:type="pct"/>
          </w:tcPr>
          <w:p w14:paraId="07C71B6E"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C73F00C"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6CCF93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17B3E7B" w14:textId="77777777" w:rsidTr="00BE31AB">
        <w:trPr>
          <w:jc w:val="center"/>
        </w:trPr>
        <w:tc>
          <w:tcPr>
            <w:tcW w:w="2402" w:type="pct"/>
          </w:tcPr>
          <w:p w14:paraId="60524C99"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50516512"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D9F4086"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48FFDE0" w14:textId="77777777" w:rsidTr="00BE31AB">
        <w:trPr>
          <w:jc w:val="center"/>
        </w:trPr>
        <w:tc>
          <w:tcPr>
            <w:tcW w:w="2402" w:type="pct"/>
          </w:tcPr>
          <w:p w14:paraId="3018BA71"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FB55F03"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2C0AC76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1A0CDFE" w14:textId="72EC022F" w:rsidR="001969C6" w:rsidRPr="00447216" w:rsidRDefault="001969C6" w:rsidP="00D97FCC">
      <w:pPr>
        <w:spacing w:before="120" w:after="120"/>
        <w:ind w:left="709"/>
        <w:jc w:val="both"/>
        <w:rPr>
          <w:rFonts w:ascii="Arial" w:hAnsi="Arial" w:cs="Arial"/>
          <w:b/>
          <w:sz w:val="22"/>
          <w:szCs w:val="22"/>
        </w:rPr>
      </w:pPr>
      <w:r w:rsidRPr="00447216">
        <w:rPr>
          <w:rFonts w:ascii="Arial" w:hAnsi="Arial" w:cs="Arial"/>
          <w:b/>
          <w:sz w:val="22"/>
          <w:szCs w:val="22"/>
        </w:rPr>
        <w:t xml:space="preserve">Silindirik Rulo Balya Taşıma </w:t>
      </w:r>
      <w:r w:rsidR="00447216">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79A76695" w14:textId="416CA50B" w:rsidR="001969C6" w:rsidRPr="001969C6" w:rsidRDefault="001969C6" w:rsidP="001969C6">
      <w:pPr>
        <w:spacing w:before="120" w:after="120"/>
        <w:ind w:left="709" w:firstLine="425"/>
        <w:jc w:val="both"/>
        <w:rPr>
          <w:rFonts w:ascii="Arial" w:hAnsi="Arial" w:cs="Arial"/>
          <w:bCs/>
          <w:sz w:val="22"/>
          <w:szCs w:val="22"/>
        </w:rPr>
      </w:pPr>
      <w:r w:rsidRPr="001969C6">
        <w:rPr>
          <w:rFonts w:ascii="Arial" w:hAnsi="Arial" w:cs="Arial"/>
          <w:bCs/>
          <w:sz w:val="22"/>
          <w:szCs w:val="22"/>
        </w:rPr>
        <w:t>Bu ata</w:t>
      </w:r>
      <w:r w:rsidR="00145E0B">
        <w:rPr>
          <w:rFonts w:ascii="Arial" w:hAnsi="Arial" w:cs="Arial"/>
          <w:bCs/>
          <w:sz w:val="22"/>
          <w:szCs w:val="22"/>
        </w:rPr>
        <w:t>ş</w:t>
      </w:r>
      <w:r w:rsidRPr="001969C6">
        <w:rPr>
          <w:rFonts w:ascii="Arial" w:hAnsi="Arial" w:cs="Arial"/>
          <w:bCs/>
          <w:sz w:val="22"/>
          <w:szCs w:val="22"/>
        </w:rPr>
        <w:t>man silindir şekilli rulo balyaların bir yerden başka bir yere taşınması ve herhangi bir nakil aracına yüklenmesi amacıyla kullanılmaktadır. Ata</w:t>
      </w:r>
      <w:r w:rsidR="00145E0B">
        <w:rPr>
          <w:rFonts w:ascii="Arial" w:hAnsi="Arial" w:cs="Arial"/>
          <w:bCs/>
          <w:sz w:val="22"/>
          <w:szCs w:val="22"/>
        </w:rPr>
        <w:t>ş</w:t>
      </w:r>
      <w:r w:rsidRPr="001969C6">
        <w:rPr>
          <w:rFonts w:ascii="Arial" w:hAnsi="Arial" w:cs="Arial"/>
          <w:bCs/>
          <w:sz w:val="22"/>
          <w:szCs w:val="22"/>
        </w:rPr>
        <w:t xml:space="preserve">man çatısı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mm ölçülerinde profiller ve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mm ölçülerinde silindirde bükülmüş profiller ile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kalınlıklarında sac malzemelerden imal edilmiştir. Balyaların sıkıştırılarak </w:t>
      </w:r>
      <w:r w:rsidRPr="001969C6">
        <w:rPr>
          <w:rFonts w:ascii="Arial" w:hAnsi="Arial" w:cs="Arial"/>
          <w:bCs/>
          <w:sz w:val="22"/>
          <w:szCs w:val="22"/>
        </w:rPr>
        <w:lastRenderedPageBreak/>
        <w:t xml:space="preserve">tutulmasını sağlayan açılır çene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mm profil malzemelerden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 xml:space="preserve">x </w:t>
      </w:r>
      <w:r w:rsidR="00447216">
        <w:rPr>
          <w:rFonts w:ascii="Arial" w:hAnsi="Arial" w:cs="Arial"/>
          <w:bCs/>
          <w:sz w:val="22"/>
          <w:szCs w:val="22"/>
        </w:rPr>
        <w:t>…</w:t>
      </w:r>
      <w:proofErr w:type="gramEnd"/>
      <w:r w:rsidRPr="001969C6">
        <w:rPr>
          <w:rFonts w:ascii="Arial" w:hAnsi="Arial" w:cs="Arial"/>
          <w:bCs/>
          <w:sz w:val="22"/>
          <w:szCs w:val="22"/>
        </w:rPr>
        <w:t xml:space="preserve"> mm ölçülerinde şekillendirilmiş boru malzemelerden oluşturulmuş </w:t>
      </w:r>
      <w:proofErr w:type="gramStart"/>
      <w:r w:rsidRPr="001969C6">
        <w:rPr>
          <w:rFonts w:ascii="Arial" w:hAnsi="Arial" w:cs="Arial"/>
          <w:bCs/>
          <w:sz w:val="22"/>
          <w:szCs w:val="22"/>
        </w:rPr>
        <w:t xml:space="preserve">ve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 sac malzemelerle desteklenmiştir.  Çene hareketi kovan çapı Ø </w:t>
      </w:r>
      <w:proofErr w:type="gramStart"/>
      <w:r w:rsidR="00447216">
        <w:rPr>
          <w:rFonts w:ascii="Arial" w:hAnsi="Arial" w:cs="Arial"/>
          <w:bCs/>
          <w:sz w:val="22"/>
          <w:szCs w:val="22"/>
        </w:rPr>
        <w:t>..</w:t>
      </w:r>
      <w:r w:rsidRPr="001969C6">
        <w:rPr>
          <w:rFonts w:ascii="Arial" w:hAnsi="Arial" w:cs="Arial"/>
          <w:bCs/>
          <w:sz w:val="22"/>
          <w:szCs w:val="22"/>
        </w:rPr>
        <w:t>,</w:t>
      </w:r>
      <w:proofErr w:type="gramEnd"/>
      <w:r w:rsidRPr="001969C6">
        <w:rPr>
          <w:rFonts w:ascii="Arial" w:hAnsi="Arial" w:cs="Arial"/>
          <w:bCs/>
          <w:sz w:val="22"/>
          <w:szCs w:val="22"/>
        </w:rPr>
        <w:t xml:space="preserve"> piston kolu çapı Ø </w:t>
      </w:r>
      <w:r w:rsidR="00447216">
        <w:rPr>
          <w:rFonts w:ascii="Arial" w:hAnsi="Arial" w:cs="Arial"/>
          <w:bCs/>
          <w:sz w:val="22"/>
          <w:szCs w:val="22"/>
        </w:rPr>
        <w:t>…</w:t>
      </w:r>
      <w:r w:rsidRPr="001969C6">
        <w:rPr>
          <w:rFonts w:ascii="Arial" w:hAnsi="Arial" w:cs="Arial"/>
          <w:bCs/>
          <w:sz w:val="22"/>
          <w:szCs w:val="22"/>
        </w:rPr>
        <w:t xml:space="preserve"> ve </w:t>
      </w:r>
      <w:proofErr w:type="gramStart"/>
      <w:r w:rsidRPr="001969C6">
        <w:rPr>
          <w:rFonts w:ascii="Arial" w:hAnsi="Arial" w:cs="Arial"/>
          <w:bCs/>
          <w:sz w:val="22"/>
          <w:szCs w:val="22"/>
        </w:rPr>
        <w:t xml:space="preserve">stroku </w:t>
      </w:r>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olan hidrolik silindir ile sağlanmaktadır.  Bağlantı noktaları </w:t>
      </w:r>
      <w:proofErr w:type="gramStart"/>
      <w:r w:rsidR="00447216">
        <w:rPr>
          <w:rFonts w:ascii="Arial" w:hAnsi="Arial" w:cs="Arial"/>
          <w:bCs/>
          <w:sz w:val="22"/>
          <w:szCs w:val="22"/>
        </w:rPr>
        <w:t>….</w:t>
      </w:r>
      <w:proofErr w:type="gramEnd"/>
      <w:r w:rsidRPr="001969C6">
        <w:rPr>
          <w:rFonts w:ascii="Arial" w:hAnsi="Arial" w:cs="Arial"/>
          <w:bCs/>
          <w:sz w:val="22"/>
          <w:szCs w:val="22"/>
        </w:rPr>
        <w:t xml:space="preserve"> </w:t>
      </w:r>
      <w:proofErr w:type="gramStart"/>
      <w:r w:rsidRPr="001969C6">
        <w:rPr>
          <w:rFonts w:ascii="Arial" w:hAnsi="Arial" w:cs="Arial"/>
          <w:bCs/>
          <w:sz w:val="22"/>
          <w:szCs w:val="22"/>
        </w:rPr>
        <w:t>mm</w:t>
      </w:r>
      <w:proofErr w:type="gramEnd"/>
      <w:r w:rsidRPr="001969C6">
        <w:rPr>
          <w:rFonts w:ascii="Arial" w:hAnsi="Arial" w:cs="Arial"/>
          <w:bCs/>
          <w:sz w:val="22"/>
          <w:szCs w:val="22"/>
        </w:rPr>
        <w:t xml:space="preserve"> kalınlığındaki platina malzemelerin özel olarak kesilerek kaynaklanmasıyla imal edilmiştir.  Ata</w:t>
      </w:r>
      <w:r w:rsidR="00145E0B">
        <w:rPr>
          <w:rFonts w:ascii="Arial" w:hAnsi="Arial" w:cs="Arial"/>
          <w:bCs/>
          <w:sz w:val="22"/>
          <w:szCs w:val="22"/>
        </w:rPr>
        <w:t>ş</w:t>
      </w:r>
      <w:r w:rsidRPr="001969C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68D63EDD" w14:textId="77777777" w:rsidTr="00BE31AB">
        <w:trPr>
          <w:jc w:val="center"/>
        </w:trPr>
        <w:tc>
          <w:tcPr>
            <w:tcW w:w="2402" w:type="pct"/>
          </w:tcPr>
          <w:p w14:paraId="40B54B32" w14:textId="77777777" w:rsidR="00447216" w:rsidRPr="002F291E" w:rsidRDefault="00447216" w:rsidP="00BE31AB">
            <w:pPr>
              <w:spacing w:before="40" w:after="40"/>
              <w:rPr>
                <w:rFonts w:ascii="Arial" w:hAnsi="Arial" w:cs="Arial"/>
                <w:bCs/>
              </w:rPr>
            </w:pPr>
          </w:p>
        </w:tc>
        <w:tc>
          <w:tcPr>
            <w:tcW w:w="769" w:type="pct"/>
          </w:tcPr>
          <w:p w14:paraId="06129FC6" w14:textId="77777777" w:rsidR="00447216" w:rsidRPr="002F291E" w:rsidRDefault="00447216" w:rsidP="00BE31AB">
            <w:pPr>
              <w:spacing w:before="40" w:after="40"/>
              <w:jc w:val="center"/>
              <w:rPr>
                <w:rFonts w:ascii="Arial" w:hAnsi="Arial" w:cs="Arial"/>
                <w:bCs/>
              </w:rPr>
            </w:pPr>
          </w:p>
        </w:tc>
        <w:tc>
          <w:tcPr>
            <w:tcW w:w="1829" w:type="pct"/>
            <w:vAlign w:val="center"/>
          </w:tcPr>
          <w:p w14:paraId="138823E8" w14:textId="77777777" w:rsidR="00447216" w:rsidRPr="002F291E" w:rsidRDefault="00447216" w:rsidP="00BE31AB">
            <w:pPr>
              <w:pStyle w:val="ListParagraph"/>
              <w:spacing w:before="40" w:after="40"/>
              <w:ind w:left="366"/>
              <w:rPr>
                <w:rFonts w:ascii="Arial" w:hAnsi="Arial" w:cs="Arial"/>
                <w:bCs/>
              </w:rPr>
            </w:pPr>
          </w:p>
        </w:tc>
      </w:tr>
      <w:tr w:rsidR="00447216" w:rsidRPr="002F291E" w14:paraId="5E55696A" w14:textId="77777777" w:rsidTr="00BE31AB">
        <w:trPr>
          <w:jc w:val="center"/>
        </w:trPr>
        <w:tc>
          <w:tcPr>
            <w:tcW w:w="2402" w:type="pct"/>
          </w:tcPr>
          <w:p w14:paraId="7E369E57"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10656BB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DE110FD"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9A8DAF7" w14:textId="77777777" w:rsidTr="00BE31AB">
        <w:trPr>
          <w:jc w:val="center"/>
        </w:trPr>
        <w:tc>
          <w:tcPr>
            <w:tcW w:w="2402" w:type="pct"/>
          </w:tcPr>
          <w:p w14:paraId="0DB9E77F"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2FF29A67"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91A1BC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4F3F8467" w14:textId="77777777" w:rsidTr="00BE31AB">
        <w:trPr>
          <w:jc w:val="center"/>
        </w:trPr>
        <w:tc>
          <w:tcPr>
            <w:tcW w:w="2402" w:type="pct"/>
          </w:tcPr>
          <w:p w14:paraId="6DE5139D"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82E5EB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75F4E69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146F9CA3" w14:textId="77777777" w:rsidTr="00BE31AB">
        <w:trPr>
          <w:jc w:val="center"/>
        </w:trPr>
        <w:tc>
          <w:tcPr>
            <w:tcW w:w="2402" w:type="pct"/>
          </w:tcPr>
          <w:p w14:paraId="52C730F8"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EAE73DC"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459F89A0"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7826F74C" w14:textId="4497BCDB"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Kar Küreme Ata</w:t>
      </w:r>
      <w:r w:rsidR="00145E0B">
        <w:rPr>
          <w:rFonts w:ascii="Arial" w:hAnsi="Arial" w:cs="Arial"/>
          <w:b/>
          <w:sz w:val="22"/>
          <w:szCs w:val="22"/>
        </w:rPr>
        <w:t>ş</w:t>
      </w:r>
      <w:r w:rsidRPr="00447216">
        <w:rPr>
          <w:rFonts w:ascii="Arial" w:hAnsi="Arial" w:cs="Arial"/>
          <w:b/>
          <w:sz w:val="22"/>
          <w:szCs w:val="22"/>
        </w:rPr>
        <w:t>manı</w:t>
      </w:r>
    </w:p>
    <w:p w14:paraId="72292BDC" w14:textId="378304BA"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Kar küreme amacıyla kullanılan ata</w:t>
      </w:r>
      <w:r w:rsidR="00145E0B">
        <w:rPr>
          <w:rFonts w:ascii="Arial" w:hAnsi="Arial" w:cs="Arial"/>
          <w:bCs/>
          <w:sz w:val="22"/>
          <w:szCs w:val="22"/>
        </w:rPr>
        <w:t>ş</w:t>
      </w:r>
      <w:r w:rsidRPr="00447216">
        <w:rPr>
          <w:rFonts w:ascii="Arial" w:hAnsi="Arial" w:cs="Arial"/>
          <w:bCs/>
          <w:sz w:val="22"/>
          <w:szCs w:val="22"/>
        </w:rPr>
        <w:t xml:space="preserve">man, çatı ve kürek olmak </w:t>
      </w:r>
      <w:proofErr w:type="gramStart"/>
      <w:r w:rsidRPr="00447216">
        <w:rPr>
          <w:rFonts w:ascii="Arial" w:hAnsi="Arial" w:cs="Arial"/>
          <w:bCs/>
          <w:sz w:val="22"/>
          <w:szCs w:val="22"/>
        </w:rPr>
        <w:t xml:space="preserve">üzere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kısımdan</w:t>
      </w:r>
      <w:proofErr w:type="gramEnd"/>
      <w:r w:rsidRPr="00447216">
        <w:rPr>
          <w:rFonts w:ascii="Arial" w:hAnsi="Arial" w:cs="Arial"/>
          <w:bCs/>
          <w:sz w:val="22"/>
          <w:szCs w:val="22"/>
        </w:rPr>
        <w:t xml:space="preserve"> oluşmaktadır.  Bağlantı </w:t>
      </w:r>
      <w:proofErr w:type="gramStart"/>
      <w:r w:rsidRPr="00447216">
        <w:rPr>
          <w:rFonts w:ascii="Arial" w:hAnsi="Arial" w:cs="Arial"/>
          <w:bCs/>
          <w:sz w:val="22"/>
          <w:szCs w:val="22"/>
        </w:rPr>
        <w:t xml:space="preserve">noktaları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kalınlığındaki platina malzemelerin özel olarak kesilerek kaynaklanmasıyla imal edilmiştir. </w:t>
      </w:r>
      <w:proofErr w:type="gramStart"/>
      <w:r w:rsidRPr="00447216">
        <w:rPr>
          <w:rFonts w:ascii="Arial" w:hAnsi="Arial" w:cs="Arial"/>
          <w:bCs/>
          <w:sz w:val="22"/>
          <w:szCs w:val="22"/>
        </w:rPr>
        <w:t xml:space="preserve">Çatı </w:t>
      </w:r>
      <w:r>
        <w:rPr>
          <w:rFonts w:ascii="Arial" w:hAnsi="Arial" w:cs="Arial"/>
          <w:bCs/>
          <w:sz w:val="22"/>
          <w:szCs w:val="22"/>
        </w:rPr>
        <w:t>…</w:t>
      </w:r>
      <w:proofErr w:type="gramEnd"/>
      <w:r w:rsidRPr="00447216">
        <w:rPr>
          <w:rFonts w:ascii="Arial" w:hAnsi="Arial" w:cs="Arial"/>
          <w:bCs/>
          <w:sz w:val="22"/>
          <w:szCs w:val="22"/>
        </w:rPr>
        <w:t xml:space="preserve"> mm ölçülerinde profiller ile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 xml:space="preserve">ve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 özel kesilmiş sac malzemelerin kaynatılmasıyla oluşturulmuştur. </w:t>
      </w:r>
      <w:proofErr w:type="gramStart"/>
      <w:r w:rsidRPr="00447216">
        <w:rPr>
          <w:rFonts w:ascii="Arial" w:hAnsi="Arial" w:cs="Arial"/>
          <w:bCs/>
          <w:sz w:val="22"/>
          <w:szCs w:val="22"/>
        </w:rPr>
        <w:t xml:space="preserve">Kürek </w:t>
      </w:r>
      <w:r>
        <w:rPr>
          <w:rFonts w:ascii="Arial" w:hAnsi="Arial" w:cs="Arial"/>
          <w:bCs/>
          <w:sz w:val="22"/>
          <w:szCs w:val="22"/>
        </w:rPr>
        <w:t>…</w:t>
      </w:r>
      <w:proofErr w:type="gramEnd"/>
      <w:r w:rsidRPr="00447216">
        <w:rPr>
          <w:rFonts w:ascii="Arial" w:hAnsi="Arial" w:cs="Arial"/>
          <w:bCs/>
          <w:sz w:val="22"/>
          <w:szCs w:val="22"/>
        </w:rPr>
        <w:t xml:space="preserve"> ve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kalınlıklarındaki sac malzemelerden özel olarak kesilip şekillendirme yapılarak imal edilmiştir. Kürek ağzında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kesit ölçüsünde ağzı keskinleştirilmiş bıçak bulunmaktadır. Bıçak, </w:t>
      </w:r>
      <w:proofErr w:type="gramStart"/>
      <w:r w:rsidRPr="00447216">
        <w:rPr>
          <w:rFonts w:ascii="Arial" w:hAnsi="Arial" w:cs="Arial"/>
          <w:bCs/>
          <w:sz w:val="22"/>
          <w:szCs w:val="22"/>
        </w:rPr>
        <w:t xml:space="preserve">küreğe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adet</w:t>
      </w:r>
      <w:proofErr w:type="gramEnd"/>
      <w:r w:rsidRPr="00447216">
        <w:rPr>
          <w:rFonts w:ascii="Arial" w:hAnsi="Arial" w:cs="Arial"/>
          <w:bCs/>
          <w:sz w:val="22"/>
          <w:szCs w:val="22"/>
        </w:rPr>
        <w:t xml:space="preserve"> havşa başlı cıvatayla bağlanmıştır. Kürek açısı kovan çapı Ø </w:t>
      </w:r>
      <w:proofErr w:type="gramStart"/>
      <w:r>
        <w:rPr>
          <w:rFonts w:ascii="Arial" w:hAnsi="Arial" w:cs="Arial"/>
          <w:bCs/>
          <w:sz w:val="22"/>
          <w:szCs w:val="22"/>
        </w:rPr>
        <w:t>….</w:t>
      </w:r>
      <w:r w:rsidRPr="00447216">
        <w:rPr>
          <w:rFonts w:ascii="Arial" w:hAnsi="Arial" w:cs="Arial"/>
          <w:bCs/>
          <w:sz w:val="22"/>
          <w:szCs w:val="22"/>
        </w:rPr>
        <w:t>,</w:t>
      </w:r>
      <w:proofErr w:type="gramEnd"/>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olan iki adet hidrolik silindir ile sağlanmaktadır. Ayrıca kürek denge ve derinlik ayarı için her iki yanda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ölçüsünde</w:t>
      </w:r>
      <w:proofErr w:type="gramEnd"/>
      <w:r w:rsidRPr="00447216">
        <w:rPr>
          <w:rFonts w:ascii="Arial" w:hAnsi="Arial" w:cs="Arial"/>
          <w:bCs/>
          <w:sz w:val="22"/>
          <w:szCs w:val="22"/>
        </w:rPr>
        <w:t xml:space="preserve"> lastikler kullanılmıştır.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F01352E" w14:textId="77777777" w:rsidTr="00BE31AB">
        <w:trPr>
          <w:jc w:val="center"/>
        </w:trPr>
        <w:tc>
          <w:tcPr>
            <w:tcW w:w="2402" w:type="pct"/>
          </w:tcPr>
          <w:p w14:paraId="319E578E" w14:textId="77777777" w:rsidR="00447216" w:rsidRPr="002F291E" w:rsidRDefault="00447216" w:rsidP="00BE31AB">
            <w:pPr>
              <w:spacing w:before="40" w:after="40"/>
              <w:rPr>
                <w:rFonts w:ascii="Arial" w:hAnsi="Arial" w:cs="Arial"/>
                <w:bCs/>
              </w:rPr>
            </w:pPr>
          </w:p>
        </w:tc>
        <w:tc>
          <w:tcPr>
            <w:tcW w:w="769" w:type="pct"/>
          </w:tcPr>
          <w:p w14:paraId="2291AC2B" w14:textId="77777777" w:rsidR="00447216" w:rsidRPr="002F291E" w:rsidRDefault="00447216" w:rsidP="00BE31AB">
            <w:pPr>
              <w:spacing w:before="40" w:after="40"/>
              <w:jc w:val="center"/>
              <w:rPr>
                <w:rFonts w:ascii="Arial" w:hAnsi="Arial" w:cs="Arial"/>
                <w:bCs/>
              </w:rPr>
            </w:pPr>
          </w:p>
        </w:tc>
        <w:tc>
          <w:tcPr>
            <w:tcW w:w="1829" w:type="pct"/>
            <w:vAlign w:val="center"/>
          </w:tcPr>
          <w:p w14:paraId="4986AF55" w14:textId="77777777" w:rsidR="00447216" w:rsidRPr="002F291E" w:rsidRDefault="00447216" w:rsidP="00BE31AB">
            <w:pPr>
              <w:pStyle w:val="ListParagraph"/>
              <w:spacing w:before="40" w:after="40"/>
              <w:ind w:left="366"/>
              <w:rPr>
                <w:rFonts w:ascii="Arial" w:hAnsi="Arial" w:cs="Arial"/>
                <w:bCs/>
              </w:rPr>
            </w:pPr>
          </w:p>
        </w:tc>
      </w:tr>
      <w:tr w:rsidR="00447216" w:rsidRPr="002F291E" w14:paraId="6136DD1D" w14:textId="77777777" w:rsidTr="00BE31AB">
        <w:trPr>
          <w:jc w:val="center"/>
        </w:trPr>
        <w:tc>
          <w:tcPr>
            <w:tcW w:w="2402" w:type="pct"/>
          </w:tcPr>
          <w:p w14:paraId="7C6215BA"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59E86F9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50EB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2431E07" w14:textId="77777777" w:rsidTr="00BE31AB">
        <w:trPr>
          <w:jc w:val="center"/>
        </w:trPr>
        <w:tc>
          <w:tcPr>
            <w:tcW w:w="2402" w:type="pct"/>
          </w:tcPr>
          <w:p w14:paraId="10CD84D1"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376D1341"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6E886978"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2FA0214C" w14:textId="77777777" w:rsidTr="00BE31AB">
        <w:trPr>
          <w:jc w:val="center"/>
        </w:trPr>
        <w:tc>
          <w:tcPr>
            <w:tcW w:w="2402" w:type="pct"/>
          </w:tcPr>
          <w:p w14:paraId="63E3A8B7"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2FCC5AD6"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4DC592D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C2EE452" w14:textId="77777777" w:rsidTr="00BE31AB">
        <w:trPr>
          <w:jc w:val="center"/>
        </w:trPr>
        <w:tc>
          <w:tcPr>
            <w:tcW w:w="2402" w:type="pct"/>
          </w:tcPr>
          <w:p w14:paraId="2D2A2180"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4453EA84"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62589A93"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5EE7A695" w14:textId="2DFA25B6"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Kovalı Silaj Kesme Ataşmanı</w:t>
      </w:r>
    </w:p>
    <w:p w14:paraId="5007A5A7" w14:textId="663144B7"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ataşman, üst tarafında bulunan hidromotor tahriki ile dönen kesici ile yığın haldeki silajın kesilerek kova içerisine yönlendirilmesini sağlamakta ve kova ile silaj taşınarak istenilen yere boşaltılmaktadır.   Ata</w:t>
      </w:r>
      <w:r w:rsidR="00145E0B">
        <w:rPr>
          <w:rFonts w:ascii="Arial" w:hAnsi="Arial" w:cs="Arial"/>
          <w:bCs/>
          <w:sz w:val="22"/>
          <w:szCs w:val="22"/>
        </w:rPr>
        <w:t>ş</w:t>
      </w:r>
      <w:r w:rsidRPr="00447216">
        <w:rPr>
          <w:rFonts w:ascii="Arial" w:hAnsi="Arial" w:cs="Arial"/>
          <w:bCs/>
          <w:sz w:val="22"/>
          <w:szCs w:val="22"/>
        </w:rPr>
        <w:t xml:space="preserve">man kova ve silaj kesici olmak üzere iki kısımdan oluşmaktadır.  Kova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ve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 sac malzemelerin kesilip bükülerek kaynaklanmasıyla oluşturulmuştur. Kova ağzında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kesit ölçüsünde ağzı keskinleştirilmiş bıçak bulunmaktadır. Ata</w:t>
      </w:r>
      <w:r w:rsidR="00145E0B">
        <w:rPr>
          <w:rFonts w:ascii="Arial" w:hAnsi="Arial" w:cs="Arial"/>
          <w:bCs/>
          <w:sz w:val="22"/>
          <w:szCs w:val="22"/>
        </w:rPr>
        <w:t>ş</w:t>
      </w:r>
      <w:r w:rsidRPr="00447216">
        <w:rPr>
          <w:rFonts w:ascii="Arial" w:hAnsi="Arial" w:cs="Arial"/>
          <w:bCs/>
          <w:sz w:val="22"/>
          <w:szCs w:val="22"/>
        </w:rPr>
        <w:t xml:space="preserve">man bağlantı noktaları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kalınlığındaki platina malzemelerin özel olarak kesilerek kaynaklanmasıyla imal edilmiştir. Silaj kesici ise kovan çapı Ø </w:t>
      </w:r>
      <w:proofErr w:type="gramStart"/>
      <w:r>
        <w:rPr>
          <w:rFonts w:ascii="Arial" w:hAnsi="Arial" w:cs="Arial"/>
          <w:bCs/>
          <w:sz w:val="22"/>
          <w:szCs w:val="22"/>
        </w:rPr>
        <w:t>….</w:t>
      </w:r>
      <w:r w:rsidRPr="00447216">
        <w:rPr>
          <w:rFonts w:ascii="Arial" w:hAnsi="Arial" w:cs="Arial"/>
          <w:bCs/>
          <w:sz w:val="22"/>
          <w:szCs w:val="22"/>
        </w:rPr>
        <w:t>,</w:t>
      </w:r>
      <w:proofErr w:type="gramEnd"/>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ve stroku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olan iki adet hidrolik silindir ile konumu ayarlanabilir özellikte tasarlanmıştır. Silaj kesici çatısı </w:t>
      </w:r>
      <w:proofErr w:type="gramStart"/>
      <w:r>
        <w:rPr>
          <w:rFonts w:ascii="Arial" w:hAnsi="Arial" w:cs="Arial"/>
          <w:bCs/>
          <w:sz w:val="22"/>
          <w:szCs w:val="22"/>
        </w:rPr>
        <w:t>…..</w:t>
      </w:r>
      <w:proofErr w:type="gramEnd"/>
      <w:r w:rsidRPr="00447216">
        <w:rPr>
          <w:rFonts w:ascii="Arial" w:hAnsi="Arial" w:cs="Arial"/>
          <w:bCs/>
          <w:sz w:val="22"/>
          <w:szCs w:val="22"/>
        </w:rPr>
        <w:t xml:space="preserve"> mm ölçülerinde profiller ve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 xml:space="preserve">ve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 sac malzemelerden imal edilmiştir. Silaj kesici tambur Ø</w:t>
      </w:r>
      <w:r>
        <w:rPr>
          <w:rFonts w:ascii="Arial" w:hAnsi="Arial" w:cs="Arial"/>
          <w:bCs/>
          <w:sz w:val="22"/>
          <w:szCs w:val="22"/>
        </w:rPr>
        <w:t>…</w:t>
      </w:r>
      <w:r w:rsidRPr="00447216">
        <w:rPr>
          <w:rFonts w:ascii="Arial" w:hAnsi="Arial" w:cs="Arial"/>
          <w:bCs/>
          <w:sz w:val="22"/>
          <w:szCs w:val="22"/>
        </w:rPr>
        <w:t xml:space="preserve"> </w:t>
      </w:r>
      <w:proofErr w:type="gramStart"/>
      <w:r w:rsidRPr="00447216">
        <w:rPr>
          <w:rFonts w:ascii="Arial" w:hAnsi="Arial" w:cs="Arial"/>
          <w:bCs/>
          <w:sz w:val="22"/>
          <w:szCs w:val="22"/>
        </w:rPr>
        <w:t xml:space="preserve">x </w:t>
      </w:r>
      <w:r>
        <w:rPr>
          <w:rFonts w:ascii="Arial" w:hAnsi="Arial" w:cs="Arial"/>
          <w:bCs/>
          <w:sz w:val="22"/>
          <w:szCs w:val="22"/>
        </w:rPr>
        <w:t>…</w:t>
      </w:r>
      <w:proofErr w:type="gramEnd"/>
      <w:r w:rsidRPr="00447216">
        <w:rPr>
          <w:rFonts w:ascii="Arial" w:hAnsi="Arial" w:cs="Arial"/>
          <w:bCs/>
          <w:sz w:val="22"/>
          <w:szCs w:val="22"/>
        </w:rPr>
        <w:t xml:space="preserve"> mm boru malzemeden imal edilmiş ve tambur </w:t>
      </w:r>
      <w:proofErr w:type="gramStart"/>
      <w:r w:rsidRPr="00447216">
        <w:rPr>
          <w:rFonts w:ascii="Arial" w:hAnsi="Arial" w:cs="Arial"/>
          <w:bCs/>
          <w:sz w:val="22"/>
          <w:szCs w:val="22"/>
        </w:rPr>
        <w:t xml:space="preserve">üzerine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 xml:space="preserve">ve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kalınlıklarındaki tırnak şeklindeki yönlendirici sac malzemeler helisel olarak kaynatılmıştır.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p w14:paraId="38EF9DCA" w14:textId="4FC3B6A0"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Çuval Taşıma </w:t>
      </w:r>
      <w:r>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5B853003" w14:textId="77777777" w:rsidR="00447216" w:rsidRPr="00447216" w:rsidRDefault="00447216" w:rsidP="00447216">
      <w:pPr>
        <w:spacing w:before="120" w:after="120"/>
        <w:ind w:left="709" w:firstLine="425"/>
        <w:jc w:val="both"/>
        <w:rPr>
          <w:rFonts w:ascii="Arial" w:hAnsi="Arial" w:cs="Arial"/>
          <w:bCs/>
          <w:sz w:val="22"/>
          <w:szCs w:val="22"/>
        </w:rPr>
      </w:pPr>
    </w:p>
    <w:p w14:paraId="075F05AA" w14:textId="5976052C"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w:t>
      </w:r>
      <w:r w:rsidR="00145E0B">
        <w:rPr>
          <w:rFonts w:ascii="Arial" w:hAnsi="Arial" w:cs="Arial"/>
          <w:bCs/>
          <w:sz w:val="22"/>
          <w:szCs w:val="22"/>
        </w:rPr>
        <w:t>ş</w:t>
      </w:r>
      <w:r w:rsidRPr="00447216">
        <w:rPr>
          <w:rFonts w:ascii="Arial" w:hAnsi="Arial" w:cs="Arial"/>
          <w:bCs/>
          <w:sz w:val="22"/>
          <w:szCs w:val="22"/>
        </w:rPr>
        <w:t xml:space="preserve">man büyük çuvalların (Big-bag çuval) taşınması ve yüklenmesi amacıyla kullanılmaktadır.  </w:t>
      </w:r>
      <w:proofErr w:type="gramStart"/>
      <w:r w:rsidRPr="00447216">
        <w:rPr>
          <w:rFonts w:ascii="Arial" w:hAnsi="Arial" w:cs="Arial"/>
          <w:bCs/>
          <w:sz w:val="22"/>
          <w:szCs w:val="22"/>
        </w:rPr>
        <w:t xml:space="preserve">Çatı </w:t>
      </w:r>
      <w:r>
        <w:rPr>
          <w:rFonts w:ascii="Arial" w:hAnsi="Arial" w:cs="Arial"/>
          <w:bCs/>
          <w:sz w:val="22"/>
          <w:szCs w:val="22"/>
        </w:rPr>
        <w:t>…</w:t>
      </w:r>
      <w:proofErr w:type="gramEnd"/>
      <w:r w:rsidRPr="00447216">
        <w:rPr>
          <w:rFonts w:ascii="Arial" w:hAnsi="Arial" w:cs="Arial"/>
          <w:bCs/>
          <w:sz w:val="22"/>
          <w:szCs w:val="22"/>
        </w:rPr>
        <w:t xml:space="preserve"> mm </w:t>
      </w:r>
      <w:proofErr w:type="gramStart"/>
      <w:r w:rsidRPr="00447216">
        <w:rPr>
          <w:rFonts w:ascii="Arial" w:hAnsi="Arial" w:cs="Arial"/>
          <w:bCs/>
          <w:sz w:val="22"/>
          <w:szCs w:val="22"/>
        </w:rPr>
        <w:t>profil</w:t>
      </w:r>
      <w:proofErr w:type="gramEnd"/>
      <w:r w:rsidRPr="00447216">
        <w:rPr>
          <w:rFonts w:ascii="Arial" w:hAnsi="Arial" w:cs="Arial"/>
          <w:bCs/>
          <w:sz w:val="22"/>
          <w:szCs w:val="22"/>
        </w:rPr>
        <w:t xml:space="preserve"> malzemelerden oluşturulmuştur. Çatı üzerinde </w:t>
      </w:r>
      <w:proofErr w:type="gramStart"/>
      <w:r w:rsidRPr="00447216">
        <w:rPr>
          <w:rFonts w:ascii="Arial" w:hAnsi="Arial" w:cs="Arial"/>
          <w:bCs/>
          <w:sz w:val="22"/>
          <w:szCs w:val="22"/>
        </w:rPr>
        <w:t xml:space="preserve">Ø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ölçülerinde boru malzemeden imal edilmiş çuval dayamaları bulunmaktadır</w:t>
      </w:r>
    </w:p>
    <w:p w14:paraId="10E00045" w14:textId="19436B9B" w:rsidR="00447216" w:rsidRPr="0044721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 xml:space="preserve">Çuval yüksekliği </w:t>
      </w:r>
      <w:proofErr w:type="gramStart"/>
      <w:r>
        <w:rPr>
          <w:rFonts w:ascii="Arial" w:hAnsi="Arial" w:cs="Arial"/>
          <w:bCs/>
          <w:sz w:val="22"/>
          <w:szCs w:val="22"/>
        </w:rPr>
        <w:t>….</w:t>
      </w:r>
      <w:proofErr w:type="gramEnd"/>
      <w:r w:rsidRPr="00447216">
        <w:rPr>
          <w:rFonts w:ascii="Arial" w:hAnsi="Arial" w:cs="Arial"/>
          <w:bCs/>
          <w:sz w:val="22"/>
          <w:szCs w:val="22"/>
        </w:rPr>
        <w:t xml:space="preserve"> mm ve </w:t>
      </w:r>
      <w:proofErr w:type="gramStart"/>
      <w:r>
        <w:rPr>
          <w:rFonts w:ascii="Arial" w:hAnsi="Arial" w:cs="Arial"/>
          <w:bCs/>
          <w:sz w:val="22"/>
          <w:szCs w:val="22"/>
        </w:rPr>
        <w:t>….</w:t>
      </w:r>
      <w:proofErr w:type="gramEnd"/>
      <w:r w:rsidRPr="00447216">
        <w:rPr>
          <w:rFonts w:ascii="Arial" w:hAnsi="Arial" w:cs="Arial"/>
          <w:bCs/>
          <w:sz w:val="22"/>
          <w:szCs w:val="22"/>
        </w:rPr>
        <w:t xml:space="preserve"> mm ölçülerinde profil malzemelerin birbiri içerisinde kaydırılarak </w:t>
      </w:r>
      <w:proofErr w:type="gramStart"/>
      <w:r>
        <w:rPr>
          <w:rFonts w:ascii="Arial" w:hAnsi="Arial" w:cs="Arial"/>
          <w:bCs/>
          <w:sz w:val="22"/>
          <w:szCs w:val="22"/>
        </w:rPr>
        <w:t>….</w:t>
      </w:r>
      <w:proofErr w:type="gramEnd"/>
      <w:r w:rsidRPr="00447216">
        <w:rPr>
          <w:rFonts w:ascii="Arial" w:hAnsi="Arial" w:cs="Arial"/>
          <w:bCs/>
          <w:sz w:val="22"/>
          <w:szCs w:val="22"/>
        </w:rPr>
        <w:t xml:space="preserve"> farklı ayar kademesinde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adet</w:t>
      </w:r>
      <w:proofErr w:type="gramEnd"/>
      <w:r w:rsidRPr="00447216">
        <w:rPr>
          <w:rFonts w:ascii="Arial" w:hAnsi="Arial" w:cs="Arial"/>
          <w:bCs/>
          <w:sz w:val="22"/>
          <w:szCs w:val="22"/>
        </w:rPr>
        <w:t xml:space="preserve"> pim yardımıyla) ayarlanabilmesi şekilde tasarlanmıştır.  Ata</w:t>
      </w:r>
      <w:r w:rsidR="00145E0B">
        <w:rPr>
          <w:rFonts w:ascii="Arial" w:hAnsi="Arial" w:cs="Arial"/>
          <w:bCs/>
          <w:sz w:val="22"/>
          <w:szCs w:val="22"/>
        </w:rPr>
        <w:t>ş</w:t>
      </w:r>
      <w:r w:rsidRPr="00447216">
        <w:rPr>
          <w:rFonts w:ascii="Arial" w:hAnsi="Arial" w:cs="Arial"/>
          <w:bCs/>
          <w:sz w:val="22"/>
          <w:szCs w:val="22"/>
        </w:rPr>
        <w:t xml:space="preserve">man bağlantı noktaları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kalınlığındaki platina malzemelerin özel olarak kesilerek kaynaklanmasıyla imal edilmiştir. Çuval taşıyıcı üst kısım </w:t>
      </w:r>
      <w:proofErr w:type="gramStart"/>
      <w:r>
        <w:rPr>
          <w:rFonts w:ascii="Arial" w:hAnsi="Arial" w:cs="Arial"/>
          <w:bCs/>
          <w:sz w:val="22"/>
          <w:szCs w:val="22"/>
        </w:rPr>
        <w:t>…..</w:t>
      </w:r>
      <w:proofErr w:type="gramEnd"/>
      <w:r w:rsidRPr="00447216">
        <w:rPr>
          <w:rFonts w:ascii="Arial" w:hAnsi="Arial" w:cs="Arial"/>
          <w:bCs/>
          <w:sz w:val="22"/>
          <w:szCs w:val="22"/>
        </w:rPr>
        <w:t xml:space="preserve"> mm ölçülerinde profillerden oluşturulmuş ve </w:t>
      </w:r>
      <w:proofErr w:type="gramStart"/>
      <w:r>
        <w:rPr>
          <w:rFonts w:ascii="Arial" w:hAnsi="Arial" w:cs="Arial"/>
          <w:bCs/>
          <w:sz w:val="22"/>
          <w:szCs w:val="22"/>
        </w:rPr>
        <w:t>….</w:t>
      </w:r>
      <w:proofErr w:type="gramEnd"/>
      <w:r w:rsidRPr="00447216">
        <w:rPr>
          <w:rFonts w:ascii="Arial" w:hAnsi="Arial" w:cs="Arial"/>
          <w:bCs/>
          <w:sz w:val="22"/>
          <w:szCs w:val="22"/>
        </w:rPr>
        <w:t xml:space="preserve"> adet zincirli çuval tutucu kanca </w:t>
      </w:r>
      <w:proofErr w:type="gramStart"/>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kalınlığındaki platina malzemelere bağlanmıştır.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71E0B66E" w14:textId="77777777" w:rsidTr="00BE31AB">
        <w:trPr>
          <w:jc w:val="center"/>
        </w:trPr>
        <w:tc>
          <w:tcPr>
            <w:tcW w:w="2402" w:type="pct"/>
          </w:tcPr>
          <w:p w14:paraId="2C35BCB2" w14:textId="77777777" w:rsidR="00447216" w:rsidRPr="002F291E" w:rsidRDefault="00447216" w:rsidP="00BE31AB">
            <w:pPr>
              <w:spacing w:before="40" w:after="40"/>
              <w:rPr>
                <w:rFonts w:ascii="Arial" w:hAnsi="Arial" w:cs="Arial"/>
                <w:bCs/>
              </w:rPr>
            </w:pPr>
          </w:p>
        </w:tc>
        <w:tc>
          <w:tcPr>
            <w:tcW w:w="769" w:type="pct"/>
          </w:tcPr>
          <w:p w14:paraId="2494C6AB" w14:textId="77777777" w:rsidR="00447216" w:rsidRPr="002F291E" w:rsidRDefault="00447216" w:rsidP="00BE31AB">
            <w:pPr>
              <w:spacing w:before="40" w:after="40"/>
              <w:jc w:val="center"/>
              <w:rPr>
                <w:rFonts w:ascii="Arial" w:hAnsi="Arial" w:cs="Arial"/>
                <w:bCs/>
              </w:rPr>
            </w:pPr>
          </w:p>
        </w:tc>
        <w:tc>
          <w:tcPr>
            <w:tcW w:w="1829" w:type="pct"/>
            <w:vAlign w:val="center"/>
          </w:tcPr>
          <w:p w14:paraId="7A9644F7" w14:textId="77777777" w:rsidR="00447216" w:rsidRPr="002F291E" w:rsidRDefault="00447216" w:rsidP="00BE31AB">
            <w:pPr>
              <w:pStyle w:val="ListParagraph"/>
              <w:spacing w:before="40" w:after="40"/>
              <w:ind w:left="366"/>
              <w:rPr>
                <w:rFonts w:ascii="Arial" w:hAnsi="Arial" w:cs="Arial"/>
                <w:bCs/>
              </w:rPr>
            </w:pPr>
          </w:p>
        </w:tc>
      </w:tr>
      <w:tr w:rsidR="00447216" w:rsidRPr="002F291E" w14:paraId="4D2D88AF" w14:textId="77777777" w:rsidTr="00BE31AB">
        <w:trPr>
          <w:jc w:val="center"/>
        </w:trPr>
        <w:tc>
          <w:tcPr>
            <w:tcW w:w="2402" w:type="pct"/>
          </w:tcPr>
          <w:p w14:paraId="54C3A028"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6FE404A8"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99390FA"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CB4197" w14:textId="77777777" w:rsidTr="00BE31AB">
        <w:trPr>
          <w:jc w:val="center"/>
        </w:trPr>
        <w:tc>
          <w:tcPr>
            <w:tcW w:w="2402" w:type="pct"/>
          </w:tcPr>
          <w:p w14:paraId="66E16E73"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157198D"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357C2604"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317CDB0F" w14:textId="77777777" w:rsidTr="00BE31AB">
        <w:trPr>
          <w:jc w:val="center"/>
        </w:trPr>
        <w:tc>
          <w:tcPr>
            <w:tcW w:w="2402" w:type="pct"/>
          </w:tcPr>
          <w:p w14:paraId="6EA02B66"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11ADD77A"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55301AB1"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0C7701" w14:textId="77777777" w:rsidTr="00BE31AB">
        <w:trPr>
          <w:jc w:val="center"/>
        </w:trPr>
        <w:tc>
          <w:tcPr>
            <w:tcW w:w="2402" w:type="pct"/>
          </w:tcPr>
          <w:p w14:paraId="1DEC915D"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17915822"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DEEBE6F"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444A3116" w14:textId="3FA1522E" w:rsidR="00447216" w:rsidRPr="00447216" w:rsidRDefault="00447216" w:rsidP="00447216">
      <w:pPr>
        <w:spacing w:before="120" w:after="120"/>
        <w:ind w:left="709"/>
        <w:jc w:val="both"/>
        <w:rPr>
          <w:rFonts w:ascii="Arial" w:hAnsi="Arial" w:cs="Arial"/>
          <w:b/>
          <w:sz w:val="22"/>
          <w:szCs w:val="22"/>
        </w:rPr>
      </w:pPr>
      <w:r w:rsidRPr="00447216">
        <w:rPr>
          <w:rFonts w:ascii="Arial" w:hAnsi="Arial" w:cs="Arial"/>
          <w:b/>
          <w:sz w:val="22"/>
          <w:szCs w:val="22"/>
        </w:rPr>
        <w:t xml:space="preserve">Tomruk Taşıma </w:t>
      </w:r>
      <w:r>
        <w:rPr>
          <w:rFonts w:ascii="Arial" w:hAnsi="Arial" w:cs="Arial"/>
          <w:b/>
          <w:sz w:val="22"/>
          <w:szCs w:val="22"/>
        </w:rPr>
        <w:t>v</w:t>
      </w:r>
      <w:r w:rsidRPr="00447216">
        <w:rPr>
          <w:rFonts w:ascii="Arial" w:hAnsi="Arial" w:cs="Arial"/>
          <w:b/>
          <w:sz w:val="22"/>
          <w:szCs w:val="22"/>
        </w:rPr>
        <w:t>e Yükleme Ata</w:t>
      </w:r>
      <w:r w:rsidR="00145E0B">
        <w:rPr>
          <w:rFonts w:ascii="Arial" w:hAnsi="Arial" w:cs="Arial"/>
          <w:b/>
          <w:sz w:val="22"/>
          <w:szCs w:val="22"/>
        </w:rPr>
        <w:t>ş</w:t>
      </w:r>
      <w:r w:rsidRPr="00447216">
        <w:rPr>
          <w:rFonts w:ascii="Arial" w:hAnsi="Arial" w:cs="Arial"/>
          <w:b/>
          <w:sz w:val="22"/>
          <w:szCs w:val="22"/>
        </w:rPr>
        <w:t>manı</w:t>
      </w:r>
    </w:p>
    <w:p w14:paraId="4DE855BA" w14:textId="328B5A8A" w:rsidR="001969C6" w:rsidRDefault="00447216" w:rsidP="00447216">
      <w:pPr>
        <w:spacing w:before="120" w:after="120"/>
        <w:ind w:left="709" w:firstLine="425"/>
        <w:jc w:val="both"/>
        <w:rPr>
          <w:rFonts w:ascii="Arial" w:hAnsi="Arial" w:cs="Arial"/>
          <w:bCs/>
          <w:sz w:val="22"/>
          <w:szCs w:val="22"/>
        </w:rPr>
      </w:pPr>
      <w:r w:rsidRPr="00447216">
        <w:rPr>
          <w:rFonts w:ascii="Arial" w:hAnsi="Arial" w:cs="Arial"/>
          <w:bCs/>
          <w:sz w:val="22"/>
          <w:szCs w:val="22"/>
        </w:rPr>
        <w:t>Bu ata</w:t>
      </w:r>
      <w:r w:rsidR="00145E0B">
        <w:rPr>
          <w:rFonts w:ascii="Arial" w:hAnsi="Arial" w:cs="Arial"/>
          <w:bCs/>
          <w:sz w:val="22"/>
          <w:szCs w:val="22"/>
        </w:rPr>
        <w:t>ş</w:t>
      </w:r>
      <w:r w:rsidRPr="00447216">
        <w:rPr>
          <w:rFonts w:ascii="Arial" w:hAnsi="Arial" w:cs="Arial"/>
          <w:bCs/>
          <w:sz w:val="22"/>
          <w:szCs w:val="22"/>
        </w:rPr>
        <w:t>man tomruk taşıma ve yükleme amacıyla kullanılmaktadır. Ata</w:t>
      </w:r>
      <w:r w:rsidR="00145E0B">
        <w:rPr>
          <w:rFonts w:ascii="Arial" w:hAnsi="Arial" w:cs="Arial"/>
          <w:bCs/>
          <w:sz w:val="22"/>
          <w:szCs w:val="22"/>
        </w:rPr>
        <w:t>ş</w:t>
      </w:r>
      <w:r w:rsidRPr="00447216">
        <w:rPr>
          <w:rFonts w:ascii="Arial" w:hAnsi="Arial" w:cs="Arial"/>
          <w:bCs/>
          <w:sz w:val="22"/>
          <w:szCs w:val="22"/>
        </w:rPr>
        <w:t>man çatıya kaynatılmış alt tutucular ve üst tutucu olmak üzere iki kısımdan oluşmaktadır. Ata</w:t>
      </w:r>
      <w:r w:rsidR="00145E0B">
        <w:rPr>
          <w:rFonts w:ascii="Arial" w:hAnsi="Arial" w:cs="Arial"/>
          <w:bCs/>
          <w:sz w:val="22"/>
          <w:szCs w:val="22"/>
        </w:rPr>
        <w:t>ş</w:t>
      </w:r>
      <w:r w:rsidRPr="00447216">
        <w:rPr>
          <w:rFonts w:ascii="Arial" w:hAnsi="Arial" w:cs="Arial"/>
          <w:bCs/>
          <w:sz w:val="22"/>
          <w:szCs w:val="22"/>
        </w:rPr>
        <w:t xml:space="preserve">man bağlantı </w:t>
      </w:r>
      <w:proofErr w:type="gramStart"/>
      <w:r w:rsidRPr="00447216">
        <w:rPr>
          <w:rFonts w:ascii="Arial" w:hAnsi="Arial" w:cs="Arial"/>
          <w:bCs/>
          <w:sz w:val="22"/>
          <w:szCs w:val="22"/>
        </w:rPr>
        <w:t xml:space="preserve">noktaları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kalınlığındaki platina malzemelerin özel olarak kesilerek kaynaklanmasıyla imal edilmiştir. </w:t>
      </w:r>
      <w:proofErr w:type="gramStart"/>
      <w:r w:rsidRPr="00447216">
        <w:rPr>
          <w:rFonts w:ascii="Arial" w:hAnsi="Arial" w:cs="Arial"/>
          <w:bCs/>
          <w:sz w:val="22"/>
          <w:szCs w:val="22"/>
        </w:rPr>
        <w:t xml:space="preserve">Çatı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ölçülerinde profillerden oluşturulmuştur. Alt tutucular ise yine aynı </w:t>
      </w:r>
      <w:proofErr w:type="gramStart"/>
      <w:r w:rsidRPr="00447216">
        <w:rPr>
          <w:rFonts w:ascii="Arial" w:hAnsi="Arial" w:cs="Arial"/>
          <w:bCs/>
          <w:sz w:val="22"/>
          <w:szCs w:val="22"/>
        </w:rPr>
        <w:t xml:space="preserve">şekilde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ölçülerindeki daraltılarak sivriltilmiş profillerden imal edilmiştir. Alt tutucular ve çatı kaynakla birleştirilmiştir.  Üst tomruk tutucu </w:t>
      </w:r>
      <w:proofErr w:type="gramStart"/>
      <w:r>
        <w:rPr>
          <w:rFonts w:ascii="Arial" w:hAnsi="Arial" w:cs="Arial"/>
          <w:bCs/>
          <w:sz w:val="22"/>
          <w:szCs w:val="22"/>
        </w:rPr>
        <w:t>…</w:t>
      </w:r>
      <w:r w:rsidRPr="00447216">
        <w:rPr>
          <w:rFonts w:ascii="Arial" w:hAnsi="Arial" w:cs="Arial"/>
          <w:bCs/>
          <w:sz w:val="22"/>
          <w:szCs w:val="22"/>
        </w:rPr>
        <w:t>,</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 xml:space="preserve">ve </w:t>
      </w:r>
      <w:r>
        <w:rPr>
          <w:rFonts w:ascii="Arial" w:hAnsi="Arial" w:cs="Arial"/>
          <w:bCs/>
          <w:sz w:val="22"/>
          <w:szCs w:val="22"/>
        </w:rPr>
        <w:t>…</w:t>
      </w:r>
      <w:proofErr w:type="gramEnd"/>
      <w:r w:rsidRPr="00447216">
        <w:rPr>
          <w:rFonts w:ascii="Arial" w:hAnsi="Arial" w:cs="Arial"/>
          <w:bCs/>
          <w:sz w:val="22"/>
          <w:szCs w:val="22"/>
        </w:rPr>
        <w:t xml:space="preserve"> </w:t>
      </w:r>
      <w:proofErr w:type="gramStart"/>
      <w:r w:rsidRPr="00447216">
        <w:rPr>
          <w:rFonts w:ascii="Arial" w:hAnsi="Arial" w:cs="Arial"/>
          <w:bCs/>
          <w:sz w:val="22"/>
          <w:szCs w:val="22"/>
        </w:rPr>
        <w:t>mm</w:t>
      </w:r>
      <w:proofErr w:type="gramEnd"/>
      <w:r w:rsidRPr="00447216">
        <w:rPr>
          <w:rFonts w:ascii="Arial" w:hAnsi="Arial" w:cs="Arial"/>
          <w:bCs/>
          <w:sz w:val="22"/>
          <w:szCs w:val="22"/>
        </w:rPr>
        <w:t xml:space="preserve"> kalınlıklarındaki sac malzemelerin özel olarak kesilip şekillendirilerek kaynakla birleştirilmesiyle oluşturulmuştur. Üst tutucunun açılıp kapatılması kovan çapı Ø </w:t>
      </w:r>
      <w:proofErr w:type="gramStart"/>
      <w:r>
        <w:rPr>
          <w:rFonts w:ascii="Arial" w:hAnsi="Arial" w:cs="Arial"/>
          <w:bCs/>
          <w:sz w:val="22"/>
          <w:szCs w:val="22"/>
        </w:rPr>
        <w:t>…</w:t>
      </w:r>
      <w:r w:rsidRPr="00447216">
        <w:rPr>
          <w:rFonts w:ascii="Arial" w:hAnsi="Arial" w:cs="Arial"/>
          <w:bCs/>
          <w:sz w:val="22"/>
          <w:szCs w:val="22"/>
        </w:rPr>
        <w:t>,</w:t>
      </w:r>
      <w:proofErr w:type="gramEnd"/>
      <w:r w:rsidRPr="00447216">
        <w:rPr>
          <w:rFonts w:ascii="Arial" w:hAnsi="Arial" w:cs="Arial"/>
          <w:bCs/>
          <w:sz w:val="22"/>
          <w:szCs w:val="22"/>
        </w:rPr>
        <w:t xml:space="preserve"> piston kolu çapı Ø </w:t>
      </w:r>
      <w:r>
        <w:rPr>
          <w:rFonts w:ascii="Arial" w:hAnsi="Arial" w:cs="Arial"/>
          <w:bCs/>
          <w:sz w:val="22"/>
          <w:szCs w:val="22"/>
        </w:rPr>
        <w:t>…</w:t>
      </w:r>
      <w:r w:rsidRPr="00447216">
        <w:rPr>
          <w:rFonts w:ascii="Arial" w:hAnsi="Arial" w:cs="Arial"/>
          <w:bCs/>
          <w:sz w:val="22"/>
          <w:szCs w:val="22"/>
        </w:rPr>
        <w:t xml:space="preserve"> </w:t>
      </w:r>
      <w:proofErr w:type="gramStart"/>
      <w:r w:rsidRPr="00447216">
        <w:rPr>
          <w:rFonts w:ascii="Arial" w:hAnsi="Arial" w:cs="Arial"/>
          <w:bCs/>
          <w:sz w:val="22"/>
          <w:szCs w:val="22"/>
        </w:rPr>
        <w:t>ve</w:t>
      </w:r>
      <w:proofErr w:type="gramEnd"/>
      <w:r w:rsidRPr="00447216">
        <w:rPr>
          <w:rFonts w:ascii="Arial" w:hAnsi="Arial" w:cs="Arial"/>
          <w:bCs/>
          <w:sz w:val="22"/>
          <w:szCs w:val="22"/>
        </w:rPr>
        <w:t xml:space="preserve"> stroku 3</w:t>
      </w:r>
      <w:r>
        <w:rPr>
          <w:rFonts w:ascii="Arial" w:hAnsi="Arial" w:cs="Arial"/>
          <w:bCs/>
          <w:sz w:val="22"/>
          <w:szCs w:val="22"/>
        </w:rPr>
        <w:t>…</w:t>
      </w:r>
      <w:r w:rsidRPr="00447216">
        <w:rPr>
          <w:rFonts w:ascii="Arial" w:hAnsi="Arial" w:cs="Arial"/>
          <w:bCs/>
          <w:sz w:val="22"/>
          <w:szCs w:val="22"/>
        </w:rPr>
        <w:t>65 mm olan bir hidrolik silindir ile sağlanmaktadır. . Ata</w:t>
      </w:r>
      <w:r w:rsidR="00145E0B">
        <w:rPr>
          <w:rFonts w:ascii="Arial" w:hAnsi="Arial" w:cs="Arial"/>
          <w:bCs/>
          <w:sz w:val="22"/>
          <w:szCs w:val="22"/>
        </w:rPr>
        <w:t>ş</w:t>
      </w:r>
      <w:r w:rsidRPr="00447216">
        <w:rPr>
          <w:rFonts w:ascii="Arial" w:hAnsi="Arial" w:cs="Arial"/>
          <w:bCs/>
          <w:sz w:val="22"/>
          <w:szCs w:val="22"/>
        </w:rPr>
        <w:t>mana ait genel ölçüler aşağıda verilmiştir;</w:t>
      </w:r>
    </w:p>
    <w:tbl>
      <w:tblPr>
        <w:tblW w:w="2617" w:type="pct"/>
        <w:jc w:val="center"/>
        <w:tblBorders>
          <w:bottom w:val="single" w:sz="4" w:space="0" w:color="auto"/>
          <w:insideH w:val="single" w:sz="4" w:space="0" w:color="auto"/>
        </w:tblBorders>
        <w:tblLook w:val="01E0" w:firstRow="1" w:lastRow="1" w:firstColumn="1" w:lastColumn="1" w:noHBand="0" w:noVBand="0"/>
      </w:tblPr>
      <w:tblGrid>
        <w:gridCol w:w="2281"/>
        <w:gridCol w:w="730"/>
        <w:gridCol w:w="1737"/>
      </w:tblGrid>
      <w:tr w:rsidR="00447216" w:rsidRPr="002F291E" w14:paraId="408E7A92" w14:textId="77777777" w:rsidTr="00BE31AB">
        <w:trPr>
          <w:jc w:val="center"/>
        </w:trPr>
        <w:tc>
          <w:tcPr>
            <w:tcW w:w="2402" w:type="pct"/>
          </w:tcPr>
          <w:p w14:paraId="562DB505" w14:textId="77777777" w:rsidR="00447216" w:rsidRPr="002F291E" w:rsidRDefault="00447216" w:rsidP="00BE31AB">
            <w:pPr>
              <w:spacing w:before="40" w:after="40"/>
              <w:rPr>
                <w:rFonts w:ascii="Arial" w:hAnsi="Arial" w:cs="Arial"/>
                <w:bCs/>
              </w:rPr>
            </w:pPr>
          </w:p>
        </w:tc>
        <w:tc>
          <w:tcPr>
            <w:tcW w:w="769" w:type="pct"/>
          </w:tcPr>
          <w:p w14:paraId="32866DFD" w14:textId="77777777" w:rsidR="00447216" w:rsidRPr="002F291E" w:rsidRDefault="00447216" w:rsidP="00BE31AB">
            <w:pPr>
              <w:spacing w:before="40" w:after="40"/>
              <w:jc w:val="center"/>
              <w:rPr>
                <w:rFonts w:ascii="Arial" w:hAnsi="Arial" w:cs="Arial"/>
                <w:bCs/>
              </w:rPr>
            </w:pPr>
          </w:p>
        </w:tc>
        <w:tc>
          <w:tcPr>
            <w:tcW w:w="1829" w:type="pct"/>
            <w:vAlign w:val="center"/>
          </w:tcPr>
          <w:p w14:paraId="6A364F56" w14:textId="77777777" w:rsidR="00447216" w:rsidRPr="002F291E" w:rsidRDefault="00447216" w:rsidP="00BE31AB">
            <w:pPr>
              <w:pStyle w:val="ListParagraph"/>
              <w:spacing w:before="40" w:after="40"/>
              <w:ind w:left="366"/>
              <w:rPr>
                <w:rFonts w:ascii="Arial" w:hAnsi="Arial" w:cs="Arial"/>
                <w:bCs/>
              </w:rPr>
            </w:pPr>
          </w:p>
        </w:tc>
      </w:tr>
      <w:tr w:rsidR="00447216" w:rsidRPr="002F291E" w14:paraId="48CC0A80" w14:textId="77777777" w:rsidTr="00BE31AB">
        <w:trPr>
          <w:jc w:val="center"/>
        </w:trPr>
        <w:tc>
          <w:tcPr>
            <w:tcW w:w="2402" w:type="pct"/>
          </w:tcPr>
          <w:p w14:paraId="35011532" w14:textId="77777777" w:rsidR="00447216" w:rsidRPr="002F291E" w:rsidRDefault="00447216" w:rsidP="00BE31AB">
            <w:pPr>
              <w:spacing w:before="40" w:after="40"/>
              <w:rPr>
                <w:rFonts w:ascii="Arial" w:hAnsi="Arial" w:cs="Arial"/>
                <w:bCs/>
              </w:rPr>
            </w:pPr>
            <w:r w:rsidRPr="002F291E">
              <w:rPr>
                <w:rFonts w:ascii="Arial" w:hAnsi="Arial" w:cs="Arial"/>
                <w:bCs/>
              </w:rPr>
              <w:t>Uzunluk</w:t>
            </w:r>
          </w:p>
        </w:tc>
        <w:tc>
          <w:tcPr>
            <w:tcW w:w="769" w:type="pct"/>
          </w:tcPr>
          <w:p w14:paraId="0596F70F"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B90B067"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B4BA555" w14:textId="77777777" w:rsidTr="00BE31AB">
        <w:trPr>
          <w:jc w:val="center"/>
        </w:trPr>
        <w:tc>
          <w:tcPr>
            <w:tcW w:w="2402" w:type="pct"/>
          </w:tcPr>
          <w:p w14:paraId="56BBBB59" w14:textId="77777777" w:rsidR="00447216" w:rsidRPr="002F291E" w:rsidRDefault="00447216" w:rsidP="00BE31AB">
            <w:pPr>
              <w:spacing w:before="40" w:after="40"/>
              <w:rPr>
                <w:rFonts w:ascii="Arial" w:hAnsi="Arial" w:cs="Arial"/>
                <w:bCs/>
              </w:rPr>
            </w:pPr>
            <w:r w:rsidRPr="002F291E">
              <w:rPr>
                <w:rFonts w:ascii="Arial" w:hAnsi="Arial" w:cs="Arial"/>
                <w:bCs/>
              </w:rPr>
              <w:t>Genişlik</w:t>
            </w:r>
          </w:p>
        </w:tc>
        <w:tc>
          <w:tcPr>
            <w:tcW w:w="769" w:type="pct"/>
          </w:tcPr>
          <w:p w14:paraId="7B0F1FEB"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0E486B5E"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0A4F34F6" w14:textId="77777777" w:rsidTr="00BE31AB">
        <w:trPr>
          <w:jc w:val="center"/>
        </w:trPr>
        <w:tc>
          <w:tcPr>
            <w:tcW w:w="2402" w:type="pct"/>
          </w:tcPr>
          <w:p w14:paraId="7012597C" w14:textId="77777777" w:rsidR="00447216" w:rsidRPr="002F291E" w:rsidRDefault="00447216" w:rsidP="00BE31AB">
            <w:pPr>
              <w:spacing w:before="40" w:after="40"/>
              <w:rPr>
                <w:rFonts w:ascii="Arial" w:hAnsi="Arial" w:cs="Arial"/>
                <w:bCs/>
              </w:rPr>
            </w:pPr>
            <w:r w:rsidRPr="002F291E">
              <w:rPr>
                <w:rFonts w:ascii="Arial" w:hAnsi="Arial" w:cs="Arial"/>
                <w:bCs/>
              </w:rPr>
              <w:t>Yükseklik</w:t>
            </w:r>
          </w:p>
        </w:tc>
        <w:tc>
          <w:tcPr>
            <w:tcW w:w="769" w:type="pct"/>
          </w:tcPr>
          <w:p w14:paraId="0AFFDF50" w14:textId="77777777" w:rsidR="00447216" w:rsidRPr="002F291E" w:rsidRDefault="00447216" w:rsidP="00BE31AB">
            <w:pPr>
              <w:spacing w:before="40" w:after="40"/>
              <w:jc w:val="center"/>
              <w:rPr>
                <w:rFonts w:ascii="Arial" w:hAnsi="Arial" w:cs="Arial"/>
                <w:bCs/>
              </w:rPr>
            </w:pPr>
            <w:r w:rsidRPr="002F291E">
              <w:rPr>
                <w:rFonts w:ascii="Arial" w:hAnsi="Arial" w:cs="Arial"/>
                <w:bCs/>
              </w:rPr>
              <w:t>(mm)</w:t>
            </w:r>
          </w:p>
        </w:tc>
        <w:tc>
          <w:tcPr>
            <w:tcW w:w="1829" w:type="pct"/>
            <w:vAlign w:val="center"/>
          </w:tcPr>
          <w:p w14:paraId="1526BDE2" w14:textId="77777777" w:rsidR="00447216" w:rsidRPr="002F291E" w:rsidRDefault="00447216" w:rsidP="00BE31AB">
            <w:pPr>
              <w:spacing w:before="40" w:after="40"/>
              <w:rPr>
                <w:rFonts w:ascii="Arial" w:hAnsi="Arial" w:cs="Arial"/>
                <w:bCs/>
              </w:rPr>
            </w:pPr>
            <w:r w:rsidRPr="002F291E">
              <w:rPr>
                <w:rFonts w:ascii="Arial" w:hAnsi="Arial" w:cs="Arial"/>
                <w:bCs/>
              </w:rPr>
              <w:t>:</w:t>
            </w:r>
          </w:p>
        </w:tc>
      </w:tr>
      <w:tr w:rsidR="00447216" w:rsidRPr="002F291E" w14:paraId="76F594D9" w14:textId="77777777" w:rsidTr="00BE31AB">
        <w:trPr>
          <w:jc w:val="center"/>
        </w:trPr>
        <w:tc>
          <w:tcPr>
            <w:tcW w:w="2402" w:type="pct"/>
          </w:tcPr>
          <w:p w14:paraId="1BAF7B24" w14:textId="77777777" w:rsidR="00447216" w:rsidRPr="002F291E" w:rsidRDefault="00447216" w:rsidP="00BE31AB">
            <w:pPr>
              <w:spacing w:before="40" w:after="40"/>
              <w:rPr>
                <w:rFonts w:ascii="Arial" w:hAnsi="Arial" w:cs="Arial"/>
                <w:bCs/>
              </w:rPr>
            </w:pPr>
            <w:r w:rsidRPr="002F291E">
              <w:rPr>
                <w:rFonts w:ascii="Arial" w:hAnsi="Arial" w:cs="Arial"/>
              </w:rPr>
              <w:t>Ağırlık</w:t>
            </w:r>
          </w:p>
        </w:tc>
        <w:tc>
          <w:tcPr>
            <w:tcW w:w="769" w:type="pct"/>
          </w:tcPr>
          <w:p w14:paraId="3613C947" w14:textId="77777777" w:rsidR="00447216" w:rsidRPr="002F291E" w:rsidRDefault="00447216" w:rsidP="00BE31AB">
            <w:pPr>
              <w:spacing w:line="0" w:lineRule="atLeast"/>
              <w:jc w:val="both"/>
              <w:rPr>
                <w:rFonts w:ascii="Arial" w:hAnsi="Arial" w:cs="Arial"/>
                <w:bCs/>
              </w:rPr>
            </w:pPr>
            <w:r w:rsidRPr="002F291E">
              <w:rPr>
                <w:rFonts w:ascii="Arial" w:hAnsi="Arial" w:cs="Arial"/>
              </w:rPr>
              <w:t>(kg)</w:t>
            </w:r>
          </w:p>
        </w:tc>
        <w:tc>
          <w:tcPr>
            <w:tcW w:w="1829" w:type="pct"/>
            <w:vAlign w:val="center"/>
          </w:tcPr>
          <w:p w14:paraId="301D8149" w14:textId="77777777" w:rsidR="00447216" w:rsidRPr="002F291E" w:rsidRDefault="00447216" w:rsidP="00BE31AB">
            <w:pPr>
              <w:spacing w:before="40" w:after="40"/>
              <w:rPr>
                <w:rFonts w:ascii="Arial" w:hAnsi="Arial" w:cs="Arial"/>
                <w:bCs/>
              </w:rPr>
            </w:pPr>
            <w:r w:rsidRPr="002F291E">
              <w:rPr>
                <w:rFonts w:ascii="Arial" w:hAnsi="Arial" w:cs="Arial"/>
                <w:bCs/>
              </w:rPr>
              <w:t>:</w:t>
            </w:r>
          </w:p>
        </w:tc>
      </w:tr>
    </w:tbl>
    <w:p w14:paraId="0A3825CF" w14:textId="77777777" w:rsidR="009F0030" w:rsidRPr="00672FB9" w:rsidRDefault="009F0030" w:rsidP="00F92F4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DENEY YÖNTEMİ</w:t>
      </w:r>
    </w:p>
    <w:p w14:paraId="73C505DA" w14:textId="03AE1601" w:rsidR="003673B6" w:rsidRPr="00197F20" w:rsidRDefault="003673B6" w:rsidP="003673B6">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Makine deneyi, T.C. Tarım ve Orman Bakanlığı, Tarım Reformu Genel Müdürlüğünün yayınlandığı Tarımsal Mekanizasyon Deney İlke ve Metotları ve TS </w:t>
      </w:r>
      <w:r>
        <w:rPr>
          <w:rFonts w:ascii="Arial" w:hAnsi="Arial" w:cs="Arial"/>
          <w:sz w:val="22"/>
          <w:szCs w:val="22"/>
        </w:rPr>
        <w:t>5327</w:t>
      </w:r>
      <w:r w:rsidRPr="00197F20">
        <w:rPr>
          <w:rFonts w:ascii="Arial" w:hAnsi="Arial" w:cs="Arial"/>
          <w:sz w:val="22"/>
          <w:szCs w:val="22"/>
        </w:rPr>
        <w:t xml:space="preserve"> esaslarına göre, uygulama ve laboratuvar deneyleri </w:t>
      </w:r>
      <w:proofErr w:type="gramStart"/>
      <w:r>
        <w:rPr>
          <w:rFonts w:ascii="Arial" w:hAnsi="Arial" w:cs="Arial"/>
          <w:sz w:val="22"/>
          <w:szCs w:val="22"/>
        </w:rPr>
        <w:t>………………………………</w:t>
      </w:r>
      <w:proofErr w:type="gramEnd"/>
      <w:r w:rsidRPr="00197F20">
        <w:rPr>
          <w:rFonts w:ascii="Arial" w:hAnsi="Arial" w:cs="Arial"/>
          <w:sz w:val="22"/>
          <w:szCs w:val="22"/>
        </w:rPr>
        <w:t xml:space="preserve"> Bölümünde yapılmıştır. Uygulamada biyolojik materyal olarak nem içeriği % </w:t>
      </w:r>
      <w:proofErr w:type="gramStart"/>
      <w:r>
        <w:rPr>
          <w:rFonts w:ascii="Arial" w:hAnsi="Arial" w:cs="Arial"/>
          <w:sz w:val="22"/>
          <w:szCs w:val="22"/>
        </w:rPr>
        <w:t>….</w:t>
      </w:r>
      <w:proofErr w:type="gramEnd"/>
      <w:r w:rsidRPr="00197F20">
        <w:rPr>
          <w:rFonts w:ascii="Arial" w:hAnsi="Arial" w:cs="Arial"/>
          <w:sz w:val="22"/>
          <w:szCs w:val="22"/>
        </w:rPr>
        <w:t xml:space="preserve"> olan </w:t>
      </w:r>
      <w:proofErr w:type="gramStart"/>
      <w:r>
        <w:rPr>
          <w:rFonts w:ascii="Arial" w:hAnsi="Arial" w:cs="Arial"/>
          <w:sz w:val="22"/>
          <w:szCs w:val="22"/>
        </w:rPr>
        <w:t>…..</w:t>
      </w:r>
      <w:proofErr w:type="gramEnd"/>
      <w:r w:rsidRPr="00197F20">
        <w:rPr>
          <w:rFonts w:ascii="Arial" w:hAnsi="Arial" w:cs="Arial"/>
          <w:sz w:val="22"/>
          <w:szCs w:val="22"/>
        </w:rPr>
        <w:t xml:space="preserve"> </w:t>
      </w:r>
      <w:proofErr w:type="gramStart"/>
      <w:r w:rsidRPr="00197F20">
        <w:rPr>
          <w:rFonts w:ascii="Arial" w:hAnsi="Arial" w:cs="Arial"/>
          <w:sz w:val="22"/>
          <w:szCs w:val="22"/>
        </w:rPr>
        <w:t>kullanılmıştır</w:t>
      </w:r>
      <w:proofErr w:type="gramEnd"/>
      <w:r w:rsidRPr="00197F20">
        <w:rPr>
          <w:rFonts w:ascii="Arial" w:hAnsi="Arial" w:cs="Arial"/>
          <w:sz w:val="22"/>
          <w:szCs w:val="22"/>
        </w:rPr>
        <w:t xml:space="preserve">. Denemelerde başlanılmadan önce materyalden TS </w:t>
      </w:r>
      <w:r>
        <w:rPr>
          <w:rFonts w:ascii="Arial" w:hAnsi="Arial" w:cs="Arial"/>
          <w:sz w:val="22"/>
          <w:szCs w:val="22"/>
        </w:rPr>
        <w:t>5327</w:t>
      </w:r>
      <w:r w:rsidRPr="00197F20">
        <w:rPr>
          <w:rFonts w:ascii="Arial" w:hAnsi="Arial" w:cs="Arial"/>
          <w:sz w:val="22"/>
          <w:szCs w:val="22"/>
        </w:rPr>
        <w:t xml:space="preserve"> örnek alınmış</w:t>
      </w:r>
      <w:r>
        <w:rPr>
          <w:rFonts w:ascii="Arial" w:hAnsi="Arial" w:cs="Arial"/>
          <w:sz w:val="22"/>
          <w:szCs w:val="22"/>
        </w:rPr>
        <w:t>tır.</w:t>
      </w:r>
    </w:p>
    <w:p w14:paraId="4AECBD09" w14:textId="77777777" w:rsidR="003673B6" w:rsidRDefault="003673B6" w:rsidP="003673B6">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 xml:space="preserve">Laboratuvar denemelerinde, makinede kullanılan malzemeler ve boyutlar belirlenmiştir. Ayrıca, makine organlarında çalışma sonrası kırılma, çatlama ve kalıcı </w:t>
      </w:r>
      <w:r w:rsidRPr="00197F20">
        <w:rPr>
          <w:rFonts w:ascii="Arial" w:hAnsi="Arial" w:cs="Arial"/>
          <w:sz w:val="22"/>
          <w:szCs w:val="22"/>
        </w:rPr>
        <w:lastRenderedPageBreak/>
        <w:t xml:space="preserve">biçim değişikliğinin olup olmadığına bakılmıştır. Güvenlik tedbirleri bakımından TS </w:t>
      </w:r>
      <w:r>
        <w:rPr>
          <w:rFonts w:ascii="Arial" w:hAnsi="Arial" w:cs="Arial"/>
          <w:sz w:val="22"/>
          <w:szCs w:val="22"/>
        </w:rPr>
        <w:t>EN ISO 4254-1</w:t>
      </w:r>
      <w:r w:rsidRPr="00197F20">
        <w:rPr>
          <w:rFonts w:ascii="Arial" w:hAnsi="Arial" w:cs="Arial"/>
          <w:sz w:val="22"/>
          <w:szCs w:val="22"/>
        </w:rPr>
        <w:t xml:space="preserve"> uygunluğu incelenmiştir.</w:t>
      </w:r>
    </w:p>
    <w:p w14:paraId="5D8F0AB5" w14:textId="227BF901" w:rsidR="00055FA2" w:rsidRPr="00672FB9" w:rsidRDefault="00055FA2" w:rsidP="00F92F4B">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 xml:space="preserve">.1. </w:t>
      </w:r>
      <w:r w:rsidR="009F4D5C">
        <w:rPr>
          <w:rFonts w:ascii="Arial" w:hAnsi="Arial" w:cs="Arial"/>
          <w:b/>
          <w:sz w:val="24"/>
        </w:rPr>
        <w:t>Deney Şartları</w:t>
      </w:r>
    </w:p>
    <w:p w14:paraId="64B9066D" w14:textId="4AB7A752" w:rsidR="00D71E48" w:rsidRDefault="00D71E48" w:rsidP="00F92F4B">
      <w:pPr>
        <w:spacing w:before="120" w:after="120"/>
        <w:ind w:left="709" w:firstLine="425"/>
        <w:jc w:val="both"/>
        <w:rPr>
          <w:rFonts w:ascii="Arial" w:hAnsi="Arial" w:cs="Arial"/>
          <w:sz w:val="22"/>
          <w:szCs w:val="22"/>
        </w:rPr>
      </w:pPr>
      <w:r>
        <w:rPr>
          <w:rFonts w:ascii="Arial" w:hAnsi="Arial" w:cs="Arial"/>
          <w:bCs/>
          <w:sz w:val="22"/>
          <w:szCs w:val="18"/>
        </w:rPr>
        <w:t xml:space="preserve">Laboratuvar denemeleri </w:t>
      </w:r>
      <w:r w:rsidRPr="009F4D5C">
        <w:rPr>
          <w:rFonts w:ascii="Arial" w:hAnsi="Arial" w:cs="Arial"/>
          <w:sz w:val="22"/>
          <w:szCs w:val="22"/>
        </w:rPr>
        <w:t xml:space="preserve">TS </w:t>
      </w:r>
      <w:r w:rsidR="00447216">
        <w:rPr>
          <w:rFonts w:ascii="Arial" w:hAnsi="Arial" w:cs="Arial"/>
          <w:sz w:val="22"/>
          <w:szCs w:val="22"/>
        </w:rPr>
        <w:t>5327</w:t>
      </w:r>
      <w:r>
        <w:rPr>
          <w:rFonts w:ascii="Arial" w:hAnsi="Arial" w:cs="Arial"/>
          <w:sz w:val="22"/>
          <w:szCs w:val="22"/>
        </w:rPr>
        <w:t xml:space="preserve"> (</w:t>
      </w:r>
      <w:r w:rsidR="00447216" w:rsidRPr="00BE31AB">
        <w:rPr>
          <w:color w:val="000000" w:themeColor="text1"/>
          <w:sz w:val="24"/>
          <w:szCs w:val="24"/>
        </w:rPr>
        <w:t>Ön yükleyiciler</w:t>
      </w:r>
      <w:r w:rsidR="00FF18E8">
        <w:rPr>
          <w:color w:val="000000" w:themeColor="text1"/>
          <w:sz w:val="24"/>
          <w:szCs w:val="24"/>
        </w:rPr>
        <w:t xml:space="preserve"> - </w:t>
      </w:r>
      <w:r w:rsidR="00447216" w:rsidRPr="00BE31AB">
        <w:rPr>
          <w:color w:val="000000" w:themeColor="text1"/>
          <w:sz w:val="24"/>
          <w:szCs w:val="24"/>
        </w:rPr>
        <w:t>tarım traktörleriyle kullanılan</w:t>
      </w:r>
      <w:r>
        <w:rPr>
          <w:rFonts w:ascii="Arial" w:hAnsi="Arial" w:cs="Arial"/>
          <w:sz w:val="22"/>
          <w:szCs w:val="22"/>
        </w:rPr>
        <w:t>) standardına göre yapılmıştır. Deneyler yatay bir düzlem üzerinde</w:t>
      </w:r>
      <w:r w:rsidR="00637FCB">
        <w:rPr>
          <w:rFonts w:ascii="Arial" w:hAnsi="Arial" w:cs="Arial"/>
          <w:sz w:val="22"/>
          <w:szCs w:val="22"/>
        </w:rPr>
        <w:t xml:space="preserve"> ve</w:t>
      </w:r>
      <w:r w:rsidR="00AB5830">
        <w:rPr>
          <w:rFonts w:ascii="Arial" w:hAnsi="Arial" w:cs="Arial"/>
          <w:sz w:val="22"/>
          <w:szCs w:val="22"/>
        </w:rPr>
        <w:t xml:space="preserve"> eş zamanlı olarak gerçekleştirilmiştir.</w:t>
      </w:r>
    </w:p>
    <w:p w14:paraId="0BD64DA2" w14:textId="00726542" w:rsidR="009D4A2E" w:rsidRDefault="009D4A2E"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2</w:t>
      </w:r>
      <w:r w:rsidRPr="00672FB9">
        <w:rPr>
          <w:rFonts w:ascii="Arial" w:hAnsi="Arial" w:cs="Arial"/>
          <w:b/>
          <w:sz w:val="24"/>
        </w:rPr>
        <w:t xml:space="preserve">. </w:t>
      </w:r>
      <w:r w:rsidR="00D71E48">
        <w:rPr>
          <w:rFonts w:ascii="Arial" w:hAnsi="Arial" w:cs="Arial"/>
          <w:b/>
          <w:sz w:val="24"/>
        </w:rPr>
        <w:t>Muayeneler</w:t>
      </w:r>
    </w:p>
    <w:p w14:paraId="374AEC8C" w14:textId="5A612249" w:rsidR="000674DB" w:rsidRDefault="007B35F6" w:rsidP="005C55D0">
      <w:pPr>
        <w:spacing w:before="120" w:after="120"/>
        <w:ind w:left="709" w:firstLine="425"/>
        <w:jc w:val="both"/>
        <w:rPr>
          <w:rFonts w:ascii="Arial" w:hAnsi="Arial" w:cs="Arial"/>
          <w:sz w:val="22"/>
          <w:szCs w:val="22"/>
        </w:rPr>
      </w:pPr>
      <w:r>
        <w:rPr>
          <w:rFonts w:ascii="Arial" w:hAnsi="Arial" w:cs="Arial"/>
          <w:bCs/>
          <w:sz w:val="22"/>
          <w:szCs w:val="22"/>
        </w:rPr>
        <w:t>T</w:t>
      </w:r>
      <w:r w:rsidRPr="00163285">
        <w:rPr>
          <w:rFonts w:ascii="Arial" w:hAnsi="Arial" w:cs="Arial"/>
          <w:bCs/>
          <w:sz w:val="22"/>
          <w:szCs w:val="22"/>
        </w:rPr>
        <w:t xml:space="preserve">raktör </w:t>
      </w:r>
      <w:proofErr w:type="gramStart"/>
      <w:r>
        <w:rPr>
          <w:rFonts w:ascii="Arial" w:hAnsi="Arial" w:cs="Arial"/>
          <w:bCs/>
          <w:sz w:val="22"/>
          <w:szCs w:val="22"/>
        </w:rPr>
        <w:t>tip …</w:t>
      </w:r>
      <w:proofErr w:type="gramEnd"/>
      <w:r>
        <w:rPr>
          <w:rFonts w:ascii="Arial" w:hAnsi="Arial" w:cs="Arial"/>
          <w:bCs/>
          <w:sz w:val="22"/>
          <w:szCs w:val="22"/>
        </w:rPr>
        <w:t xml:space="preserve"> (kazıyıcı veya </w:t>
      </w:r>
      <w:r w:rsidRPr="00163285">
        <w:rPr>
          <w:rFonts w:ascii="Arial" w:hAnsi="Arial" w:cs="Arial"/>
          <w:bCs/>
          <w:sz w:val="22"/>
          <w:szCs w:val="22"/>
        </w:rPr>
        <w:t>yükleyici</w:t>
      </w:r>
      <w:r>
        <w:rPr>
          <w:rFonts w:ascii="Arial" w:hAnsi="Arial" w:cs="Arial"/>
          <w:bCs/>
          <w:sz w:val="22"/>
          <w:szCs w:val="22"/>
        </w:rPr>
        <w:t>)</w:t>
      </w:r>
      <w:r w:rsidRPr="00163285">
        <w:rPr>
          <w:rFonts w:ascii="Arial" w:hAnsi="Arial" w:cs="Arial"/>
          <w:bCs/>
          <w:sz w:val="22"/>
          <w:szCs w:val="22"/>
        </w:rPr>
        <w:t xml:space="preserve"> </w:t>
      </w:r>
      <w:r w:rsidR="000674DB">
        <w:rPr>
          <w:rFonts w:ascii="Arial" w:hAnsi="Arial" w:cs="Arial"/>
          <w:sz w:val="22"/>
          <w:szCs w:val="22"/>
        </w:rPr>
        <w:t xml:space="preserve"> sert ve düz bir düzlem üzerine yerleştirilerek muayeneler gerçekleştirilmiştir. </w:t>
      </w:r>
    </w:p>
    <w:p w14:paraId="2040ED6B" w14:textId="5FB5CEDA"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Azami kaldırma yüksekliği muayenesinde kepçe anma yükü kadar ağırlıkla yüklenerek kaldırma silindirleri kullanılarak en yüksek konuma getirilmiştir. </w:t>
      </w:r>
    </w:p>
    <w:p w14:paraId="5CCD6812" w14:textId="62C85725" w:rsidR="000674DB" w:rsidRDefault="000674DB" w:rsidP="005C55D0">
      <w:pPr>
        <w:spacing w:before="120" w:after="120"/>
        <w:ind w:left="709" w:firstLine="425"/>
        <w:jc w:val="both"/>
        <w:rPr>
          <w:rFonts w:ascii="Arial" w:hAnsi="Arial" w:cs="Arial"/>
          <w:sz w:val="22"/>
          <w:szCs w:val="22"/>
        </w:rPr>
      </w:pPr>
      <w:r>
        <w:rPr>
          <w:rFonts w:ascii="Arial" w:hAnsi="Arial" w:cs="Arial"/>
          <w:sz w:val="22"/>
          <w:szCs w:val="22"/>
        </w:rPr>
        <w:t xml:space="preserve">Boşaltma yüksekliği muayenesinde </w:t>
      </w:r>
      <w:r w:rsidR="00407BDF">
        <w:rPr>
          <w:rFonts w:ascii="Arial" w:hAnsi="Arial" w:cs="Arial"/>
          <w:sz w:val="22"/>
          <w:szCs w:val="22"/>
        </w:rPr>
        <w:t xml:space="preserve">arka yükleyici azami kaldırma yüksekliğine kaldırılırmış ve kepçenin boşaltma durumuna getirilmiştir. </w:t>
      </w:r>
    </w:p>
    <w:p w14:paraId="5AE5DA2F" w14:textId="644B82EB" w:rsidR="00407BDF" w:rsidRDefault="00344713" w:rsidP="005C55D0">
      <w:pPr>
        <w:spacing w:before="120" w:after="120"/>
        <w:ind w:left="709" w:firstLine="425"/>
        <w:jc w:val="both"/>
        <w:rPr>
          <w:rFonts w:ascii="Arial" w:hAnsi="Arial" w:cs="Arial"/>
          <w:sz w:val="22"/>
          <w:szCs w:val="22"/>
        </w:rPr>
      </w:pPr>
      <w:r>
        <w:rPr>
          <w:rFonts w:ascii="Arial" w:hAnsi="Arial" w:cs="Arial"/>
          <w:sz w:val="22"/>
          <w:szCs w:val="22"/>
        </w:rPr>
        <w:t>Kazma</w:t>
      </w:r>
      <w:r w:rsidR="00407BDF">
        <w:rPr>
          <w:rFonts w:ascii="Arial" w:hAnsi="Arial" w:cs="Arial"/>
          <w:sz w:val="22"/>
          <w:szCs w:val="22"/>
        </w:rPr>
        <w:t xml:space="preserve"> derinliği muayenesinde üç nokta askı tertibatı en alt konuma getirilmiş ve kepçe kaldırmasındaki hidrolik silindir tam kapalı konuma getirilmiştir. </w:t>
      </w:r>
    </w:p>
    <w:p w14:paraId="79B10CB3" w14:textId="27C391AF" w:rsidR="00D71E48" w:rsidRDefault="00D71E48" w:rsidP="005C55D0">
      <w:pPr>
        <w:spacing w:before="120" w:after="120"/>
        <w:ind w:firstLine="708"/>
        <w:jc w:val="both"/>
        <w:rPr>
          <w:rFonts w:ascii="Arial" w:hAnsi="Arial" w:cs="Arial"/>
          <w:b/>
          <w:sz w:val="24"/>
        </w:rPr>
      </w:pPr>
      <w:r>
        <w:rPr>
          <w:rFonts w:ascii="Arial" w:hAnsi="Arial" w:cs="Arial"/>
          <w:b/>
          <w:sz w:val="24"/>
        </w:rPr>
        <w:t>3</w:t>
      </w:r>
      <w:r w:rsidRPr="00672FB9">
        <w:rPr>
          <w:rFonts w:ascii="Arial" w:hAnsi="Arial" w:cs="Arial"/>
          <w:b/>
          <w:sz w:val="24"/>
        </w:rPr>
        <w:t>.</w:t>
      </w:r>
      <w:r>
        <w:rPr>
          <w:rFonts w:ascii="Arial" w:hAnsi="Arial" w:cs="Arial"/>
          <w:b/>
          <w:sz w:val="24"/>
        </w:rPr>
        <w:t>3</w:t>
      </w:r>
      <w:r w:rsidRPr="00672FB9">
        <w:rPr>
          <w:rFonts w:ascii="Arial" w:hAnsi="Arial" w:cs="Arial"/>
          <w:b/>
          <w:sz w:val="24"/>
        </w:rPr>
        <w:t xml:space="preserve">. </w:t>
      </w:r>
      <w:r>
        <w:rPr>
          <w:rFonts w:ascii="Arial" w:hAnsi="Arial" w:cs="Arial"/>
          <w:b/>
          <w:sz w:val="24"/>
        </w:rPr>
        <w:t>Deneyler</w:t>
      </w:r>
    </w:p>
    <w:p w14:paraId="2B8DF6F7" w14:textId="6DB0DD71" w:rsidR="00FF18E8" w:rsidRDefault="00FF18E8" w:rsidP="00364035">
      <w:pPr>
        <w:spacing w:before="120" w:after="120"/>
        <w:ind w:left="709" w:firstLine="425"/>
        <w:jc w:val="both"/>
        <w:rPr>
          <w:rFonts w:ascii="Arial" w:hAnsi="Arial" w:cs="Arial"/>
          <w:sz w:val="22"/>
          <w:szCs w:val="22"/>
        </w:rPr>
      </w:pPr>
      <w:r>
        <w:rPr>
          <w:rFonts w:ascii="Arial" w:hAnsi="Arial" w:cs="Arial"/>
          <w:sz w:val="22"/>
          <w:szCs w:val="22"/>
        </w:rPr>
        <w:t xml:space="preserve">Uygulama denemelerinde, </w:t>
      </w:r>
      <w:r w:rsidR="007B35F6" w:rsidRPr="00163285">
        <w:rPr>
          <w:rFonts w:ascii="Arial" w:hAnsi="Arial" w:cs="Arial"/>
          <w:bCs/>
          <w:sz w:val="22"/>
          <w:szCs w:val="22"/>
        </w:rPr>
        <w:t xml:space="preserve">traktör </w:t>
      </w:r>
      <w:proofErr w:type="gramStart"/>
      <w:r w:rsidR="007B35F6">
        <w:rPr>
          <w:rFonts w:ascii="Arial" w:hAnsi="Arial" w:cs="Arial"/>
          <w:bCs/>
          <w:sz w:val="22"/>
          <w:szCs w:val="22"/>
        </w:rPr>
        <w:t>tip …</w:t>
      </w:r>
      <w:proofErr w:type="gramEnd"/>
      <w:r w:rsidR="007B35F6">
        <w:rPr>
          <w:rFonts w:ascii="Arial" w:hAnsi="Arial" w:cs="Arial"/>
          <w:bCs/>
          <w:sz w:val="22"/>
          <w:szCs w:val="22"/>
        </w:rPr>
        <w:t xml:space="preserve"> (kazıyıcı veya </w:t>
      </w:r>
      <w:r w:rsidR="007B35F6" w:rsidRPr="00163285">
        <w:rPr>
          <w:rFonts w:ascii="Arial" w:hAnsi="Arial" w:cs="Arial"/>
          <w:bCs/>
          <w:sz w:val="22"/>
          <w:szCs w:val="22"/>
        </w:rPr>
        <w:t>yükleyici</w:t>
      </w:r>
      <w:r w:rsidR="007B35F6">
        <w:rPr>
          <w:rFonts w:ascii="Arial" w:hAnsi="Arial" w:cs="Arial"/>
          <w:bCs/>
          <w:sz w:val="22"/>
          <w:szCs w:val="22"/>
        </w:rPr>
        <w:t>)</w:t>
      </w:r>
      <w:r w:rsidR="007B35F6" w:rsidRPr="00163285">
        <w:rPr>
          <w:rFonts w:ascii="Arial" w:hAnsi="Arial" w:cs="Arial"/>
          <w:bCs/>
          <w:sz w:val="22"/>
          <w:szCs w:val="22"/>
        </w:rPr>
        <w:t xml:space="preserve"> </w:t>
      </w:r>
      <w:r w:rsidR="00344713">
        <w:rPr>
          <w:rFonts w:ascii="Arial" w:hAnsi="Arial" w:cs="Arial"/>
          <w:sz w:val="22"/>
          <w:szCs w:val="22"/>
        </w:rPr>
        <w:t xml:space="preserve">kaldırma ve indirme süresi, </w:t>
      </w:r>
      <w:r w:rsidR="00591774">
        <w:rPr>
          <w:rFonts w:ascii="Arial" w:hAnsi="Arial" w:cs="Arial"/>
          <w:sz w:val="22"/>
          <w:szCs w:val="22"/>
        </w:rPr>
        <w:t>sertlik ve performans deneyleri</w:t>
      </w:r>
      <w:r w:rsidR="002E469A">
        <w:rPr>
          <w:rFonts w:ascii="Arial" w:hAnsi="Arial" w:cs="Arial"/>
          <w:sz w:val="22"/>
          <w:szCs w:val="22"/>
        </w:rPr>
        <w:t xml:space="preserve"> gerçekleştirilmiştir.</w:t>
      </w:r>
      <w:r w:rsidR="00364035">
        <w:rPr>
          <w:rFonts w:ascii="Arial" w:hAnsi="Arial" w:cs="Arial"/>
          <w:sz w:val="22"/>
          <w:szCs w:val="22"/>
        </w:rPr>
        <w:t xml:space="preserve"> Traktör ön yükleyicisinin yapısal sağlamlığı, kullanım kolaylığı, güç tüketimi ve iletim kapasitesi belirlenmiştir.</w:t>
      </w:r>
      <w:r w:rsidR="002E469A">
        <w:rPr>
          <w:rFonts w:ascii="Arial" w:hAnsi="Arial" w:cs="Arial"/>
          <w:sz w:val="22"/>
          <w:szCs w:val="22"/>
        </w:rPr>
        <w:t xml:space="preserve"> </w:t>
      </w:r>
    </w:p>
    <w:p w14:paraId="17A9D093" w14:textId="77777777" w:rsidR="009B6910" w:rsidRPr="00672FB9" w:rsidRDefault="00DC6F9F"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Pr>
          <w:rFonts w:ascii="Arial" w:hAnsi="Arial" w:cs="Arial"/>
          <w:b/>
          <w:sz w:val="24"/>
          <w:szCs w:val="24"/>
        </w:rPr>
        <w:t xml:space="preserve">DENEY </w:t>
      </w:r>
      <w:r w:rsidR="00967E65">
        <w:rPr>
          <w:rFonts w:ascii="Arial" w:hAnsi="Arial" w:cs="Arial"/>
          <w:b/>
          <w:sz w:val="24"/>
          <w:szCs w:val="24"/>
        </w:rPr>
        <w:t>BULGULARI</w:t>
      </w:r>
    </w:p>
    <w:p w14:paraId="455A1CB9" w14:textId="238A3CAE" w:rsidR="002D1AE6" w:rsidRDefault="00055FA2" w:rsidP="005C55D0">
      <w:pPr>
        <w:spacing w:before="120" w:after="120"/>
        <w:ind w:firstLine="708"/>
        <w:jc w:val="both"/>
        <w:rPr>
          <w:rFonts w:ascii="Arial" w:hAnsi="Arial" w:cs="Arial"/>
          <w:b/>
          <w:sz w:val="24"/>
          <w:szCs w:val="24"/>
        </w:rPr>
      </w:pPr>
      <w:r>
        <w:rPr>
          <w:rFonts w:ascii="Arial" w:hAnsi="Arial" w:cs="Arial"/>
          <w:b/>
          <w:sz w:val="24"/>
          <w:szCs w:val="24"/>
        </w:rPr>
        <w:t>4.1</w:t>
      </w:r>
      <w:r w:rsidR="00DC6F9F">
        <w:rPr>
          <w:rFonts w:ascii="Arial" w:hAnsi="Arial" w:cs="Arial"/>
          <w:b/>
          <w:sz w:val="24"/>
          <w:szCs w:val="24"/>
        </w:rPr>
        <w:t>.</w:t>
      </w:r>
      <w:r w:rsidR="002D1AE6" w:rsidRPr="00672FB9">
        <w:rPr>
          <w:rFonts w:ascii="Arial" w:hAnsi="Arial" w:cs="Arial"/>
          <w:b/>
          <w:sz w:val="24"/>
          <w:szCs w:val="24"/>
        </w:rPr>
        <w:t xml:space="preserve"> </w:t>
      </w:r>
      <w:r w:rsidR="001C338B">
        <w:rPr>
          <w:rFonts w:ascii="Arial" w:hAnsi="Arial" w:cs="Arial"/>
          <w:b/>
          <w:sz w:val="24"/>
          <w:szCs w:val="24"/>
        </w:rPr>
        <w:t>Deney Şartları</w:t>
      </w:r>
    </w:p>
    <w:tbl>
      <w:tblPr>
        <w:tblStyle w:val="TableGrid"/>
        <w:tblW w:w="0" w:type="auto"/>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693"/>
        <w:gridCol w:w="750"/>
        <w:gridCol w:w="1929"/>
      </w:tblGrid>
      <w:tr w:rsidR="00AB5830" w:rsidRPr="00163285" w14:paraId="6CB45460" w14:textId="602E6D2E" w:rsidTr="00AB5830">
        <w:trPr>
          <w:jc w:val="center"/>
        </w:trPr>
        <w:tc>
          <w:tcPr>
            <w:tcW w:w="5443" w:type="dxa"/>
            <w:gridSpan w:val="2"/>
          </w:tcPr>
          <w:p w14:paraId="1A5C945C" w14:textId="77777777" w:rsidR="00AB5830" w:rsidRPr="00163285" w:rsidRDefault="00AB5830" w:rsidP="00AB5830">
            <w:pPr>
              <w:tabs>
                <w:tab w:val="left" w:pos="720"/>
              </w:tabs>
              <w:spacing w:before="40" w:after="40"/>
              <w:rPr>
                <w:rFonts w:ascii="Arial" w:hAnsi="Arial" w:cs="Arial"/>
                <w:b/>
              </w:rPr>
            </w:pPr>
            <w:r w:rsidRPr="00163285">
              <w:rPr>
                <w:rFonts w:ascii="Arial" w:hAnsi="Arial" w:cs="Arial"/>
                <w:b/>
              </w:rPr>
              <w:t>Açıklama</w:t>
            </w:r>
          </w:p>
        </w:tc>
        <w:tc>
          <w:tcPr>
            <w:tcW w:w="1929" w:type="dxa"/>
          </w:tcPr>
          <w:p w14:paraId="701F7272" w14:textId="77777777" w:rsidR="00AB5830" w:rsidRPr="00163285" w:rsidRDefault="00AB5830" w:rsidP="00AB5830">
            <w:pPr>
              <w:tabs>
                <w:tab w:val="left" w:pos="720"/>
              </w:tabs>
              <w:spacing w:before="40" w:after="40"/>
              <w:rPr>
                <w:rFonts w:ascii="Arial" w:hAnsi="Arial" w:cs="Arial"/>
                <w:b/>
              </w:rPr>
            </w:pPr>
          </w:p>
        </w:tc>
      </w:tr>
      <w:tr w:rsidR="00AB5830" w:rsidRPr="00163285" w14:paraId="677F648D" w14:textId="01767F78" w:rsidTr="00AB5830">
        <w:trPr>
          <w:jc w:val="center"/>
        </w:trPr>
        <w:tc>
          <w:tcPr>
            <w:tcW w:w="4693" w:type="dxa"/>
          </w:tcPr>
          <w:p w14:paraId="5D15E79A" w14:textId="77777777" w:rsidR="00AB5830" w:rsidRPr="00163285" w:rsidRDefault="00AB5830" w:rsidP="00AB5830">
            <w:pPr>
              <w:tabs>
                <w:tab w:val="left" w:pos="720"/>
              </w:tabs>
              <w:spacing w:before="40" w:after="40"/>
              <w:rPr>
                <w:rFonts w:ascii="Arial" w:hAnsi="Arial" w:cs="Arial"/>
                <w:b/>
                <w:bCs/>
              </w:rPr>
            </w:pPr>
            <w:r w:rsidRPr="00163285">
              <w:rPr>
                <w:rFonts w:ascii="Arial" w:hAnsi="Arial" w:cs="Arial"/>
                <w:b/>
                <w:bCs/>
              </w:rPr>
              <w:t>Deneyde kullanılan traktörün</w:t>
            </w:r>
          </w:p>
        </w:tc>
        <w:tc>
          <w:tcPr>
            <w:tcW w:w="0" w:type="auto"/>
          </w:tcPr>
          <w:p w14:paraId="2C62DB2F" w14:textId="25FE2760" w:rsidR="00AB5830" w:rsidRPr="00163285" w:rsidRDefault="00AB5830" w:rsidP="00AB5830">
            <w:pPr>
              <w:tabs>
                <w:tab w:val="left" w:pos="720"/>
              </w:tabs>
              <w:spacing w:before="40" w:after="40"/>
              <w:jc w:val="center"/>
              <w:rPr>
                <w:rFonts w:ascii="Arial" w:hAnsi="Arial" w:cs="Arial"/>
                <w:b/>
              </w:rPr>
            </w:pPr>
          </w:p>
        </w:tc>
        <w:tc>
          <w:tcPr>
            <w:tcW w:w="1929" w:type="dxa"/>
          </w:tcPr>
          <w:p w14:paraId="3A04E268" w14:textId="22395B47" w:rsidR="00AB5830" w:rsidRPr="00163285" w:rsidRDefault="00AB5830" w:rsidP="00AB5830">
            <w:pPr>
              <w:tabs>
                <w:tab w:val="left" w:pos="720"/>
              </w:tabs>
              <w:spacing w:before="40" w:after="40"/>
              <w:jc w:val="center"/>
              <w:rPr>
                <w:rFonts w:ascii="Arial" w:hAnsi="Arial" w:cs="Arial"/>
                <w:b/>
              </w:rPr>
            </w:pPr>
            <w:r w:rsidRPr="00163285">
              <w:rPr>
                <w:rFonts w:ascii="Arial" w:hAnsi="Arial" w:cs="Arial"/>
                <w:b/>
              </w:rPr>
              <w:t>Ölçüm Değeri</w:t>
            </w:r>
          </w:p>
        </w:tc>
      </w:tr>
      <w:tr w:rsidR="00AB5830" w:rsidRPr="00163285" w14:paraId="11AA2FED" w14:textId="2A08B365" w:rsidTr="00AB5830">
        <w:trPr>
          <w:jc w:val="center"/>
        </w:trPr>
        <w:tc>
          <w:tcPr>
            <w:tcW w:w="4693" w:type="dxa"/>
            <w:vAlign w:val="center"/>
          </w:tcPr>
          <w:p w14:paraId="5C8E9010" w14:textId="27EFE4D4" w:rsidR="00AB5830" w:rsidRPr="00163285" w:rsidRDefault="00344713" w:rsidP="00AB5830">
            <w:pPr>
              <w:tabs>
                <w:tab w:val="left" w:pos="720"/>
              </w:tabs>
              <w:spacing w:before="40" w:after="40"/>
              <w:ind w:left="313" w:hanging="313"/>
              <w:rPr>
                <w:rFonts w:ascii="Arial" w:hAnsi="Arial" w:cs="Arial"/>
              </w:rPr>
            </w:pPr>
            <w:r w:rsidRPr="00163285">
              <w:rPr>
                <w:rFonts w:ascii="Arial" w:hAnsi="Arial" w:cs="Arial"/>
              </w:rPr>
              <w:t>Deneyde kullanılan traktör</w:t>
            </w:r>
          </w:p>
        </w:tc>
        <w:tc>
          <w:tcPr>
            <w:tcW w:w="0" w:type="auto"/>
          </w:tcPr>
          <w:p w14:paraId="64399F89" w14:textId="77777777" w:rsidR="00AB5830" w:rsidRPr="00163285" w:rsidRDefault="00AB5830" w:rsidP="00AB5830">
            <w:pPr>
              <w:tabs>
                <w:tab w:val="left" w:pos="720"/>
              </w:tabs>
              <w:spacing w:before="40" w:after="40"/>
              <w:jc w:val="center"/>
              <w:rPr>
                <w:rFonts w:ascii="Arial" w:hAnsi="Arial" w:cs="Arial"/>
                <w:bCs/>
              </w:rPr>
            </w:pPr>
          </w:p>
        </w:tc>
        <w:tc>
          <w:tcPr>
            <w:tcW w:w="1929" w:type="dxa"/>
            <w:vAlign w:val="center"/>
          </w:tcPr>
          <w:p w14:paraId="2AD6EF4D" w14:textId="2934C77E" w:rsidR="00AB5830" w:rsidRPr="00163285" w:rsidRDefault="00AB5830" w:rsidP="00AB5830">
            <w:pPr>
              <w:tabs>
                <w:tab w:val="left" w:pos="720"/>
              </w:tabs>
              <w:spacing w:before="40" w:after="40"/>
              <w:rPr>
                <w:rFonts w:ascii="Arial" w:hAnsi="Arial" w:cs="Arial"/>
                <w:bCs/>
              </w:rPr>
            </w:pPr>
            <w:r w:rsidRPr="00163285">
              <w:rPr>
                <w:rFonts w:ascii="Arial" w:hAnsi="Arial" w:cs="Arial"/>
                <w:bCs/>
              </w:rPr>
              <w:t>:</w:t>
            </w:r>
          </w:p>
        </w:tc>
      </w:tr>
      <w:tr w:rsidR="00344713" w:rsidRPr="00163285" w14:paraId="51D87411" w14:textId="77777777" w:rsidTr="00AB5830">
        <w:trPr>
          <w:jc w:val="center"/>
        </w:trPr>
        <w:tc>
          <w:tcPr>
            <w:tcW w:w="4693" w:type="dxa"/>
            <w:vAlign w:val="center"/>
          </w:tcPr>
          <w:p w14:paraId="33C66738" w14:textId="4EF0CF02" w:rsidR="00344713" w:rsidRPr="00163285" w:rsidRDefault="00344713" w:rsidP="00344713">
            <w:pPr>
              <w:tabs>
                <w:tab w:val="left" w:pos="720"/>
              </w:tabs>
              <w:spacing w:before="40" w:after="40"/>
              <w:ind w:left="313" w:hanging="313"/>
              <w:rPr>
                <w:rFonts w:ascii="Arial" w:hAnsi="Arial" w:cs="Arial"/>
                <w:color w:val="000000" w:themeColor="text1"/>
              </w:rPr>
            </w:pPr>
            <w:r w:rsidRPr="00163285">
              <w:rPr>
                <w:rFonts w:ascii="Arial" w:hAnsi="Arial" w:cs="Arial"/>
                <w:color w:val="000000" w:themeColor="text1"/>
              </w:rPr>
              <w:t>Toprak Sınıfı</w:t>
            </w:r>
          </w:p>
        </w:tc>
        <w:tc>
          <w:tcPr>
            <w:tcW w:w="0" w:type="auto"/>
          </w:tcPr>
          <w:p w14:paraId="5D729E04"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1124F505" w14:textId="392A5050"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09B12145" w14:textId="12A72D00" w:rsidTr="00AB5830">
        <w:trPr>
          <w:jc w:val="center"/>
        </w:trPr>
        <w:tc>
          <w:tcPr>
            <w:tcW w:w="4693" w:type="dxa"/>
            <w:vAlign w:val="center"/>
          </w:tcPr>
          <w:p w14:paraId="48FD52D1" w14:textId="77777777" w:rsidR="00344713" w:rsidRPr="00163285" w:rsidRDefault="00344713" w:rsidP="00344713">
            <w:pPr>
              <w:tabs>
                <w:tab w:val="left" w:pos="720"/>
              </w:tabs>
              <w:spacing w:before="40" w:after="40"/>
              <w:rPr>
                <w:rFonts w:ascii="Arial" w:hAnsi="Arial" w:cs="Arial"/>
              </w:rPr>
            </w:pPr>
            <w:r w:rsidRPr="00163285">
              <w:rPr>
                <w:rFonts w:ascii="Arial" w:hAnsi="Arial" w:cs="Arial"/>
              </w:rPr>
              <w:t>Toprak cinsi</w:t>
            </w:r>
          </w:p>
        </w:tc>
        <w:tc>
          <w:tcPr>
            <w:tcW w:w="0" w:type="auto"/>
            <w:vAlign w:val="center"/>
          </w:tcPr>
          <w:p w14:paraId="395EECD9" w14:textId="77777777" w:rsidR="00344713" w:rsidRPr="00163285" w:rsidRDefault="00344713" w:rsidP="00344713">
            <w:pPr>
              <w:tabs>
                <w:tab w:val="left" w:pos="720"/>
              </w:tabs>
              <w:spacing w:before="40" w:after="40"/>
              <w:jc w:val="center"/>
              <w:rPr>
                <w:rFonts w:ascii="Arial" w:hAnsi="Arial" w:cs="Arial"/>
                <w:bCs/>
              </w:rPr>
            </w:pPr>
          </w:p>
        </w:tc>
        <w:tc>
          <w:tcPr>
            <w:tcW w:w="1929" w:type="dxa"/>
            <w:vAlign w:val="center"/>
          </w:tcPr>
          <w:p w14:paraId="32760C2D" w14:textId="68D5EAA9"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r w:rsidR="00344713" w:rsidRPr="00163285" w14:paraId="1178B2E2" w14:textId="75BDF682" w:rsidTr="00AB5830">
        <w:trPr>
          <w:jc w:val="center"/>
        </w:trPr>
        <w:tc>
          <w:tcPr>
            <w:tcW w:w="4693" w:type="dxa"/>
            <w:vAlign w:val="center"/>
          </w:tcPr>
          <w:p w14:paraId="6B55FEC6" w14:textId="6CB3D507" w:rsidR="00344713" w:rsidRPr="00163285" w:rsidRDefault="00344713" w:rsidP="00344713">
            <w:pPr>
              <w:tabs>
                <w:tab w:val="left" w:pos="720"/>
              </w:tabs>
              <w:spacing w:before="40" w:after="40"/>
              <w:rPr>
                <w:rFonts w:ascii="Arial" w:hAnsi="Arial" w:cs="Arial"/>
              </w:rPr>
            </w:pPr>
            <w:r w:rsidRPr="00163285">
              <w:rPr>
                <w:rFonts w:ascii="Arial" w:hAnsi="Arial" w:cs="Arial"/>
              </w:rPr>
              <w:t>Toprak nemi</w:t>
            </w:r>
          </w:p>
        </w:tc>
        <w:tc>
          <w:tcPr>
            <w:tcW w:w="0" w:type="auto"/>
            <w:vAlign w:val="center"/>
          </w:tcPr>
          <w:p w14:paraId="5D1BE04C" w14:textId="0A23C5D1" w:rsidR="00344713" w:rsidRPr="00163285" w:rsidRDefault="00344713" w:rsidP="00344713">
            <w:pPr>
              <w:tabs>
                <w:tab w:val="left" w:pos="720"/>
              </w:tabs>
              <w:spacing w:before="40" w:after="40"/>
              <w:jc w:val="center"/>
              <w:rPr>
                <w:rFonts w:ascii="Arial" w:hAnsi="Arial" w:cs="Arial"/>
                <w:bCs/>
              </w:rPr>
            </w:pPr>
            <w:r w:rsidRPr="00163285">
              <w:rPr>
                <w:rFonts w:ascii="Arial" w:hAnsi="Arial" w:cs="Arial"/>
                <w:bCs/>
              </w:rPr>
              <w:t>(%)</w:t>
            </w:r>
          </w:p>
        </w:tc>
        <w:tc>
          <w:tcPr>
            <w:tcW w:w="1929" w:type="dxa"/>
            <w:vAlign w:val="center"/>
          </w:tcPr>
          <w:p w14:paraId="13A6C31A" w14:textId="719856F1" w:rsidR="00344713" w:rsidRPr="00163285" w:rsidRDefault="00344713" w:rsidP="00344713">
            <w:pPr>
              <w:tabs>
                <w:tab w:val="left" w:pos="720"/>
              </w:tabs>
              <w:spacing w:before="40" w:after="40"/>
              <w:rPr>
                <w:rFonts w:ascii="Arial" w:hAnsi="Arial" w:cs="Arial"/>
                <w:bCs/>
              </w:rPr>
            </w:pPr>
            <w:r w:rsidRPr="00163285">
              <w:rPr>
                <w:rFonts w:ascii="Arial" w:hAnsi="Arial" w:cs="Arial"/>
                <w:bCs/>
              </w:rPr>
              <w:t>:</w:t>
            </w:r>
          </w:p>
        </w:tc>
      </w:tr>
    </w:tbl>
    <w:p w14:paraId="0E5F3970" w14:textId="69ECC670" w:rsidR="006D08CB" w:rsidRPr="00672FB9" w:rsidRDefault="00DC6F9F" w:rsidP="005C55D0">
      <w:pPr>
        <w:spacing w:before="120" w:after="120"/>
        <w:ind w:firstLine="708"/>
        <w:jc w:val="both"/>
        <w:rPr>
          <w:rFonts w:ascii="Arial" w:hAnsi="Arial" w:cs="Arial"/>
          <w:b/>
          <w:sz w:val="24"/>
          <w:szCs w:val="24"/>
        </w:rPr>
      </w:pPr>
      <w:r>
        <w:rPr>
          <w:rFonts w:ascii="Arial" w:hAnsi="Arial" w:cs="Arial"/>
          <w:b/>
          <w:sz w:val="24"/>
          <w:szCs w:val="24"/>
        </w:rPr>
        <w:t>4.</w:t>
      </w:r>
      <w:r w:rsidR="006D08CB" w:rsidRPr="00672FB9">
        <w:rPr>
          <w:rFonts w:ascii="Arial" w:hAnsi="Arial" w:cs="Arial"/>
          <w:b/>
          <w:sz w:val="24"/>
          <w:szCs w:val="24"/>
        </w:rPr>
        <w:t xml:space="preserve">2. </w:t>
      </w:r>
      <w:r w:rsidR="00AB5830">
        <w:rPr>
          <w:rFonts w:ascii="Arial" w:hAnsi="Arial" w:cs="Arial"/>
          <w:b/>
          <w:sz w:val="24"/>
          <w:szCs w:val="24"/>
        </w:rPr>
        <w:t>Laboratuvar</w:t>
      </w:r>
      <w:r w:rsidR="006D08CB" w:rsidRPr="00672FB9">
        <w:rPr>
          <w:rFonts w:ascii="Arial" w:hAnsi="Arial" w:cs="Arial"/>
          <w:b/>
          <w:sz w:val="24"/>
          <w:szCs w:val="24"/>
        </w:rPr>
        <w:t xml:space="preserve"> Deney Sonuçları</w:t>
      </w:r>
      <w:r w:rsidR="00AB5830">
        <w:rPr>
          <w:rFonts w:ascii="Arial" w:hAnsi="Arial" w:cs="Arial"/>
          <w:b/>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996"/>
        <w:gridCol w:w="815"/>
        <w:gridCol w:w="1576"/>
        <w:gridCol w:w="1559"/>
        <w:gridCol w:w="1559"/>
      </w:tblGrid>
      <w:tr w:rsidR="00344713" w:rsidRPr="00163285" w14:paraId="52DC7F52" w14:textId="75E5F1C2" w:rsidTr="00163285">
        <w:trPr>
          <w:jc w:val="center"/>
        </w:trPr>
        <w:tc>
          <w:tcPr>
            <w:tcW w:w="2996" w:type="dxa"/>
          </w:tcPr>
          <w:p w14:paraId="7C8B8112" w14:textId="6419C802" w:rsidR="00344713" w:rsidRPr="00163285" w:rsidRDefault="00344713" w:rsidP="00BE31AB">
            <w:pPr>
              <w:spacing w:before="40" w:after="40" w:line="0" w:lineRule="atLeast"/>
              <w:jc w:val="both"/>
              <w:rPr>
                <w:rFonts w:ascii="Arial" w:hAnsi="Arial" w:cs="Arial"/>
              </w:rPr>
            </w:pPr>
          </w:p>
        </w:tc>
        <w:tc>
          <w:tcPr>
            <w:tcW w:w="815" w:type="dxa"/>
          </w:tcPr>
          <w:p w14:paraId="0EE3966A" w14:textId="2FF78515" w:rsidR="00344713" w:rsidRPr="00163285" w:rsidRDefault="00344713" w:rsidP="00BE31AB">
            <w:pPr>
              <w:spacing w:before="40" w:after="40" w:line="0" w:lineRule="atLeast"/>
              <w:jc w:val="both"/>
              <w:rPr>
                <w:rFonts w:ascii="Arial" w:hAnsi="Arial" w:cs="Arial"/>
              </w:rPr>
            </w:pPr>
          </w:p>
        </w:tc>
        <w:tc>
          <w:tcPr>
            <w:tcW w:w="1576" w:type="dxa"/>
          </w:tcPr>
          <w:p w14:paraId="4C0E122F" w14:textId="5B970DE7" w:rsidR="00344713" w:rsidRPr="00163285" w:rsidRDefault="00344713" w:rsidP="00344713">
            <w:pPr>
              <w:spacing w:before="40" w:after="40" w:line="0" w:lineRule="atLeast"/>
              <w:jc w:val="both"/>
              <w:rPr>
                <w:rFonts w:ascii="Arial" w:hAnsi="Arial" w:cs="Arial"/>
              </w:rPr>
            </w:pPr>
            <w:r w:rsidRPr="00163285">
              <w:rPr>
                <w:rFonts w:ascii="Arial" w:hAnsi="Arial" w:cs="Arial"/>
              </w:rPr>
              <w:t>1.Ata</w:t>
            </w:r>
            <w:r w:rsidR="00145E0B">
              <w:rPr>
                <w:rFonts w:ascii="Arial" w:hAnsi="Arial" w:cs="Arial"/>
              </w:rPr>
              <w:t>ş</w:t>
            </w:r>
            <w:r w:rsidRPr="00163285">
              <w:rPr>
                <w:rFonts w:ascii="Arial" w:hAnsi="Arial" w:cs="Arial"/>
              </w:rPr>
              <w:t>man</w:t>
            </w:r>
          </w:p>
        </w:tc>
        <w:tc>
          <w:tcPr>
            <w:tcW w:w="1559" w:type="dxa"/>
          </w:tcPr>
          <w:p w14:paraId="37F99252" w14:textId="2CC7E029" w:rsidR="00344713" w:rsidRPr="00163285" w:rsidRDefault="00344713" w:rsidP="00BE31AB">
            <w:pPr>
              <w:spacing w:before="40" w:after="40" w:line="0" w:lineRule="atLeast"/>
              <w:jc w:val="both"/>
              <w:rPr>
                <w:rFonts w:ascii="Arial" w:hAnsi="Arial" w:cs="Arial"/>
              </w:rPr>
            </w:pPr>
            <w:r w:rsidRPr="00163285">
              <w:rPr>
                <w:rFonts w:ascii="Arial" w:hAnsi="Arial" w:cs="Arial"/>
              </w:rPr>
              <w:t>2.Ata</w:t>
            </w:r>
            <w:r w:rsidR="00145E0B">
              <w:rPr>
                <w:rFonts w:ascii="Arial" w:hAnsi="Arial" w:cs="Arial"/>
              </w:rPr>
              <w:t>ş</w:t>
            </w:r>
            <w:r w:rsidRPr="00163285">
              <w:rPr>
                <w:rFonts w:ascii="Arial" w:hAnsi="Arial" w:cs="Arial"/>
              </w:rPr>
              <w:t>man</w:t>
            </w:r>
          </w:p>
        </w:tc>
        <w:tc>
          <w:tcPr>
            <w:tcW w:w="1559" w:type="dxa"/>
          </w:tcPr>
          <w:p w14:paraId="1178A141" w14:textId="2A27651B" w:rsidR="00344713" w:rsidRPr="00163285" w:rsidRDefault="00344713" w:rsidP="00BE31AB">
            <w:pPr>
              <w:spacing w:before="40" w:after="40" w:line="0" w:lineRule="atLeast"/>
              <w:jc w:val="both"/>
              <w:rPr>
                <w:rFonts w:ascii="Arial" w:hAnsi="Arial" w:cs="Arial"/>
              </w:rPr>
            </w:pPr>
            <w:r w:rsidRPr="00163285">
              <w:rPr>
                <w:rFonts w:ascii="Arial" w:hAnsi="Arial" w:cs="Arial"/>
              </w:rPr>
              <w:t>3</w:t>
            </w:r>
            <w:r w:rsidR="00B972AF">
              <w:rPr>
                <w:rFonts w:ascii="Arial" w:hAnsi="Arial" w:cs="Arial"/>
              </w:rPr>
              <w:t>.</w:t>
            </w:r>
            <w:r w:rsidRPr="00163285">
              <w:rPr>
                <w:rFonts w:ascii="Arial" w:hAnsi="Arial" w:cs="Arial"/>
              </w:rPr>
              <w:t>Ata</w:t>
            </w:r>
            <w:r w:rsidR="00145E0B">
              <w:rPr>
                <w:rFonts w:ascii="Arial" w:hAnsi="Arial" w:cs="Arial"/>
              </w:rPr>
              <w:t>ş</w:t>
            </w:r>
            <w:r w:rsidRPr="00163285">
              <w:rPr>
                <w:rFonts w:ascii="Arial" w:hAnsi="Arial" w:cs="Arial"/>
              </w:rPr>
              <w:t>man</w:t>
            </w:r>
          </w:p>
        </w:tc>
      </w:tr>
      <w:tr w:rsidR="00344713" w:rsidRPr="00163285" w14:paraId="64C33F8C" w14:textId="5BCF052A" w:rsidTr="00163285">
        <w:trPr>
          <w:jc w:val="center"/>
        </w:trPr>
        <w:tc>
          <w:tcPr>
            <w:tcW w:w="2996" w:type="dxa"/>
          </w:tcPr>
          <w:p w14:paraId="700D5C5B"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Azami Kaldırma Yüksekliği</w:t>
            </w:r>
          </w:p>
        </w:tc>
        <w:tc>
          <w:tcPr>
            <w:tcW w:w="815" w:type="dxa"/>
          </w:tcPr>
          <w:p w14:paraId="4B9CFAA8"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6048D29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4D1FCEB9" w14:textId="77777777" w:rsidR="00344713" w:rsidRPr="00163285" w:rsidRDefault="00344713" w:rsidP="00344713">
            <w:pPr>
              <w:spacing w:before="40" w:after="40" w:line="0" w:lineRule="atLeast"/>
              <w:jc w:val="both"/>
              <w:rPr>
                <w:rFonts w:ascii="Arial" w:hAnsi="Arial" w:cs="Arial"/>
              </w:rPr>
            </w:pPr>
          </w:p>
        </w:tc>
        <w:tc>
          <w:tcPr>
            <w:tcW w:w="1559" w:type="dxa"/>
          </w:tcPr>
          <w:p w14:paraId="30061232" w14:textId="77777777" w:rsidR="00344713" w:rsidRPr="00163285" w:rsidRDefault="00344713" w:rsidP="00344713">
            <w:pPr>
              <w:spacing w:before="40" w:after="40" w:line="0" w:lineRule="atLeast"/>
              <w:jc w:val="both"/>
              <w:rPr>
                <w:rFonts w:ascii="Arial" w:hAnsi="Arial" w:cs="Arial"/>
              </w:rPr>
            </w:pPr>
          </w:p>
        </w:tc>
      </w:tr>
      <w:tr w:rsidR="00344713" w:rsidRPr="00163285" w14:paraId="45148B50" w14:textId="73F4DE41" w:rsidTr="00163285">
        <w:trPr>
          <w:jc w:val="center"/>
        </w:trPr>
        <w:tc>
          <w:tcPr>
            <w:tcW w:w="2996" w:type="dxa"/>
          </w:tcPr>
          <w:p w14:paraId="3169B826"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Boşaltma Yüksekliği</w:t>
            </w:r>
          </w:p>
        </w:tc>
        <w:tc>
          <w:tcPr>
            <w:tcW w:w="815" w:type="dxa"/>
          </w:tcPr>
          <w:p w14:paraId="3FCA5EEC"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(mm)</w:t>
            </w:r>
          </w:p>
        </w:tc>
        <w:tc>
          <w:tcPr>
            <w:tcW w:w="1576" w:type="dxa"/>
          </w:tcPr>
          <w:p w14:paraId="51A86AC3" w14:textId="77777777" w:rsidR="00344713" w:rsidRPr="00163285" w:rsidRDefault="00344713" w:rsidP="00344713">
            <w:pPr>
              <w:spacing w:before="40" w:after="40" w:line="0" w:lineRule="atLeast"/>
              <w:jc w:val="both"/>
              <w:rPr>
                <w:rFonts w:ascii="Arial" w:hAnsi="Arial" w:cs="Arial"/>
              </w:rPr>
            </w:pPr>
            <w:r w:rsidRPr="00163285">
              <w:rPr>
                <w:rFonts w:ascii="Arial" w:hAnsi="Arial" w:cs="Arial"/>
              </w:rPr>
              <w:t>:</w:t>
            </w:r>
          </w:p>
        </w:tc>
        <w:tc>
          <w:tcPr>
            <w:tcW w:w="1559" w:type="dxa"/>
          </w:tcPr>
          <w:p w14:paraId="3CBA9FDB" w14:textId="77777777" w:rsidR="00344713" w:rsidRPr="00163285" w:rsidRDefault="00344713" w:rsidP="00344713">
            <w:pPr>
              <w:spacing w:before="40" w:after="40" w:line="0" w:lineRule="atLeast"/>
              <w:jc w:val="both"/>
              <w:rPr>
                <w:rFonts w:ascii="Arial" w:hAnsi="Arial" w:cs="Arial"/>
              </w:rPr>
            </w:pPr>
          </w:p>
        </w:tc>
        <w:tc>
          <w:tcPr>
            <w:tcW w:w="1559" w:type="dxa"/>
          </w:tcPr>
          <w:p w14:paraId="13FF5881" w14:textId="77777777" w:rsidR="00344713" w:rsidRPr="00163285" w:rsidRDefault="00344713" w:rsidP="00344713">
            <w:pPr>
              <w:spacing w:before="40" w:after="40" w:line="0" w:lineRule="atLeast"/>
              <w:jc w:val="both"/>
              <w:rPr>
                <w:rFonts w:ascii="Arial" w:hAnsi="Arial" w:cs="Arial"/>
              </w:rPr>
            </w:pPr>
          </w:p>
        </w:tc>
      </w:tr>
      <w:tr w:rsidR="00344713" w:rsidRPr="00163285" w14:paraId="5D9F84B0" w14:textId="77777777" w:rsidTr="00163285">
        <w:trPr>
          <w:jc w:val="center"/>
        </w:trPr>
        <w:tc>
          <w:tcPr>
            <w:tcW w:w="2996" w:type="dxa"/>
          </w:tcPr>
          <w:p w14:paraId="30F19164"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Kazma Derinliği</w:t>
            </w:r>
          </w:p>
        </w:tc>
        <w:tc>
          <w:tcPr>
            <w:tcW w:w="815" w:type="dxa"/>
          </w:tcPr>
          <w:p w14:paraId="3E637B3A"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(mm)</w:t>
            </w:r>
          </w:p>
        </w:tc>
        <w:tc>
          <w:tcPr>
            <w:tcW w:w="1576" w:type="dxa"/>
          </w:tcPr>
          <w:p w14:paraId="097B2801"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p>
        </w:tc>
        <w:tc>
          <w:tcPr>
            <w:tcW w:w="1559" w:type="dxa"/>
          </w:tcPr>
          <w:p w14:paraId="54BA7039" w14:textId="77777777" w:rsidR="00344713" w:rsidRPr="00163285" w:rsidRDefault="00344713" w:rsidP="00BE31AB">
            <w:pPr>
              <w:spacing w:before="40" w:after="40" w:line="0" w:lineRule="atLeast"/>
              <w:jc w:val="both"/>
              <w:rPr>
                <w:rFonts w:ascii="Arial" w:hAnsi="Arial" w:cs="Arial"/>
              </w:rPr>
            </w:pPr>
          </w:p>
        </w:tc>
        <w:tc>
          <w:tcPr>
            <w:tcW w:w="1559" w:type="dxa"/>
          </w:tcPr>
          <w:p w14:paraId="0F702DF3" w14:textId="77777777" w:rsidR="00344713" w:rsidRPr="00163285" w:rsidRDefault="00344713" w:rsidP="00BE31AB">
            <w:pPr>
              <w:spacing w:before="40" w:after="40" w:line="0" w:lineRule="atLeast"/>
              <w:jc w:val="both"/>
              <w:rPr>
                <w:rFonts w:ascii="Arial" w:hAnsi="Arial" w:cs="Arial"/>
              </w:rPr>
            </w:pPr>
          </w:p>
        </w:tc>
      </w:tr>
      <w:tr w:rsidR="00344713" w:rsidRPr="00163285" w14:paraId="7090866D" w14:textId="77777777" w:rsidTr="00163285">
        <w:trPr>
          <w:jc w:val="center"/>
        </w:trPr>
        <w:tc>
          <w:tcPr>
            <w:tcW w:w="2996" w:type="dxa"/>
            <w:tcBorders>
              <w:bottom w:val="single" w:sz="4" w:space="0" w:color="auto"/>
            </w:tcBorders>
          </w:tcPr>
          <w:p w14:paraId="0087810B" w14:textId="7CC4415C" w:rsidR="00344713" w:rsidRPr="00163285" w:rsidRDefault="00344713" w:rsidP="00344713">
            <w:pPr>
              <w:spacing w:before="40" w:after="40" w:line="0" w:lineRule="atLeast"/>
              <w:jc w:val="both"/>
              <w:rPr>
                <w:rFonts w:ascii="Arial" w:hAnsi="Arial" w:cs="Arial"/>
              </w:rPr>
            </w:pPr>
            <w:r w:rsidRPr="00163285">
              <w:rPr>
                <w:rFonts w:ascii="Arial" w:hAnsi="Arial" w:cs="Arial"/>
              </w:rPr>
              <w:t>Kova Kaldırma Açısı</w:t>
            </w:r>
          </w:p>
        </w:tc>
        <w:tc>
          <w:tcPr>
            <w:tcW w:w="815" w:type="dxa"/>
            <w:tcBorders>
              <w:bottom w:val="single" w:sz="4" w:space="0" w:color="auto"/>
            </w:tcBorders>
          </w:tcPr>
          <w:p w14:paraId="696E2E14" w14:textId="3581C2F2" w:rsidR="00344713" w:rsidRPr="00163285" w:rsidRDefault="00344713" w:rsidP="00344713">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bottom w:val="single" w:sz="4" w:space="0" w:color="auto"/>
            </w:tcBorders>
          </w:tcPr>
          <w:p w14:paraId="42EAA01D"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3E0D5E97" w14:textId="77777777" w:rsidR="00344713" w:rsidRPr="00163285" w:rsidRDefault="00344713" w:rsidP="00344713">
            <w:pPr>
              <w:spacing w:before="40" w:after="40" w:line="0" w:lineRule="atLeast"/>
              <w:jc w:val="both"/>
              <w:rPr>
                <w:rFonts w:ascii="Arial" w:hAnsi="Arial" w:cs="Arial"/>
              </w:rPr>
            </w:pPr>
          </w:p>
        </w:tc>
        <w:tc>
          <w:tcPr>
            <w:tcW w:w="1559" w:type="dxa"/>
            <w:tcBorders>
              <w:bottom w:val="single" w:sz="4" w:space="0" w:color="auto"/>
            </w:tcBorders>
          </w:tcPr>
          <w:p w14:paraId="21F28978" w14:textId="77777777" w:rsidR="00344713" w:rsidRPr="00163285" w:rsidRDefault="00344713" w:rsidP="00344713">
            <w:pPr>
              <w:spacing w:before="40" w:after="40" w:line="0" w:lineRule="atLeast"/>
              <w:jc w:val="both"/>
              <w:rPr>
                <w:rFonts w:ascii="Arial" w:hAnsi="Arial" w:cs="Arial"/>
              </w:rPr>
            </w:pPr>
          </w:p>
        </w:tc>
      </w:tr>
      <w:tr w:rsidR="00344713" w:rsidRPr="00163285" w14:paraId="6FB061DD" w14:textId="77777777" w:rsidTr="00163285">
        <w:trPr>
          <w:jc w:val="center"/>
        </w:trPr>
        <w:tc>
          <w:tcPr>
            <w:tcW w:w="2996" w:type="dxa"/>
            <w:tcBorders>
              <w:top w:val="single" w:sz="4" w:space="0" w:color="auto"/>
              <w:bottom w:val="single" w:sz="4" w:space="0" w:color="auto"/>
            </w:tcBorders>
          </w:tcPr>
          <w:p w14:paraId="70A236B1" w14:textId="154AF8DD" w:rsidR="00344713" w:rsidRPr="00163285" w:rsidRDefault="00344713" w:rsidP="00BE31AB">
            <w:pPr>
              <w:spacing w:before="40" w:after="40" w:line="0" w:lineRule="atLeast"/>
              <w:jc w:val="both"/>
              <w:rPr>
                <w:rFonts w:ascii="Arial" w:hAnsi="Arial" w:cs="Arial"/>
              </w:rPr>
            </w:pPr>
            <w:r w:rsidRPr="00163285">
              <w:rPr>
                <w:rFonts w:ascii="Arial" w:hAnsi="Arial" w:cs="Arial"/>
              </w:rPr>
              <w:t>Kova Boşaltma Açısı</w:t>
            </w:r>
          </w:p>
        </w:tc>
        <w:tc>
          <w:tcPr>
            <w:tcW w:w="815" w:type="dxa"/>
            <w:tcBorders>
              <w:top w:val="single" w:sz="4" w:space="0" w:color="auto"/>
              <w:bottom w:val="single" w:sz="4" w:space="0" w:color="auto"/>
            </w:tcBorders>
          </w:tcPr>
          <w:p w14:paraId="1A191A3E" w14:textId="77777777" w:rsidR="00344713" w:rsidRPr="00163285" w:rsidRDefault="00344713" w:rsidP="00BE31AB">
            <w:pPr>
              <w:spacing w:before="40" w:after="40" w:line="0" w:lineRule="atLeast"/>
              <w:jc w:val="both"/>
              <w:rPr>
                <w:rFonts w:ascii="Arial" w:hAnsi="Arial" w:cs="Arial"/>
              </w:rPr>
            </w:pPr>
            <w:r w:rsidRPr="00163285">
              <w:rPr>
                <w:rFonts w:ascii="Arial" w:hAnsi="Arial" w:cs="Arial"/>
              </w:rPr>
              <w:t>(</w:t>
            </w:r>
            <w:r w:rsidRPr="00163285">
              <w:rPr>
                <w:rFonts w:ascii="Arial" w:hAnsi="Arial" w:cs="Arial"/>
                <w:vertAlign w:val="superscript"/>
              </w:rPr>
              <w:t>o</w:t>
            </w:r>
            <w:r w:rsidRPr="00163285">
              <w:rPr>
                <w:rFonts w:ascii="Arial" w:hAnsi="Arial" w:cs="Arial"/>
              </w:rPr>
              <w:t>)</w:t>
            </w:r>
          </w:p>
        </w:tc>
        <w:tc>
          <w:tcPr>
            <w:tcW w:w="1576" w:type="dxa"/>
            <w:tcBorders>
              <w:top w:val="single" w:sz="4" w:space="0" w:color="auto"/>
              <w:bottom w:val="single" w:sz="4" w:space="0" w:color="auto"/>
            </w:tcBorders>
          </w:tcPr>
          <w:p w14:paraId="50106C67"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211B87E2" w14:textId="77777777" w:rsidR="00344713" w:rsidRPr="00163285" w:rsidRDefault="00344713" w:rsidP="00BE31AB">
            <w:pPr>
              <w:spacing w:before="40" w:after="40" w:line="0" w:lineRule="atLeast"/>
              <w:jc w:val="both"/>
              <w:rPr>
                <w:rFonts w:ascii="Arial" w:hAnsi="Arial" w:cs="Arial"/>
              </w:rPr>
            </w:pPr>
          </w:p>
        </w:tc>
        <w:tc>
          <w:tcPr>
            <w:tcW w:w="1559" w:type="dxa"/>
            <w:tcBorders>
              <w:top w:val="single" w:sz="4" w:space="0" w:color="auto"/>
              <w:bottom w:val="single" w:sz="4" w:space="0" w:color="auto"/>
            </w:tcBorders>
          </w:tcPr>
          <w:p w14:paraId="3838A21F" w14:textId="77777777" w:rsidR="00344713" w:rsidRPr="00163285" w:rsidRDefault="00344713" w:rsidP="00BE31AB">
            <w:pPr>
              <w:spacing w:before="40" w:after="40" w:line="0" w:lineRule="atLeast"/>
              <w:jc w:val="both"/>
              <w:rPr>
                <w:rFonts w:ascii="Arial" w:hAnsi="Arial" w:cs="Arial"/>
              </w:rPr>
            </w:pPr>
          </w:p>
        </w:tc>
      </w:tr>
    </w:tbl>
    <w:p w14:paraId="16F3A49C" w14:textId="2F82FA41" w:rsid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Yapılan denemelerde ağır toprakla çalışmada anma yükü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ve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model yükleyicilerde yaklaşık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kg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ve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ve model yükleyicilerde yaklaşık </w:t>
      </w:r>
      <w:proofErr w:type="gramStart"/>
      <w:r w:rsidR="00145E0B">
        <w:rPr>
          <w:rFonts w:ascii="Arial" w:hAnsi="Arial" w:cs="Arial"/>
          <w:bCs/>
          <w:sz w:val="22"/>
          <w:szCs w:val="22"/>
        </w:rPr>
        <w:t>….</w:t>
      </w:r>
      <w:proofErr w:type="gramEnd"/>
      <w:r w:rsidRPr="00163285">
        <w:rPr>
          <w:rFonts w:ascii="Arial" w:hAnsi="Arial" w:cs="Arial"/>
          <w:bCs/>
          <w:sz w:val="22"/>
          <w:szCs w:val="22"/>
        </w:rPr>
        <w:t xml:space="preserve"> </w:t>
      </w:r>
      <w:proofErr w:type="gramStart"/>
      <w:r w:rsidRPr="00163285">
        <w:rPr>
          <w:rFonts w:ascii="Arial" w:hAnsi="Arial" w:cs="Arial"/>
          <w:bCs/>
          <w:sz w:val="22"/>
          <w:szCs w:val="22"/>
        </w:rPr>
        <w:t>kg</w:t>
      </w:r>
      <w:proofErr w:type="gramEnd"/>
      <w:r w:rsidRPr="00163285">
        <w:rPr>
          <w:rFonts w:ascii="Arial" w:hAnsi="Arial" w:cs="Arial"/>
          <w:bCs/>
          <w:sz w:val="22"/>
          <w:szCs w:val="22"/>
        </w:rPr>
        <w:t xml:space="preserve"> olarak </w:t>
      </w:r>
      <w:r w:rsidRPr="00163285">
        <w:rPr>
          <w:rFonts w:ascii="Arial" w:hAnsi="Arial" w:cs="Arial"/>
          <w:bCs/>
          <w:sz w:val="22"/>
          <w:szCs w:val="22"/>
        </w:rPr>
        <w:lastRenderedPageBreak/>
        <w:t>tespit edilmiştir. Ekipmanların iş başarıları operatörün kabiliyetine ve çalışma koşullarına (Taşınan materyal, taşıma mesafesi ve yükleme yüksekliği) göre değişiklik göstermiştir.</w:t>
      </w:r>
    </w:p>
    <w:tbl>
      <w:tblPr>
        <w:tblStyle w:val="TableGrid"/>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19"/>
        <w:gridCol w:w="852"/>
        <w:gridCol w:w="1573"/>
        <w:gridCol w:w="1556"/>
        <w:gridCol w:w="1554"/>
      </w:tblGrid>
      <w:tr w:rsidR="00163285" w:rsidRPr="00163285" w14:paraId="598EA021" w14:textId="77777777" w:rsidTr="00163285">
        <w:trPr>
          <w:jc w:val="center"/>
        </w:trPr>
        <w:tc>
          <w:tcPr>
            <w:tcW w:w="2119" w:type="dxa"/>
            <w:tcBorders>
              <w:bottom w:val="single" w:sz="4" w:space="0" w:color="auto"/>
            </w:tcBorders>
          </w:tcPr>
          <w:p w14:paraId="6C4B71C1" w14:textId="77777777" w:rsidR="00163285" w:rsidRPr="00163285" w:rsidRDefault="00163285" w:rsidP="00BE31AB">
            <w:pPr>
              <w:spacing w:before="40" w:after="40" w:line="0" w:lineRule="atLeast"/>
              <w:jc w:val="both"/>
              <w:rPr>
                <w:rFonts w:ascii="Arial" w:hAnsi="Arial" w:cs="Arial"/>
              </w:rPr>
            </w:pPr>
          </w:p>
        </w:tc>
        <w:tc>
          <w:tcPr>
            <w:tcW w:w="852" w:type="dxa"/>
            <w:tcBorders>
              <w:bottom w:val="single" w:sz="4" w:space="0" w:color="auto"/>
            </w:tcBorders>
          </w:tcPr>
          <w:p w14:paraId="2557F1D3" w14:textId="77777777" w:rsidR="00163285" w:rsidRPr="00163285" w:rsidRDefault="00163285" w:rsidP="00BE31AB">
            <w:pPr>
              <w:spacing w:before="40" w:after="40" w:line="0" w:lineRule="atLeast"/>
              <w:jc w:val="both"/>
              <w:rPr>
                <w:rFonts w:ascii="Arial" w:hAnsi="Arial" w:cs="Arial"/>
              </w:rPr>
            </w:pPr>
          </w:p>
        </w:tc>
        <w:tc>
          <w:tcPr>
            <w:tcW w:w="1573" w:type="dxa"/>
            <w:tcBorders>
              <w:bottom w:val="single" w:sz="4" w:space="0" w:color="auto"/>
            </w:tcBorders>
          </w:tcPr>
          <w:p w14:paraId="39E4F71B" w14:textId="514DEE05" w:rsidR="00163285" w:rsidRPr="00163285" w:rsidRDefault="00163285" w:rsidP="00BE31AB">
            <w:pPr>
              <w:spacing w:before="40" w:after="40" w:line="0" w:lineRule="atLeast"/>
              <w:jc w:val="both"/>
              <w:rPr>
                <w:rFonts w:ascii="Arial" w:hAnsi="Arial" w:cs="Arial"/>
              </w:rPr>
            </w:pPr>
            <w:r w:rsidRPr="00163285">
              <w:rPr>
                <w:rFonts w:ascii="Arial" w:hAnsi="Arial" w:cs="Arial"/>
              </w:rPr>
              <w:t>1.Ata</w:t>
            </w:r>
            <w:r w:rsidR="00145E0B">
              <w:rPr>
                <w:rFonts w:ascii="Arial" w:hAnsi="Arial" w:cs="Arial"/>
              </w:rPr>
              <w:t>ş</w:t>
            </w:r>
            <w:r w:rsidRPr="00163285">
              <w:rPr>
                <w:rFonts w:ascii="Arial" w:hAnsi="Arial" w:cs="Arial"/>
              </w:rPr>
              <w:t>man</w:t>
            </w:r>
          </w:p>
        </w:tc>
        <w:tc>
          <w:tcPr>
            <w:tcW w:w="1556" w:type="dxa"/>
            <w:tcBorders>
              <w:bottom w:val="single" w:sz="4" w:space="0" w:color="auto"/>
            </w:tcBorders>
          </w:tcPr>
          <w:p w14:paraId="1FE89D47" w14:textId="682D899C" w:rsidR="00163285" w:rsidRPr="00163285" w:rsidRDefault="00163285" w:rsidP="00BE31AB">
            <w:pPr>
              <w:spacing w:before="40" w:after="40" w:line="0" w:lineRule="atLeast"/>
              <w:jc w:val="both"/>
              <w:rPr>
                <w:rFonts w:ascii="Arial" w:hAnsi="Arial" w:cs="Arial"/>
              </w:rPr>
            </w:pPr>
            <w:r w:rsidRPr="00163285">
              <w:rPr>
                <w:rFonts w:ascii="Arial" w:hAnsi="Arial" w:cs="Arial"/>
              </w:rPr>
              <w:t>2.Ata</w:t>
            </w:r>
            <w:r w:rsidR="00145E0B">
              <w:rPr>
                <w:rFonts w:ascii="Arial" w:hAnsi="Arial" w:cs="Arial"/>
              </w:rPr>
              <w:t>ş</w:t>
            </w:r>
            <w:r w:rsidRPr="00163285">
              <w:rPr>
                <w:rFonts w:ascii="Arial" w:hAnsi="Arial" w:cs="Arial"/>
              </w:rPr>
              <w:t>man</w:t>
            </w:r>
          </w:p>
        </w:tc>
        <w:tc>
          <w:tcPr>
            <w:tcW w:w="1554" w:type="dxa"/>
            <w:tcBorders>
              <w:bottom w:val="single" w:sz="4" w:space="0" w:color="auto"/>
            </w:tcBorders>
          </w:tcPr>
          <w:p w14:paraId="39E677CC" w14:textId="445E74C5" w:rsidR="00163285" w:rsidRPr="00163285" w:rsidRDefault="00163285" w:rsidP="00BE31AB">
            <w:pPr>
              <w:spacing w:before="40" w:after="40" w:line="0" w:lineRule="atLeast"/>
              <w:jc w:val="both"/>
              <w:rPr>
                <w:rFonts w:ascii="Arial" w:hAnsi="Arial" w:cs="Arial"/>
              </w:rPr>
            </w:pPr>
            <w:r w:rsidRPr="00163285">
              <w:rPr>
                <w:rFonts w:ascii="Arial" w:hAnsi="Arial" w:cs="Arial"/>
              </w:rPr>
              <w:t>3.Ata</w:t>
            </w:r>
            <w:r w:rsidR="00145E0B">
              <w:rPr>
                <w:rFonts w:ascii="Arial" w:hAnsi="Arial" w:cs="Arial"/>
              </w:rPr>
              <w:t>ş</w:t>
            </w:r>
            <w:r w:rsidRPr="00163285">
              <w:rPr>
                <w:rFonts w:ascii="Arial" w:hAnsi="Arial" w:cs="Arial"/>
              </w:rPr>
              <w:t>man</w:t>
            </w:r>
          </w:p>
        </w:tc>
      </w:tr>
      <w:tr w:rsidR="00163285" w:rsidRPr="00163285" w14:paraId="724577EB" w14:textId="77777777" w:rsidTr="00163285">
        <w:trPr>
          <w:jc w:val="center"/>
        </w:trPr>
        <w:tc>
          <w:tcPr>
            <w:tcW w:w="2119" w:type="dxa"/>
            <w:tcBorders>
              <w:top w:val="single" w:sz="4" w:space="0" w:color="auto"/>
              <w:bottom w:val="single" w:sz="4" w:space="0" w:color="auto"/>
            </w:tcBorders>
          </w:tcPr>
          <w:p w14:paraId="4FA1F5B8" w14:textId="0715DECE" w:rsidR="00163285" w:rsidRPr="00163285" w:rsidRDefault="00163285" w:rsidP="00163285">
            <w:pPr>
              <w:spacing w:before="40" w:after="40" w:line="0" w:lineRule="atLeast"/>
              <w:rPr>
                <w:rFonts w:ascii="Arial" w:hAnsi="Arial" w:cs="Arial"/>
              </w:rPr>
            </w:pPr>
            <w:r w:rsidRPr="00163285">
              <w:rPr>
                <w:rFonts w:ascii="Arial" w:hAnsi="Arial" w:cs="Arial"/>
              </w:rPr>
              <w:t>İş Başarısı</w:t>
            </w:r>
          </w:p>
        </w:tc>
        <w:tc>
          <w:tcPr>
            <w:tcW w:w="852" w:type="dxa"/>
            <w:tcBorders>
              <w:top w:val="single" w:sz="4" w:space="0" w:color="auto"/>
              <w:bottom w:val="single" w:sz="4" w:space="0" w:color="auto"/>
            </w:tcBorders>
          </w:tcPr>
          <w:p w14:paraId="135C649F" w14:textId="4DE6FB23" w:rsidR="00163285" w:rsidRPr="00163285" w:rsidRDefault="00163285" w:rsidP="00BE31AB">
            <w:pPr>
              <w:spacing w:before="40" w:after="40" w:line="0" w:lineRule="atLeast"/>
              <w:jc w:val="both"/>
              <w:rPr>
                <w:rFonts w:ascii="Arial" w:hAnsi="Arial" w:cs="Arial"/>
              </w:rPr>
            </w:pPr>
            <w:r w:rsidRPr="00163285">
              <w:rPr>
                <w:rFonts w:ascii="Arial" w:hAnsi="Arial" w:cs="Arial"/>
              </w:rPr>
              <w:t>(ton/h)</w:t>
            </w:r>
          </w:p>
        </w:tc>
        <w:tc>
          <w:tcPr>
            <w:tcW w:w="1573" w:type="dxa"/>
            <w:tcBorders>
              <w:top w:val="single" w:sz="4" w:space="0" w:color="auto"/>
              <w:bottom w:val="single" w:sz="4" w:space="0" w:color="auto"/>
            </w:tcBorders>
          </w:tcPr>
          <w:p w14:paraId="5A8CD3E5" w14:textId="77777777" w:rsidR="00163285" w:rsidRPr="00163285" w:rsidRDefault="00163285" w:rsidP="00BE31AB">
            <w:pPr>
              <w:spacing w:before="40" w:after="40" w:line="0" w:lineRule="atLeast"/>
              <w:jc w:val="both"/>
              <w:rPr>
                <w:rFonts w:ascii="Arial" w:hAnsi="Arial" w:cs="Arial"/>
              </w:rPr>
            </w:pPr>
            <w:r w:rsidRPr="00163285">
              <w:rPr>
                <w:rFonts w:ascii="Arial" w:hAnsi="Arial" w:cs="Arial"/>
              </w:rPr>
              <w:t>:</w:t>
            </w:r>
          </w:p>
        </w:tc>
        <w:tc>
          <w:tcPr>
            <w:tcW w:w="1556" w:type="dxa"/>
            <w:tcBorders>
              <w:top w:val="single" w:sz="4" w:space="0" w:color="auto"/>
              <w:bottom w:val="single" w:sz="4" w:space="0" w:color="auto"/>
            </w:tcBorders>
          </w:tcPr>
          <w:p w14:paraId="67A9D181" w14:textId="77777777" w:rsidR="00163285" w:rsidRPr="00163285" w:rsidRDefault="00163285" w:rsidP="00BE31AB">
            <w:pPr>
              <w:spacing w:before="40" w:after="40" w:line="0" w:lineRule="atLeast"/>
              <w:jc w:val="both"/>
              <w:rPr>
                <w:rFonts w:ascii="Arial" w:hAnsi="Arial" w:cs="Arial"/>
              </w:rPr>
            </w:pPr>
          </w:p>
        </w:tc>
        <w:tc>
          <w:tcPr>
            <w:tcW w:w="1554" w:type="dxa"/>
            <w:tcBorders>
              <w:top w:val="single" w:sz="4" w:space="0" w:color="auto"/>
              <w:bottom w:val="single" w:sz="4" w:space="0" w:color="auto"/>
            </w:tcBorders>
          </w:tcPr>
          <w:p w14:paraId="78D72F7B" w14:textId="77777777" w:rsidR="00163285" w:rsidRPr="00163285" w:rsidRDefault="00163285" w:rsidP="00BE31AB">
            <w:pPr>
              <w:spacing w:before="40" w:after="40" w:line="0" w:lineRule="atLeast"/>
              <w:jc w:val="both"/>
              <w:rPr>
                <w:rFonts w:ascii="Arial" w:hAnsi="Arial" w:cs="Arial"/>
              </w:rPr>
            </w:pPr>
          </w:p>
        </w:tc>
      </w:tr>
    </w:tbl>
    <w:p w14:paraId="4DF656A0" w14:textId="77777777" w:rsidR="00364035" w:rsidRDefault="00364035" w:rsidP="00364035">
      <w:pPr>
        <w:spacing w:before="120" w:after="120"/>
        <w:ind w:firstLine="708"/>
        <w:jc w:val="both"/>
        <w:rPr>
          <w:rFonts w:ascii="Arial" w:hAnsi="Arial" w:cs="Arial"/>
          <w:b/>
          <w:sz w:val="24"/>
          <w:szCs w:val="24"/>
        </w:rPr>
      </w:pPr>
      <w:bookmarkStart w:id="3" w:name="_Hlk107497191"/>
      <w:r>
        <w:rPr>
          <w:rFonts w:ascii="Arial" w:hAnsi="Arial" w:cs="Arial"/>
          <w:b/>
          <w:sz w:val="24"/>
          <w:szCs w:val="24"/>
        </w:rPr>
        <w:t>4.3</w:t>
      </w:r>
      <w:r w:rsidRPr="00672FB9">
        <w:rPr>
          <w:rFonts w:ascii="Arial" w:hAnsi="Arial" w:cs="Arial"/>
          <w:b/>
          <w:sz w:val="24"/>
          <w:szCs w:val="24"/>
        </w:rPr>
        <w:t xml:space="preserve">. </w:t>
      </w:r>
      <w:r w:rsidRPr="00A76B35">
        <w:rPr>
          <w:rFonts w:ascii="Arial" w:hAnsi="Arial" w:cs="Arial"/>
          <w:b/>
          <w:sz w:val="24"/>
          <w:szCs w:val="24"/>
        </w:rPr>
        <w:t xml:space="preserve">Deneme Sonuçları </w:t>
      </w:r>
      <w:r>
        <w:rPr>
          <w:rFonts w:ascii="Arial" w:hAnsi="Arial" w:cs="Arial"/>
          <w:b/>
          <w:sz w:val="24"/>
          <w:szCs w:val="24"/>
        </w:rPr>
        <w:t>v</w:t>
      </w:r>
      <w:r w:rsidRPr="00A76B35">
        <w:rPr>
          <w:rFonts w:ascii="Arial" w:hAnsi="Arial" w:cs="Arial"/>
          <w:b/>
          <w:sz w:val="24"/>
          <w:szCs w:val="24"/>
        </w:rPr>
        <w:t xml:space="preserve">e Değerlendirme </w:t>
      </w:r>
    </w:p>
    <w:p w14:paraId="7E661E79" w14:textId="56FFCE4C" w:rsidR="00364035" w:rsidRDefault="00364035" w:rsidP="00364035">
      <w:pPr>
        <w:spacing w:before="120" w:after="120"/>
        <w:ind w:left="709" w:firstLine="425"/>
        <w:jc w:val="both"/>
        <w:rPr>
          <w:rFonts w:ascii="Arial" w:hAnsi="Arial" w:cs="Arial"/>
          <w:sz w:val="22"/>
          <w:szCs w:val="22"/>
        </w:rPr>
      </w:pPr>
      <w:r w:rsidRPr="00E55A5F">
        <w:rPr>
          <w:rFonts w:ascii="Arial" w:hAnsi="Arial" w:cs="Arial"/>
          <w:sz w:val="22"/>
          <w:szCs w:val="22"/>
        </w:rPr>
        <w:t xml:space="preserve">Makinede kullanılan malzemeler ve boyutlar TS </w:t>
      </w:r>
      <w:r>
        <w:rPr>
          <w:rFonts w:ascii="Arial" w:hAnsi="Arial" w:cs="Arial"/>
          <w:sz w:val="22"/>
          <w:szCs w:val="22"/>
        </w:rPr>
        <w:t>5327 standardı</w:t>
      </w:r>
      <w:r w:rsidRPr="00E55A5F">
        <w:rPr>
          <w:rFonts w:ascii="Arial" w:hAnsi="Arial" w:cs="Arial"/>
          <w:sz w:val="22"/>
          <w:szCs w:val="22"/>
        </w:rPr>
        <w:t>; performans, kapasite ve etkinlik bakımından da tarım tekniği ölçütlerine uygundur.</w:t>
      </w:r>
    </w:p>
    <w:p w14:paraId="2EAC0CCE" w14:textId="5BAEF1B2" w:rsidR="00364035" w:rsidRDefault="0074473C" w:rsidP="00364035">
      <w:pPr>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97F20">
        <w:rPr>
          <w:rFonts w:ascii="Arial" w:hAnsi="Arial" w:cs="Arial"/>
          <w:sz w:val="22"/>
          <w:szCs w:val="22"/>
        </w:rPr>
        <w:t>Laboratuvar</w:t>
      </w:r>
      <w:r w:rsidR="00364035" w:rsidRPr="00197F20">
        <w:rPr>
          <w:rFonts w:ascii="Arial" w:hAnsi="Arial" w:cs="Arial"/>
          <w:sz w:val="22"/>
          <w:szCs w:val="22"/>
        </w:rPr>
        <w:t xml:space="preserve"> denemelerinde, makinede kullanılan malzemeler ve boyutlar belirlenmiştir. Ayrıca, makine organlarında çalışma sonrası kırılma, çatlama ve kalıcı biçim değişikliğinin olup olmadığına bakılmıştır. Güvenlik tedbirleri bakımından TS </w:t>
      </w:r>
      <w:r w:rsidR="00364035">
        <w:rPr>
          <w:rFonts w:ascii="Arial" w:hAnsi="Arial" w:cs="Arial"/>
          <w:sz w:val="22"/>
          <w:szCs w:val="22"/>
        </w:rPr>
        <w:t>EN ISO 4254-1</w:t>
      </w:r>
      <w:r w:rsidR="00364035" w:rsidRPr="00197F20">
        <w:rPr>
          <w:rFonts w:ascii="Arial" w:hAnsi="Arial" w:cs="Arial"/>
          <w:sz w:val="22"/>
          <w:szCs w:val="22"/>
        </w:rPr>
        <w:t xml:space="preserve"> uygunluğu incelenmiştir.</w:t>
      </w:r>
    </w:p>
    <w:p w14:paraId="63913F30" w14:textId="01EFF041" w:rsidR="00163285" w:rsidRDefault="00163285" w:rsidP="00163285">
      <w:pPr>
        <w:spacing w:before="120" w:after="120"/>
        <w:ind w:left="709"/>
        <w:jc w:val="both"/>
        <w:rPr>
          <w:rFonts w:ascii="Arial" w:hAnsi="Arial" w:cs="Arial"/>
          <w:b/>
          <w:sz w:val="24"/>
          <w:szCs w:val="24"/>
        </w:rPr>
      </w:pPr>
      <w:r>
        <w:rPr>
          <w:rFonts w:ascii="Arial" w:hAnsi="Arial" w:cs="Arial"/>
          <w:b/>
          <w:sz w:val="24"/>
          <w:szCs w:val="24"/>
        </w:rPr>
        <w:t>4.</w:t>
      </w:r>
      <w:r w:rsidR="00364035">
        <w:rPr>
          <w:rFonts w:ascii="Arial" w:hAnsi="Arial" w:cs="Arial"/>
          <w:b/>
          <w:sz w:val="24"/>
          <w:szCs w:val="24"/>
        </w:rPr>
        <w:t>4</w:t>
      </w:r>
      <w:r w:rsidRPr="00672FB9">
        <w:rPr>
          <w:rFonts w:ascii="Arial" w:hAnsi="Arial" w:cs="Arial"/>
          <w:b/>
          <w:sz w:val="24"/>
          <w:szCs w:val="24"/>
        </w:rPr>
        <w:t xml:space="preserve">. </w:t>
      </w:r>
      <w:r>
        <w:rPr>
          <w:rFonts w:ascii="Arial" w:hAnsi="Arial" w:cs="Arial"/>
          <w:b/>
          <w:sz w:val="24"/>
          <w:szCs w:val="24"/>
        </w:rPr>
        <w:t xml:space="preserve">Yapı ve Kullanma Kolaylığı </w:t>
      </w:r>
    </w:p>
    <w:p w14:paraId="411BADF9" w14:textId="0890D633" w:rsidR="00163285" w:rsidRPr="00163285" w:rsidRDefault="00163285" w:rsidP="00E3390B">
      <w:pPr>
        <w:spacing w:before="120" w:after="120"/>
        <w:ind w:left="709" w:firstLine="425"/>
        <w:jc w:val="both"/>
        <w:rPr>
          <w:rFonts w:ascii="Arial" w:hAnsi="Arial" w:cs="Arial"/>
          <w:bCs/>
          <w:sz w:val="22"/>
          <w:szCs w:val="22"/>
        </w:rPr>
      </w:pPr>
      <w:r w:rsidRPr="00163285">
        <w:rPr>
          <w:rFonts w:ascii="Arial" w:hAnsi="Arial" w:cs="Arial"/>
          <w:bCs/>
          <w:sz w:val="22"/>
          <w:szCs w:val="22"/>
        </w:rPr>
        <w:t xml:space="preserve">Laboratuvar ve tarla denemeleri sonucunda traktör </w:t>
      </w:r>
      <w:proofErr w:type="gramStart"/>
      <w:r w:rsidR="007B35F6">
        <w:rPr>
          <w:rFonts w:ascii="Arial" w:hAnsi="Arial" w:cs="Arial"/>
          <w:bCs/>
          <w:sz w:val="22"/>
          <w:szCs w:val="22"/>
        </w:rPr>
        <w:t>tip …</w:t>
      </w:r>
      <w:proofErr w:type="gramEnd"/>
      <w:r w:rsidR="007B35F6">
        <w:rPr>
          <w:rFonts w:ascii="Arial" w:hAnsi="Arial" w:cs="Arial"/>
          <w:bCs/>
          <w:sz w:val="22"/>
          <w:szCs w:val="22"/>
        </w:rPr>
        <w:t xml:space="preserve"> (kazıyıcı veya </w:t>
      </w:r>
      <w:r w:rsidRPr="00163285">
        <w:rPr>
          <w:rFonts w:ascii="Arial" w:hAnsi="Arial" w:cs="Arial"/>
          <w:bCs/>
          <w:sz w:val="22"/>
          <w:szCs w:val="22"/>
        </w:rPr>
        <w:t>yükleyici</w:t>
      </w:r>
      <w:r w:rsidR="007B35F6">
        <w:rPr>
          <w:rFonts w:ascii="Arial" w:hAnsi="Arial" w:cs="Arial"/>
          <w:bCs/>
          <w:sz w:val="22"/>
          <w:szCs w:val="22"/>
        </w:rPr>
        <w:t>)</w:t>
      </w:r>
      <w:r w:rsidRPr="00163285">
        <w:rPr>
          <w:rFonts w:ascii="Arial" w:hAnsi="Arial" w:cs="Arial"/>
          <w:bCs/>
          <w:sz w:val="22"/>
          <w:szCs w:val="22"/>
        </w:rPr>
        <w:t xml:space="preserve"> bağlantı düzeni, hidrolik silindirleri, kaldırma kolları, kova ve kova boşaltma sisteminde herhangi bir uygunsuzluk ve kalıcı deformasyon görülmemiştir. Yükleyicinin traktöre bağlanıp sökülmesinde, ayarlanmasında ve kullanılmasında herhangi bir zorlukla karşılaşılmamıştır. Bakım, ayar ve kullanım kolaylığı yönünden uygun bir yapıya sahip olduğu görülmüştür</w:t>
      </w:r>
      <w:bookmarkEnd w:id="3"/>
      <w:r w:rsidRPr="00163285">
        <w:rPr>
          <w:rFonts w:ascii="Arial" w:hAnsi="Arial" w:cs="Arial"/>
          <w:bCs/>
          <w:sz w:val="22"/>
          <w:szCs w:val="22"/>
        </w:rPr>
        <w:t>.</w:t>
      </w:r>
    </w:p>
    <w:p w14:paraId="68E8A938" w14:textId="40B14833" w:rsidR="009B6910" w:rsidRPr="00672FB9" w:rsidRDefault="009B6910" w:rsidP="005C55D0">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SONUÇ</w:t>
      </w:r>
    </w:p>
    <w:p w14:paraId="4B201824" w14:textId="77777777" w:rsidR="00163285" w:rsidRDefault="00163285" w:rsidP="00163285">
      <w:pPr>
        <w:pStyle w:val="ListParagraph"/>
        <w:tabs>
          <w:tab w:val="left" w:pos="851"/>
          <w:tab w:val="left" w:pos="5760"/>
          <w:tab w:val="left" w:pos="6237"/>
          <w:tab w:val="left" w:pos="6521"/>
          <w:tab w:val="left" w:pos="6804"/>
        </w:tabs>
        <w:spacing w:before="240" w:after="240"/>
        <w:ind w:left="709" w:firstLine="425"/>
        <w:jc w:val="both"/>
        <w:rPr>
          <w:rFonts w:ascii="Arial" w:hAnsi="Arial" w:cs="Arial"/>
          <w:sz w:val="22"/>
          <w:szCs w:val="22"/>
        </w:rPr>
      </w:pPr>
    </w:p>
    <w:p w14:paraId="70169E62" w14:textId="4BE12C9A" w:rsidR="00163285" w:rsidRDefault="00163285" w:rsidP="00E3390B">
      <w:pPr>
        <w:pStyle w:val="ListParagraph"/>
        <w:tabs>
          <w:tab w:val="left" w:pos="851"/>
          <w:tab w:val="left" w:pos="5760"/>
          <w:tab w:val="left" w:pos="6237"/>
          <w:tab w:val="left" w:pos="6521"/>
          <w:tab w:val="left" w:pos="6804"/>
        </w:tabs>
        <w:spacing w:before="120" w:after="120"/>
        <w:ind w:left="709" w:firstLine="425"/>
        <w:jc w:val="both"/>
        <w:rPr>
          <w:rFonts w:ascii="Arial" w:hAnsi="Arial" w:cs="Arial"/>
          <w:sz w:val="22"/>
          <w:szCs w:val="22"/>
        </w:rPr>
      </w:pPr>
      <w:r w:rsidRPr="00163285">
        <w:rPr>
          <w:rFonts w:ascii="Arial" w:hAnsi="Arial" w:cs="Arial"/>
          <w:sz w:val="22"/>
          <w:szCs w:val="22"/>
        </w:rPr>
        <w:t>“</w:t>
      </w:r>
      <w:proofErr w:type="gramStart"/>
      <w:r>
        <w:rPr>
          <w:rFonts w:ascii="Arial" w:hAnsi="Arial" w:cs="Arial"/>
          <w:sz w:val="22"/>
          <w:szCs w:val="22"/>
        </w:rPr>
        <w:t>…………………………</w:t>
      </w:r>
      <w:proofErr w:type="gramEnd"/>
      <w:r>
        <w:rPr>
          <w:rFonts w:ascii="Arial" w:hAnsi="Arial" w:cs="Arial"/>
          <w:sz w:val="22"/>
          <w:szCs w:val="22"/>
        </w:rPr>
        <w:t>”</w:t>
      </w:r>
      <w:r w:rsidRPr="00163285">
        <w:rPr>
          <w:rFonts w:ascii="Arial" w:hAnsi="Arial" w:cs="Arial"/>
          <w:sz w:val="22"/>
          <w:szCs w:val="22"/>
        </w:rPr>
        <w:t xml:space="preserve"> tarafından imal edilen traktör ön yükleyicisinin (</w:t>
      </w:r>
      <w:r>
        <w:rPr>
          <w:rFonts w:ascii="Arial" w:hAnsi="Arial" w:cs="Arial"/>
          <w:sz w:val="22"/>
          <w:szCs w:val="22"/>
        </w:rPr>
        <w:t>….</w:t>
      </w:r>
      <w:r w:rsidRPr="00163285">
        <w:rPr>
          <w:rFonts w:ascii="Arial" w:hAnsi="Arial" w:cs="Arial"/>
          <w:sz w:val="22"/>
          <w:szCs w:val="22"/>
        </w:rPr>
        <w:t xml:space="preserve"> - </w:t>
      </w:r>
      <w:proofErr w:type="gramStart"/>
      <w:r>
        <w:rPr>
          <w:rFonts w:ascii="Arial" w:hAnsi="Arial" w:cs="Arial"/>
          <w:sz w:val="22"/>
          <w:szCs w:val="22"/>
        </w:rPr>
        <w:t>….</w:t>
      </w:r>
      <w:proofErr w:type="gramEnd"/>
      <w:r w:rsidRPr="00163285">
        <w:rPr>
          <w:rFonts w:ascii="Arial" w:hAnsi="Arial" w:cs="Arial"/>
          <w:sz w:val="22"/>
          <w:szCs w:val="22"/>
        </w:rPr>
        <w:t xml:space="preserve"> – </w:t>
      </w:r>
      <w:proofErr w:type="gramStart"/>
      <w:r>
        <w:rPr>
          <w:rFonts w:ascii="Arial" w:hAnsi="Arial" w:cs="Arial"/>
          <w:sz w:val="22"/>
          <w:szCs w:val="22"/>
        </w:rPr>
        <w:t>….</w:t>
      </w:r>
      <w:proofErr w:type="gramEnd"/>
      <w:r w:rsidRPr="00163285">
        <w:rPr>
          <w:rFonts w:ascii="Arial" w:hAnsi="Arial" w:cs="Arial"/>
          <w:sz w:val="22"/>
          <w:szCs w:val="22"/>
        </w:rPr>
        <w:t xml:space="preserve"> - </w:t>
      </w:r>
      <w:r>
        <w:rPr>
          <w:rFonts w:ascii="Arial" w:hAnsi="Arial" w:cs="Arial"/>
          <w:sz w:val="22"/>
          <w:szCs w:val="22"/>
        </w:rPr>
        <w:t>…</w:t>
      </w:r>
      <w:r w:rsidRPr="00163285">
        <w:rPr>
          <w:rFonts w:ascii="Arial" w:hAnsi="Arial" w:cs="Arial"/>
          <w:sz w:val="22"/>
          <w:szCs w:val="22"/>
        </w:rPr>
        <w:t>) ve ata</w:t>
      </w:r>
      <w:r w:rsidR="0040748C">
        <w:rPr>
          <w:rFonts w:ascii="Arial" w:hAnsi="Arial" w:cs="Arial"/>
          <w:sz w:val="22"/>
          <w:szCs w:val="22"/>
        </w:rPr>
        <w:t>ş</w:t>
      </w:r>
      <w:r w:rsidRPr="00163285">
        <w:rPr>
          <w:rFonts w:ascii="Arial" w:hAnsi="Arial" w:cs="Arial"/>
          <w:sz w:val="22"/>
          <w:szCs w:val="22"/>
        </w:rPr>
        <w:t xml:space="preserve">manları, </w:t>
      </w:r>
      <w:proofErr w:type="gramStart"/>
      <w:r w:rsidRPr="00163285">
        <w:rPr>
          <w:rFonts w:ascii="Arial" w:hAnsi="Arial" w:cs="Arial"/>
          <w:sz w:val="22"/>
          <w:szCs w:val="22"/>
        </w:rPr>
        <w:t>konstrüksiyon</w:t>
      </w:r>
      <w:proofErr w:type="gramEnd"/>
      <w:r w:rsidRPr="00163285">
        <w:rPr>
          <w:rFonts w:ascii="Arial" w:hAnsi="Arial" w:cs="Arial"/>
          <w:sz w:val="22"/>
          <w:szCs w:val="22"/>
        </w:rPr>
        <w:t xml:space="preserve"> ve fonksiyon yönünden tarım tekniğine </w:t>
      </w:r>
      <w:r w:rsidRPr="00FF18E8">
        <w:rPr>
          <w:rFonts w:ascii="Arial" w:hAnsi="Arial" w:cs="Arial"/>
          <w:b/>
          <w:bCs/>
          <w:sz w:val="22"/>
          <w:szCs w:val="22"/>
        </w:rPr>
        <w:t>UYGUN</w:t>
      </w:r>
      <w:r w:rsidRPr="00163285">
        <w:rPr>
          <w:rFonts w:ascii="Arial" w:hAnsi="Arial" w:cs="Arial"/>
          <w:sz w:val="22"/>
          <w:szCs w:val="22"/>
        </w:rPr>
        <w:t xml:space="preserve"> olduğu kanaatine varılmıştır.</w:t>
      </w:r>
    </w:p>
    <w:p w14:paraId="0C56E6F5" w14:textId="77777777" w:rsidR="00163285" w:rsidRPr="00163285" w:rsidRDefault="00163285" w:rsidP="00163285">
      <w:pPr>
        <w:pStyle w:val="ListParagraph"/>
        <w:tabs>
          <w:tab w:val="left" w:pos="851"/>
          <w:tab w:val="left" w:pos="5760"/>
          <w:tab w:val="left" w:pos="6237"/>
          <w:tab w:val="left" w:pos="6521"/>
          <w:tab w:val="left" w:pos="6804"/>
        </w:tabs>
        <w:spacing w:before="240" w:after="240"/>
        <w:ind w:left="709" w:firstLine="425"/>
        <w:jc w:val="both"/>
        <w:rPr>
          <w:rFonts w:ascii="Arial" w:hAnsi="Arial" w:cs="Arial"/>
          <w:b/>
          <w:sz w:val="24"/>
          <w:szCs w:val="24"/>
        </w:rPr>
      </w:pPr>
    </w:p>
    <w:p w14:paraId="65B856CA" w14:textId="17248BDF" w:rsidR="009B6910" w:rsidRPr="00672FB9" w:rsidRDefault="009B6910" w:rsidP="00E3390B">
      <w:pPr>
        <w:pStyle w:val="ListParagraph"/>
        <w:numPr>
          <w:ilvl w:val="0"/>
          <w:numId w:val="3"/>
        </w:numPr>
        <w:tabs>
          <w:tab w:val="left" w:pos="851"/>
          <w:tab w:val="left" w:pos="5760"/>
          <w:tab w:val="left" w:pos="6237"/>
          <w:tab w:val="left" w:pos="6521"/>
          <w:tab w:val="left" w:pos="6804"/>
        </w:tabs>
        <w:spacing w:before="240" w:after="240"/>
        <w:jc w:val="both"/>
        <w:rPr>
          <w:rFonts w:ascii="Arial" w:hAnsi="Arial" w:cs="Arial"/>
          <w:b/>
          <w:sz w:val="24"/>
          <w:szCs w:val="24"/>
        </w:rPr>
      </w:pPr>
      <w:r w:rsidRPr="00672FB9">
        <w:rPr>
          <w:rFonts w:ascii="Arial" w:hAnsi="Arial" w:cs="Arial"/>
          <w:b/>
          <w:sz w:val="24"/>
          <w:szCs w:val="24"/>
        </w:rPr>
        <w:t>BAŞVURU KAYNAKLARI</w:t>
      </w:r>
    </w:p>
    <w:p w14:paraId="0D3455E4" w14:textId="77777777" w:rsidR="007B35F6" w:rsidRPr="007B35F6" w:rsidRDefault="007B35F6" w:rsidP="007B35F6">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7B35F6">
        <w:rPr>
          <w:rFonts w:ascii="Arial" w:hAnsi="Arial" w:cs="Arial"/>
          <w:bCs/>
          <w:sz w:val="22"/>
          <w:szCs w:val="22"/>
        </w:rPr>
        <w:t xml:space="preserve">TS ISO </w:t>
      </w:r>
      <w:proofErr w:type="gramStart"/>
      <w:r w:rsidRPr="007B35F6">
        <w:rPr>
          <w:rFonts w:ascii="Arial" w:hAnsi="Arial" w:cs="Arial"/>
          <w:bCs/>
          <w:sz w:val="22"/>
          <w:szCs w:val="22"/>
        </w:rPr>
        <w:t>5327  Ön</w:t>
      </w:r>
      <w:proofErr w:type="gramEnd"/>
      <w:r w:rsidRPr="007B35F6">
        <w:rPr>
          <w:rFonts w:ascii="Arial" w:hAnsi="Arial" w:cs="Arial"/>
          <w:bCs/>
          <w:sz w:val="22"/>
          <w:szCs w:val="22"/>
        </w:rPr>
        <w:t xml:space="preserve"> Yükleyiciler (Tarım Traktörlerinde Kullanılanlar)</w:t>
      </w:r>
    </w:p>
    <w:p w14:paraId="31084667" w14:textId="2BCFBBDC" w:rsidR="007B35F6" w:rsidRDefault="007B35F6" w:rsidP="007B35F6">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7B35F6">
        <w:rPr>
          <w:rFonts w:ascii="Arial" w:hAnsi="Arial" w:cs="Arial"/>
          <w:bCs/>
          <w:sz w:val="22"/>
          <w:szCs w:val="22"/>
        </w:rPr>
        <w:t>TS ISO 6394 İnşaat ve Kazı Makinalarından Yayılan Dış Gürültünün Operatör Konumunda Ölçülmesi</w:t>
      </w:r>
    </w:p>
    <w:p w14:paraId="6052E843" w14:textId="653EB08F" w:rsidR="00FD37D8" w:rsidRPr="00FD37D8" w:rsidRDefault="00FD37D8"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FD37D8">
        <w:rPr>
          <w:rFonts w:ascii="Arial" w:hAnsi="Arial" w:cs="Arial"/>
          <w:bCs/>
          <w:sz w:val="22"/>
          <w:szCs w:val="22"/>
        </w:rPr>
        <w:t>TS EN ISO 4413</w:t>
      </w:r>
      <w:r w:rsidR="00163285">
        <w:rPr>
          <w:rFonts w:ascii="Arial" w:hAnsi="Arial" w:cs="Arial"/>
          <w:bCs/>
          <w:sz w:val="22"/>
          <w:szCs w:val="22"/>
        </w:rPr>
        <w:t xml:space="preserve">: </w:t>
      </w:r>
      <w:r w:rsidRPr="00FD37D8">
        <w:rPr>
          <w:rFonts w:ascii="Arial" w:hAnsi="Arial" w:cs="Arial"/>
          <w:bCs/>
          <w:sz w:val="22"/>
          <w:szCs w:val="22"/>
        </w:rPr>
        <w:t>Hidrolik akışkan gücü- Sistemleri ve bileşenleri için genel kurallar ve güvenlik gerekleri</w:t>
      </w:r>
    </w:p>
    <w:p w14:paraId="37CE5259" w14:textId="5E43096B" w:rsidR="00FD37D8" w:rsidRDefault="00FD37D8"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sidRPr="00FD37D8">
        <w:rPr>
          <w:rFonts w:ascii="Arial" w:hAnsi="Arial" w:cs="Arial"/>
          <w:bCs/>
          <w:sz w:val="22"/>
          <w:szCs w:val="22"/>
        </w:rPr>
        <w:t>TS EN 12525</w:t>
      </w:r>
      <w:r w:rsidR="00163285">
        <w:rPr>
          <w:rFonts w:ascii="Arial" w:hAnsi="Arial" w:cs="Arial"/>
          <w:bCs/>
          <w:sz w:val="22"/>
          <w:szCs w:val="22"/>
        </w:rPr>
        <w:t xml:space="preserve">: </w:t>
      </w:r>
      <w:r w:rsidRPr="00FD37D8">
        <w:rPr>
          <w:rFonts w:ascii="Arial" w:hAnsi="Arial" w:cs="Arial"/>
          <w:bCs/>
          <w:sz w:val="22"/>
          <w:szCs w:val="22"/>
        </w:rPr>
        <w:t xml:space="preserve">Tarım </w:t>
      </w:r>
      <w:r w:rsidR="00163285">
        <w:rPr>
          <w:rFonts w:ascii="Arial" w:hAnsi="Arial" w:cs="Arial"/>
          <w:bCs/>
          <w:sz w:val="22"/>
          <w:szCs w:val="22"/>
        </w:rPr>
        <w:t>M</w:t>
      </w:r>
      <w:r w:rsidRPr="00FD37D8">
        <w:rPr>
          <w:rFonts w:ascii="Arial" w:hAnsi="Arial" w:cs="Arial"/>
          <w:bCs/>
          <w:sz w:val="22"/>
          <w:szCs w:val="22"/>
        </w:rPr>
        <w:t xml:space="preserve">akinaları- Ön yükleyiciler </w:t>
      </w:r>
      <w:r>
        <w:rPr>
          <w:rFonts w:ascii="Arial" w:hAnsi="Arial" w:cs="Arial"/>
          <w:bCs/>
          <w:sz w:val="22"/>
          <w:szCs w:val="22"/>
        </w:rPr>
        <w:t>–</w:t>
      </w:r>
      <w:r w:rsidRPr="00FD37D8">
        <w:rPr>
          <w:rFonts w:ascii="Arial" w:hAnsi="Arial" w:cs="Arial"/>
          <w:bCs/>
          <w:sz w:val="22"/>
          <w:szCs w:val="22"/>
        </w:rPr>
        <w:t xml:space="preserve"> Güvenlik</w:t>
      </w:r>
    </w:p>
    <w:p w14:paraId="20B465DD" w14:textId="76B28E74" w:rsidR="00163285" w:rsidRDefault="0050477A" w:rsidP="00E3390B">
      <w:pPr>
        <w:tabs>
          <w:tab w:val="left" w:pos="851"/>
          <w:tab w:val="left" w:pos="5760"/>
          <w:tab w:val="left" w:pos="6237"/>
          <w:tab w:val="left" w:pos="6521"/>
          <w:tab w:val="left" w:pos="6804"/>
        </w:tabs>
        <w:spacing w:before="120" w:after="120"/>
        <w:ind w:left="1134" w:hanging="425"/>
        <w:jc w:val="both"/>
        <w:rPr>
          <w:rFonts w:ascii="Arial" w:hAnsi="Arial" w:cs="Arial"/>
          <w:bCs/>
          <w:sz w:val="22"/>
          <w:szCs w:val="22"/>
        </w:rPr>
      </w:pPr>
      <w:r>
        <w:rPr>
          <w:rFonts w:ascii="Arial" w:hAnsi="Arial" w:cs="Arial"/>
          <w:bCs/>
          <w:sz w:val="22"/>
          <w:szCs w:val="22"/>
        </w:rPr>
        <w:t>TS EN ISO 6508-1: Metalik Malzemeler-</w:t>
      </w:r>
      <w:r w:rsidR="00B972AF">
        <w:rPr>
          <w:rFonts w:ascii="Arial" w:hAnsi="Arial" w:cs="Arial"/>
          <w:bCs/>
          <w:sz w:val="22"/>
          <w:szCs w:val="22"/>
        </w:rPr>
        <w:t xml:space="preserve"> </w:t>
      </w:r>
      <w:r>
        <w:rPr>
          <w:rFonts w:ascii="Arial" w:hAnsi="Arial" w:cs="Arial"/>
          <w:bCs/>
          <w:sz w:val="22"/>
          <w:szCs w:val="22"/>
        </w:rPr>
        <w:t>Rockwell Sertlik Deneyi-Bölüm 1: Deney Metodu</w:t>
      </w:r>
    </w:p>
    <w:p w14:paraId="713F0BCA" w14:textId="4CCD2F94" w:rsidR="00FF18E8" w:rsidRPr="00D74360" w:rsidRDefault="00FF18E8" w:rsidP="00FF18E8">
      <w:pPr>
        <w:spacing w:before="120" w:after="120" w:line="259" w:lineRule="auto"/>
        <w:ind w:left="1418" w:hanging="709"/>
        <w:rPr>
          <w:rFonts w:ascii="Arial" w:hAnsi="Arial" w:cs="Arial"/>
          <w:bCs/>
          <w:sz w:val="22"/>
          <w:szCs w:val="22"/>
        </w:rPr>
      </w:pPr>
      <w:r w:rsidRPr="00D74360">
        <w:rPr>
          <w:rFonts w:ascii="Arial" w:hAnsi="Arial" w:cs="Arial"/>
          <w:bCs/>
          <w:sz w:val="22"/>
          <w:szCs w:val="22"/>
        </w:rPr>
        <w:t>TS EN ISO 4254-1</w:t>
      </w:r>
      <w:r>
        <w:rPr>
          <w:rFonts w:ascii="Arial" w:hAnsi="Arial" w:cs="Arial"/>
          <w:bCs/>
          <w:sz w:val="22"/>
          <w:szCs w:val="22"/>
        </w:rPr>
        <w:t>:</w:t>
      </w:r>
      <w:r w:rsidRPr="00D74360">
        <w:rPr>
          <w:rFonts w:ascii="Arial" w:hAnsi="Arial" w:cs="Arial"/>
          <w:bCs/>
          <w:sz w:val="22"/>
          <w:szCs w:val="22"/>
        </w:rPr>
        <w:t xml:space="preserve"> Tarım Makinaları Güvenlik- Bölüm 1: Genel Kurallar</w:t>
      </w:r>
    </w:p>
    <w:p w14:paraId="2FB3091B" w14:textId="77777777" w:rsidR="00163285" w:rsidRDefault="00163285" w:rsidP="00E3390B">
      <w:pPr>
        <w:spacing w:before="120" w:after="120" w:line="259" w:lineRule="auto"/>
        <w:rPr>
          <w:rFonts w:ascii="Arial" w:hAnsi="Arial" w:cs="Arial"/>
          <w:bCs/>
          <w:sz w:val="22"/>
          <w:szCs w:val="22"/>
        </w:rPr>
      </w:pPr>
      <w:r>
        <w:rPr>
          <w:rFonts w:ascii="Arial" w:hAnsi="Arial" w:cs="Arial"/>
          <w:bCs/>
          <w:sz w:val="22"/>
          <w:szCs w:val="22"/>
        </w:rPr>
        <w:br w:type="page"/>
      </w:r>
    </w:p>
    <w:p w14:paraId="3A98D369" w14:textId="77777777" w:rsidR="00F24A58" w:rsidRPr="00474A4D" w:rsidRDefault="00F24A58" w:rsidP="00EC16A8">
      <w:pPr>
        <w:pStyle w:val="ListParagraph"/>
        <w:numPr>
          <w:ilvl w:val="0"/>
          <w:numId w:val="3"/>
        </w:numPr>
        <w:spacing w:before="240" w:after="240"/>
        <w:rPr>
          <w:rFonts w:ascii="Arial" w:hAnsi="Arial" w:cs="Arial"/>
          <w:b/>
          <w:color w:val="000000"/>
          <w:sz w:val="24"/>
          <w:szCs w:val="24"/>
        </w:rPr>
      </w:pPr>
      <w:r w:rsidRPr="00474A4D">
        <w:rPr>
          <w:rFonts w:ascii="Arial" w:hAnsi="Arial" w:cs="Arial"/>
          <w:b/>
          <w:color w:val="000000"/>
          <w:sz w:val="24"/>
          <w:szCs w:val="24"/>
        </w:rPr>
        <w:lastRenderedPageBreak/>
        <w:t>DENEY KURULU</w:t>
      </w:r>
    </w:p>
    <w:p w14:paraId="749FCAEA" w14:textId="77777777" w:rsidR="00F24A58" w:rsidRPr="00672FB9" w:rsidRDefault="00F24A58" w:rsidP="00F24A58">
      <w:pPr>
        <w:rPr>
          <w:rFonts w:ascii="Arial" w:hAnsi="Arial" w:cs="Arial"/>
          <w:sz w:val="24"/>
          <w:szCs w:val="24"/>
        </w:rPr>
      </w:pPr>
    </w:p>
    <w:p w14:paraId="313874EF" w14:textId="77777777" w:rsidR="00F24A58" w:rsidRPr="00672FB9" w:rsidRDefault="00F24A58" w:rsidP="00F24A58">
      <w:pPr>
        <w:rPr>
          <w:rFonts w:ascii="Arial" w:hAnsi="Arial" w:cs="Arial"/>
          <w:sz w:val="24"/>
          <w:szCs w:val="24"/>
        </w:rPr>
      </w:pPr>
    </w:p>
    <w:p w14:paraId="5DEACD76" w14:textId="77777777" w:rsidR="00F24A58" w:rsidRPr="00672FB9" w:rsidRDefault="00F24A58" w:rsidP="00F24A58">
      <w:pPr>
        <w:rPr>
          <w:rFonts w:ascii="Arial" w:hAnsi="Arial" w:cs="Arial"/>
          <w:sz w:val="24"/>
          <w:szCs w:val="24"/>
        </w:rPr>
      </w:pPr>
    </w:p>
    <w:p w14:paraId="13D92380" w14:textId="77777777" w:rsidR="00F24A58" w:rsidRPr="00672FB9" w:rsidRDefault="00F24A58" w:rsidP="00F24A58">
      <w:pPr>
        <w:pStyle w:val="Heading1"/>
        <w:ind w:left="465"/>
        <w:jc w:val="left"/>
        <w:rPr>
          <w:b w:val="0"/>
          <w:bCs w:val="0"/>
          <w:sz w:val="24"/>
          <w:szCs w:val="24"/>
        </w:rPr>
      </w:pPr>
      <w:r w:rsidRPr="00672FB9">
        <w:rPr>
          <w:b w:val="0"/>
          <w:bCs w:val="0"/>
          <w:sz w:val="24"/>
          <w:szCs w:val="24"/>
        </w:rPr>
        <w:tab/>
      </w:r>
      <w:r w:rsidRPr="00672FB9">
        <w:rPr>
          <w:b w:val="0"/>
          <w:bCs w:val="0"/>
          <w:sz w:val="24"/>
          <w:szCs w:val="24"/>
        </w:rPr>
        <w:tab/>
      </w:r>
      <w:r w:rsidRPr="00672FB9">
        <w:rPr>
          <w:b w:val="0"/>
          <w:bCs w:val="0"/>
          <w:sz w:val="24"/>
          <w:szCs w:val="24"/>
        </w:rPr>
        <w:tab/>
        <w:t xml:space="preserve">      </w:t>
      </w:r>
      <w:r w:rsidRPr="00672FB9">
        <w:rPr>
          <w:b w:val="0"/>
          <w:bCs w:val="0"/>
          <w:sz w:val="24"/>
          <w:szCs w:val="24"/>
        </w:rPr>
        <w:tab/>
      </w:r>
    </w:p>
    <w:p w14:paraId="0C33B41A" w14:textId="77777777" w:rsidR="00F24A58" w:rsidRPr="00672FB9" w:rsidRDefault="00A979D6" w:rsidP="00A979D6">
      <w:pPr>
        <w:ind w:firstLine="708"/>
        <w:jc w:val="center"/>
        <w:outlineLvl w:val="0"/>
        <w:rPr>
          <w:rFonts w:ascii="Arial" w:hAnsi="Arial" w:cs="Arial"/>
          <w:sz w:val="22"/>
          <w:szCs w:val="22"/>
        </w:rPr>
      </w:pP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r w:rsidR="00F24A58" w:rsidRPr="00672FB9">
        <w:rPr>
          <w:rFonts w:ascii="Arial" w:hAnsi="Arial" w:cs="Arial"/>
          <w:sz w:val="22"/>
          <w:szCs w:val="22"/>
        </w:rPr>
        <w:tab/>
      </w:r>
      <w:r w:rsidR="00F24A58" w:rsidRPr="00672FB9">
        <w:rPr>
          <w:rFonts w:ascii="Arial" w:hAnsi="Arial" w:cs="Arial"/>
          <w:sz w:val="22"/>
          <w:szCs w:val="22"/>
        </w:rPr>
        <w:tab/>
      </w:r>
      <w:r w:rsidR="00F24A58" w:rsidRPr="00672FB9">
        <w:rPr>
          <w:rFonts w:ascii="Arial" w:hAnsi="Arial" w:cs="Arial"/>
          <w:sz w:val="22"/>
          <w:szCs w:val="22"/>
        </w:rPr>
        <w:tab/>
        <w:t xml:space="preserve">                    </w:t>
      </w:r>
      <w:r w:rsidRPr="00672FB9">
        <w:rPr>
          <w:rFonts w:ascii="Arial" w:hAnsi="Arial" w:cs="Arial"/>
          <w:sz w:val="22"/>
          <w:szCs w:val="22"/>
        </w:rPr>
        <w:t xml:space="preserve">      </w:t>
      </w:r>
      <w:r w:rsidR="00F24A58" w:rsidRPr="00672FB9">
        <w:rPr>
          <w:rFonts w:ascii="Arial" w:hAnsi="Arial" w:cs="Arial"/>
          <w:sz w:val="22"/>
          <w:szCs w:val="22"/>
        </w:rPr>
        <w:t xml:space="preserve">      </w:t>
      </w:r>
      <w:r w:rsidRPr="00672FB9">
        <w:rPr>
          <w:rFonts w:ascii="Arial" w:hAnsi="Arial" w:cs="Arial"/>
          <w:sz w:val="22"/>
          <w:szCs w:val="22"/>
        </w:rPr>
        <w:t xml:space="preserve">Ziraat </w:t>
      </w:r>
      <w:r w:rsidR="00F24A58" w:rsidRPr="00672FB9">
        <w:rPr>
          <w:rFonts w:ascii="Arial" w:hAnsi="Arial" w:cs="Arial"/>
          <w:sz w:val="22"/>
          <w:szCs w:val="22"/>
        </w:rPr>
        <w:t>Mühendis</w:t>
      </w:r>
      <w:r w:rsidRPr="00672FB9">
        <w:rPr>
          <w:rFonts w:ascii="Arial" w:hAnsi="Arial" w:cs="Arial"/>
          <w:sz w:val="22"/>
          <w:szCs w:val="22"/>
        </w:rPr>
        <w:t>i</w:t>
      </w:r>
    </w:p>
    <w:p w14:paraId="369111AD" w14:textId="77777777" w:rsidR="00F24A58" w:rsidRPr="00672FB9" w:rsidRDefault="00F24A58" w:rsidP="00F24A58">
      <w:pPr>
        <w:ind w:firstLine="708"/>
        <w:jc w:val="center"/>
        <w:outlineLvl w:val="0"/>
        <w:rPr>
          <w:rFonts w:ascii="Arial" w:hAnsi="Arial" w:cs="Arial"/>
          <w:sz w:val="22"/>
          <w:szCs w:val="22"/>
        </w:rPr>
      </w:pPr>
    </w:p>
    <w:p w14:paraId="765FF794" w14:textId="77777777" w:rsidR="00F24A58" w:rsidRPr="00672FB9" w:rsidRDefault="00F24A58" w:rsidP="00F24A58">
      <w:pPr>
        <w:ind w:firstLine="708"/>
        <w:jc w:val="center"/>
        <w:outlineLvl w:val="0"/>
        <w:rPr>
          <w:rFonts w:ascii="Arial" w:hAnsi="Arial" w:cs="Arial"/>
          <w:sz w:val="22"/>
          <w:szCs w:val="22"/>
        </w:rPr>
      </w:pPr>
    </w:p>
    <w:p w14:paraId="5AA9F1E2" w14:textId="77777777" w:rsidR="00F24A58" w:rsidRPr="00672FB9" w:rsidRDefault="00F24A58" w:rsidP="00F24A58">
      <w:pPr>
        <w:ind w:firstLine="708"/>
        <w:jc w:val="center"/>
        <w:outlineLvl w:val="0"/>
        <w:rPr>
          <w:rFonts w:ascii="Arial" w:hAnsi="Arial" w:cs="Arial"/>
          <w:sz w:val="22"/>
          <w:szCs w:val="22"/>
        </w:rPr>
      </w:pPr>
    </w:p>
    <w:p w14:paraId="44B15487" w14:textId="77777777" w:rsidR="00F24A58" w:rsidRPr="00672FB9" w:rsidRDefault="00F24A58" w:rsidP="00F24A58">
      <w:pPr>
        <w:ind w:firstLine="708"/>
        <w:jc w:val="center"/>
        <w:outlineLvl w:val="0"/>
        <w:rPr>
          <w:rFonts w:ascii="Arial" w:hAnsi="Arial" w:cs="Arial"/>
          <w:sz w:val="22"/>
          <w:szCs w:val="22"/>
        </w:rPr>
      </w:pPr>
    </w:p>
    <w:p w14:paraId="62048852" w14:textId="77777777" w:rsidR="00F24A58" w:rsidRPr="00672FB9" w:rsidRDefault="00F24A58" w:rsidP="00F24A58">
      <w:pPr>
        <w:ind w:firstLine="708"/>
        <w:jc w:val="center"/>
        <w:outlineLvl w:val="0"/>
        <w:rPr>
          <w:rFonts w:ascii="Arial" w:hAnsi="Arial" w:cs="Arial"/>
          <w:sz w:val="22"/>
          <w:szCs w:val="22"/>
        </w:rPr>
      </w:pPr>
    </w:p>
    <w:p w14:paraId="62EEA45A" w14:textId="77777777" w:rsidR="00F24A58" w:rsidRPr="00672FB9" w:rsidRDefault="00A979D6" w:rsidP="00F24A58">
      <w:pPr>
        <w:ind w:firstLine="708"/>
        <w:jc w:val="center"/>
        <w:outlineLvl w:val="0"/>
        <w:rPr>
          <w:rFonts w:ascii="Arial" w:hAnsi="Arial" w:cs="Arial"/>
          <w:sz w:val="22"/>
          <w:szCs w:val="22"/>
        </w:rPr>
      </w:pPr>
      <w:r w:rsidRPr="00672FB9">
        <w:rPr>
          <w:rFonts w:ascii="Arial" w:hAnsi="Arial" w:cs="Arial"/>
          <w:sz w:val="22"/>
          <w:szCs w:val="22"/>
        </w:rPr>
        <w:t>Ziraat Mühendisi</w:t>
      </w:r>
    </w:p>
    <w:p w14:paraId="7824067B" w14:textId="77777777" w:rsidR="00F24A58" w:rsidRPr="00672FB9" w:rsidRDefault="00F24A58" w:rsidP="00F24A58">
      <w:pPr>
        <w:ind w:firstLine="708"/>
        <w:jc w:val="center"/>
        <w:outlineLvl w:val="0"/>
        <w:rPr>
          <w:rFonts w:ascii="Arial" w:hAnsi="Arial" w:cs="Arial"/>
          <w:sz w:val="22"/>
          <w:szCs w:val="22"/>
        </w:rPr>
      </w:pPr>
    </w:p>
    <w:p w14:paraId="19198B35" w14:textId="77777777" w:rsidR="00F24A58" w:rsidRPr="00672FB9" w:rsidRDefault="00F24A58" w:rsidP="00F24A58">
      <w:pPr>
        <w:ind w:firstLine="708"/>
        <w:jc w:val="center"/>
        <w:outlineLvl w:val="0"/>
        <w:rPr>
          <w:rFonts w:ascii="Arial" w:hAnsi="Arial" w:cs="Arial"/>
          <w:sz w:val="22"/>
          <w:szCs w:val="22"/>
        </w:rPr>
      </w:pPr>
    </w:p>
    <w:p w14:paraId="03FE20BD" w14:textId="77777777" w:rsidR="00F24A58" w:rsidRPr="00672FB9" w:rsidRDefault="00F24A58" w:rsidP="00F24A58">
      <w:pPr>
        <w:ind w:firstLine="708"/>
        <w:jc w:val="center"/>
        <w:outlineLvl w:val="0"/>
        <w:rPr>
          <w:rFonts w:ascii="Arial" w:hAnsi="Arial" w:cs="Arial"/>
          <w:sz w:val="22"/>
          <w:szCs w:val="22"/>
        </w:rPr>
      </w:pPr>
    </w:p>
    <w:p w14:paraId="473A93C7" w14:textId="77777777" w:rsidR="00F24A58" w:rsidRPr="00672FB9" w:rsidRDefault="00F24A58" w:rsidP="00F24A58">
      <w:pPr>
        <w:ind w:firstLine="708"/>
        <w:jc w:val="center"/>
        <w:outlineLvl w:val="0"/>
        <w:rPr>
          <w:rFonts w:ascii="Arial" w:hAnsi="Arial" w:cs="Arial"/>
          <w:sz w:val="22"/>
          <w:szCs w:val="22"/>
        </w:rPr>
      </w:pPr>
    </w:p>
    <w:p w14:paraId="2D441E13" w14:textId="77777777" w:rsidR="00F24A58" w:rsidRPr="00672FB9" w:rsidRDefault="00F24A58" w:rsidP="00F24A58">
      <w:pPr>
        <w:ind w:firstLine="708"/>
        <w:jc w:val="center"/>
        <w:outlineLvl w:val="0"/>
        <w:rPr>
          <w:rFonts w:ascii="Arial" w:hAnsi="Arial" w:cs="Arial"/>
          <w:sz w:val="22"/>
          <w:szCs w:val="22"/>
        </w:rPr>
      </w:pPr>
    </w:p>
    <w:p w14:paraId="29427E25" w14:textId="77777777" w:rsidR="00F24A58" w:rsidRPr="00672FB9" w:rsidRDefault="00A6726C" w:rsidP="00F24A58">
      <w:pPr>
        <w:ind w:firstLine="708"/>
        <w:jc w:val="center"/>
        <w:outlineLvl w:val="0"/>
        <w:rPr>
          <w:rFonts w:ascii="Arial" w:hAnsi="Arial" w:cs="Arial"/>
          <w:sz w:val="22"/>
          <w:szCs w:val="22"/>
        </w:rPr>
      </w:pPr>
      <w:r w:rsidRPr="00672FB9">
        <w:rPr>
          <w:rFonts w:ascii="Arial" w:hAnsi="Arial" w:cs="Arial"/>
          <w:sz w:val="22"/>
          <w:szCs w:val="22"/>
        </w:rPr>
        <w:t>Teknik Koordinatör / Bölüm Başkanı</w:t>
      </w:r>
    </w:p>
    <w:p w14:paraId="76EE109A" w14:textId="77777777" w:rsidR="00F24A58" w:rsidRPr="00672FB9" w:rsidRDefault="00F24A58" w:rsidP="00F24A58">
      <w:pPr>
        <w:ind w:firstLine="708"/>
        <w:jc w:val="center"/>
        <w:outlineLvl w:val="0"/>
        <w:rPr>
          <w:rFonts w:ascii="Arial" w:hAnsi="Arial" w:cs="Arial"/>
          <w:sz w:val="22"/>
          <w:szCs w:val="22"/>
        </w:rPr>
      </w:pPr>
    </w:p>
    <w:p w14:paraId="25FFE8DF"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Bu deney raporu (</w:t>
      </w:r>
      <w:proofErr w:type="gramStart"/>
      <w:r w:rsidRPr="00672FB9">
        <w:rPr>
          <w:rFonts w:ascii="Arial" w:hAnsi="Arial" w:cs="Arial"/>
          <w:sz w:val="22"/>
          <w:szCs w:val="22"/>
        </w:rPr>
        <w:t>……</w:t>
      </w:r>
      <w:proofErr w:type="gramEnd"/>
      <w:r w:rsidRPr="00672FB9">
        <w:rPr>
          <w:rFonts w:ascii="Arial" w:hAnsi="Arial" w:cs="Arial"/>
          <w:sz w:val="22"/>
          <w:szCs w:val="22"/>
        </w:rPr>
        <w:t>) sayfa olarak düzenlenmiş ve imza edilmiştir.</w:t>
      </w:r>
    </w:p>
    <w:p w14:paraId="65956F7A" w14:textId="77777777" w:rsidR="00F24A58" w:rsidRPr="00672FB9" w:rsidRDefault="00F24A58" w:rsidP="00F24A58">
      <w:pPr>
        <w:ind w:firstLine="708"/>
        <w:jc w:val="center"/>
        <w:outlineLvl w:val="0"/>
        <w:rPr>
          <w:rFonts w:ascii="Arial" w:hAnsi="Arial" w:cs="Arial"/>
          <w:sz w:val="22"/>
          <w:szCs w:val="22"/>
        </w:rPr>
      </w:pPr>
    </w:p>
    <w:p w14:paraId="30E28B90" w14:textId="77777777" w:rsidR="00F24A58" w:rsidRPr="00672FB9" w:rsidRDefault="00F24A58" w:rsidP="00F24A58">
      <w:pPr>
        <w:jc w:val="center"/>
        <w:rPr>
          <w:rFonts w:ascii="Arial" w:hAnsi="Arial" w:cs="Arial"/>
          <w:sz w:val="22"/>
          <w:szCs w:val="22"/>
        </w:rPr>
      </w:pPr>
    </w:p>
    <w:p w14:paraId="7E10F0E5" w14:textId="77777777" w:rsidR="00F24A58" w:rsidRPr="00672FB9" w:rsidRDefault="00F24A58" w:rsidP="00F24A58">
      <w:pPr>
        <w:jc w:val="center"/>
        <w:rPr>
          <w:rFonts w:ascii="Arial" w:hAnsi="Arial" w:cs="Arial"/>
          <w:sz w:val="22"/>
          <w:szCs w:val="22"/>
        </w:rPr>
      </w:pPr>
    </w:p>
    <w:p w14:paraId="6AF67C5F" w14:textId="77777777" w:rsidR="00F24A58" w:rsidRPr="00672FB9" w:rsidRDefault="00F24A58" w:rsidP="00F24A58">
      <w:pPr>
        <w:jc w:val="center"/>
        <w:rPr>
          <w:rFonts w:ascii="Arial" w:hAnsi="Arial" w:cs="Arial"/>
          <w:sz w:val="22"/>
          <w:szCs w:val="22"/>
        </w:rPr>
      </w:pPr>
    </w:p>
    <w:p w14:paraId="0D0E3A08" w14:textId="77777777" w:rsidR="00F24A58" w:rsidRPr="00672FB9" w:rsidRDefault="00F24A58" w:rsidP="00F24A58">
      <w:pPr>
        <w:jc w:val="center"/>
        <w:rPr>
          <w:rFonts w:ascii="Arial" w:hAnsi="Arial" w:cs="Arial"/>
          <w:sz w:val="22"/>
          <w:szCs w:val="22"/>
        </w:rPr>
      </w:pPr>
    </w:p>
    <w:p w14:paraId="75D4FF92" w14:textId="77777777" w:rsidR="00F24A58" w:rsidRPr="00672FB9" w:rsidRDefault="00F24A58" w:rsidP="00F24A58">
      <w:pPr>
        <w:ind w:firstLine="708"/>
        <w:jc w:val="center"/>
        <w:outlineLvl w:val="0"/>
        <w:rPr>
          <w:rFonts w:ascii="Arial" w:hAnsi="Arial" w:cs="Arial"/>
          <w:sz w:val="22"/>
          <w:szCs w:val="22"/>
        </w:rPr>
      </w:pPr>
    </w:p>
    <w:p w14:paraId="075D8CDD"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r>
      <w:r w:rsidRPr="00672FB9">
        <w:rPr>
          <w:rFonts w:ascii="Arial" w:hAnsi="Arial" w:cs="Arial"/>
          <w:sz w:val="22"/>
          <w:szCs w:val="22"/>
        </w:rPr>
        <w:tab/>
        <w:t xml:space="preserve">                 </w:t>
      </w:r>
      <w:r w:rsidRPr="00672FB9">
        <w:rPr>
          <w:rFonts w:ascii="Arial" w:hAnsi="Arial" w:cs="Arial"/>
          <w:sz w:val="22"/>
          <w:szCs w:val="22"/>
        </w:rPr>
        <w:tab/>
      </w:r>
      <w:r w:rsidRPr="00672FB9">
        <w:rPr>
          <w:rFonts w:ascii="Arial" w:hAnsi="Arial" w:cs="Arial"/>
          <w:sz w:val="22"/>
          <w:szCs w:val="22"/>
        </w:rPr>
        <w:tab/>
        <w:t xml:space="preserve">             Tarih</w:t>
      </w:r>
    </w:p>
    <w:p w14:paraId="2AF1A179" w14:textId="77777777" w:rsidR="00F24A58" w:rsidRPr="00672FB9" w:rsidRDefault="00F24A58" w:rsidP="00F24A58">
      <w:pPr>
        <w:ind w:firstLine="708"/>
        <w:jc w:val="center"/>
        <w:outlineLvl w:val="0"/>
        <w:rPr>
          <w:rFonts w:ascii="Arial" w:hAnsi="Arial" w:cs="Arial"/>
          <w:sz w:val="22"/>
          <w:szCs w:val="22"/>
        </w:rPr>
      </w:pPr>
    </w:p>
    <w:p w14:paraId="12CC78B9" w14:textId="77777777" w:rsidR="00F24A58" w:rsidRPr="00672FB9" w:rsidRDefault="00F24A58" w:rsidP="00F24A58">
      <w:pPr>
        <w:ind w:firstLine="708"/>
        <w:jc w:val="center"/>
        <w:outlineLvl w:val="0"/>
        <w:rPr>
          <w:rFonts w:ascii="Arial" w:hAnsi="Arial" w:cs="Arial"/>
          <w:sz w:val="22"/>
          <w:szCs w:val="22"/>
        </w:rPr>
      </w:pPr>
    </w:p>
    <w:p w14:paraId="49401BE9" w14:textId="77777777" w:rsidR="00F24A58" w:rsidRPr="00672FB9" w:rsidRDefault="00F24A58" w:rsidP="00F24A58">
      <w:pPr>
        <w:ind w:firstLine="708"/>
        <w:jc w:val="center"/>
        <w:outlineLvl w:val="0"/>
        <w:rPr>
          <w:rFonts w:ascii="Arial" w:hAnsi="Arial" w:cs="Arial"/>
          <w:sz w:val="22"/>
          <w:szCs w:val="22"/>
        </w:rPr>
      </w:pPr>
    </w:p>
    <w:p w14:paraId="3B7B9728" w14:textId="77777777" w:rsidR="00F24A58" w:rsidRPr="00672FB9" w:rsidRDefault="00F24A58" w:rsidP="00F24A58">
      <w:pPr>
        <w:ind w:firstLine="708"/>
        <w:jc w:val="center"/>
        <w:outlineLvl w:val="0"/>
        <w:rPr>
          <w:rFonts w:ascii="Arial" w:hAnsi="Arial" w:cs="Arial"/>
          <w:sz w:val="22"/>
          <w:szCs w:val="22"/>
        </w:rPr>
      </w:pPr>
    </w:p>
    <w:p w14:paraId="0F62A763" w14:textId="77777777" w:rsidR="00F24A58" w:rsidRPr="00672FB9" w:rsidRDefault="00F24A58" w:rsidP="00F24A58">
      <w:pPr>
        <w:ind w:firstLine="708"/>
        <w:jc w:val="center"/>
        <w:outlineLvl w:val="0"/>
        <w:rPr>
          <w:rFonts w:ascii="Arial" w:hAnsi="Arial" w:cs="Arial"/>
          <w:sz w:val="22"/>
          <w:szCs w:val="22"/>
        </w:rPr>
      </w:pPr>
    </w:p>
    <w:p w14:paraId="56BC29E0" w14:textId="77777777" w:rsidR="00F24A58" w:rsidRPr="00672FB9" w:rsidRDefault="00F24A58" w:rsidP="00F24A58">
      <w:pPr>
        <w:ind w:firstLine="708"/>
        <w:jc w:val="center"/>
        <w:outlineLvl w:val="0"/>
        <w:rPr>
          <w:rFonts w:ascii="Arial" w:hAnsi="Arial" w:cs="Arial"/>
          <w:sz w:val="22"/>
          <w:szCs w:val="22"/>
        </w:rPr>
      </w:pPr>
      <w:r w:rsidRPr="00672FB9">
        <w:rPr>
          <w:rFonts w:ascii="Arial" w:hAnsi="Arial" w:cs="Arial"/>
          <w:sz w:val="22"/>
          <w:szCs w:val="22"/>
        </w:rPr>
        <w:t>Müdür</w:t>
      </w:r>
      <w:r w:rsidR="00C415D4" w:rsidRPr="00672FB9">
        <w:rPr>
          <w:rFonts w:ascii="Arial" w:hAnsi="Arial" w:cs="Arial"/>
          <w:sz w:val="22"/>
          <w:szCs w:val="22"/>
        </w:rPr>
        <w:t xml:space="preserve"> / Dekan</w:t>
      </w:r>
    </w:p>
    <w:p w14:paraId="0B9F56F6" w14:textId="77777777" w:rsidR="00F24A58" w:rsidRPr="00672FB9" w:rsidRDefault="00F24A58" w:rsidP="00F24A58">
      <w:pPr>
        <w:jc w:val="center"/>
        <w:rPr>
          <w:rFonts w:ascii="Arial" w:hAnsi="Arial" w:cs="Arial"/>
          <w:sz w:val="22"/>
          <w:szCs w:val="22"/>
        </w:rPr>
      </w:pPr>
    </w:p>
    <w:p w14:paraId="7AD7D402" w14:textId="77777777" w:rsidR="00F24A58" w:rsidRPr="00672FB9" w:rsidRDefault="00F24A58" w:rsidP="00F24A58">
      <w:pPr>
        <w:jc w:val="center"/>
        <w:rPr>
          <w:rFonts w:ascii="Arial" w:hAnsi="Arial" w:cs="Arial"/>
          <w:sz w:val="22"/>
          <w:szCs w:val="22"/>
        </w:rPr>
      </w:pPr>
    </w:p>
    <w:p w14:paraId="44ED5D38" w14:textId="77777777" w:rsidR="00F24A58" w:rsidRPr="00672FB9" w:rsidRDefault="00F24A58" w:rsidP="00F24A58">
      <w:pPr>
        <w:jc w:val="center"/>
        <w:rPr>
          <w:rFonts w:ascii="Arial" w:hAnsi="Arial" w:cs="Arial"/>
          <w:sz w:val="22"/>
          <w:szCs w:val="22"/>
        </w:rPr>
      </w:pPr>
    </w:p>
    <w:p w14:paraId="611DF6FF" w14:textId="77777777" w:rsidR="00F24A58" w:rsidRPr="00672FB9" w:rsidRDefault="00F24A58" w:rsidP="00F24A58">
      <w:pPr>
        <w:jc w:val="center"/>
        <w:rPr>
          <w:rFonts w:ascii="Arial" w:hAnsi="Arial" w:cs="Arial"/>
          <w:sz w:val="22"/>
          <w:szCs w:val="22"/>
        </w:rPr>
      </w:pPr>
    </w:p>
    <w:p w14:paraId="559983AE" w14:textId="77777777" w:rsidR="00F24A58" w:rsidRPr="00672FB9" w:rsidRDefault="00F24A58" w:rsidP="00F24A58">
      <w:pPr>
        <w:rPr>
          <w:rFonts w:ascii="Arial" w:hAnsi="Arial" w:cs="Arial"/>
          <w:sz w:val="24"/>
          <w:szCs w:val="24"/>
        </w:rPr>
      </w:pPr>
    </w:p>
    <w:p w14:paraId="7D5D8B64" w14:textId="77777777" w:rsidR="00F24A58" w:rsidRPr="00672FB9" w:rsidRDefault="00F24A58" w:rsidP="00F24A58">
      <w:pPr>
        <w:jc w:val="center"/>
        <w:rPr>
          <w:rFonts w:ascii="Arial" w:hAnsi="Arial" w:cs="Arial"/>
          <w:sz w:val="24"/>
          <w:szCs w:val="24"/>
        </w:rPr>
      </w:pPr>
    </w:p>
    <w:tbl>
      <w:tblPr>
        <w:tblW w:w="0" w:type="auto"/>
        <w:tblInd w:w="-5" w:type="dxa"/>
        <w:tblLook w:val="04A0" w:firstRow="1" w:lastRow="0" w:firstColumn="1" w:lastColumn="0" w:noHBand="0" w:noVBand="1"/>
      </w:tblPr>
      <w:tblGrid>
        <w:gridCol w:w="2983"/>
        <w:gridCol w:w="3098"/>
        <w:gridCol w:w="2996"/>
      </w:tblGrid>
      <w:tr w:rsidR="00F24A58" w:rsidRPr="00672FB9" w14:paraId="6380CA79" w14:textId="77777777" w:rsidTr="00524DEE">
        <w:tc>
          <w:tcPr>
            <w:tcW w:w="3399" w:type="dxa"/>
            <w:shd w:val="clear" w:color="auto" w:fill="auto"/>
            <w:vAlign w:val="center"/>
          </w:tcPr>
          <w:p w14:paraId="08B96BB9"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c>
          <w:tcPr>
            <w:tcW w:w="3400" w:type="dxa"/>
            <w:shd w:val="clear" w:color="auto" w:fill="auto"/>
          </w:tcPr>
          <w:p w14:paraId="4C665D5E"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RAPORUN SONU</w:t>
            </w:r>
          </w:p>
        </w:tc>
        <w:tc>
          <w:tcPr>
            <w:tcW w:w="3400" w:type="dxa"/>
            <w:shd w:val="clear" w:color="auto" w:fill="auto"/>
            <w:vAlign w:val="center"/>
          </w:tcPr>
          <w:p w14:paraId="0E18ABBB" w14:textId="77777777" w:rsidR="00F24A58" w:rsidRPr="00672FB9" w:rsidRDefault="00F24A58" w:rsidP="00524DEE">
            <w:pPr>
              <w:spacing w:line="216" w:lineRule="auto"/>
              <w:jc w:val="center"/>
              <w:rPr>
                <w:rFonts w:ascii="Arial" w:hAnsi="Arial" w:cs="Arial"/>
                <w:bCs/>
                <w:sz w:val="24"/>
                <w:szCs w:val="24"/>
                <w:lang w:val="en-GB"/>
              </w:rPr>
            </w:pPr>
            <w:r w:rsidRPr="00672FB9">
              <w:rPr>
                <w:rFonts w:ascii="Arial" w:hAnsi="Arial" w:cs="Arial"/>
                <w:bCs/>
                <w:sz w:val="24"/>
                <w:szCs w:val="24"/>
                <w:lang w:val="en-GB"/>
              </w:rPr>
              <w:t>oOo---------------------------------</w:t>
            </w:r>
          </w:p>
        </w:tc>
      </w:tr>
    </w:tbl>
    <w:p w14:paraId="5EE45DDF" w14:textId="77777777" w:rsidR="00F24A58" w:rsidRPr="00672FB9" w:rsidRDefault="00F24A58" w:rsidP="00F24A58">
      <w:pPr>
        <w:spacing w:line="216" w:lineRule="auto"/>
        <w:jc w:val="center"/>
        <w:rPr>
          <w:rFonts w:ascii="Arial" w:hAnsi="Arial" w:cs="Arial"/>
          <w:sz w:val="24"/>
          <w:szCs w:val="24"/>
        </w:rPr>
      </w:pPr>
    </w:p>
    <w:p w14:paraId="79F20CA6" w14:textId="77777777" w:rsidR="00F24A58" w:rsidRPr="00672FB9" w:rsidRDefault="00F24A58" w:rsidP="00F24A58">
      <w:pPr>
        <w:tabs>
          <w:tab w:val="left" w:pos="851"/>
          <w:tab w:val="left" w:pos="5760"/>
          <w:tab w:val="left" w:pos="6237"/>
          <w:tab w:val="left" w:pos="6521"/>
          <w:tab w:val="left" w:pos="6804"/>
        </w:tabs>
        <w:jc w:val="both"/>
        <w:rPr>
          <w:rFonts w:ascii="Arial" w:hAnsi="Arial" w:cs="Arial"/>
          <w:b/>
          <w:sz w:val="24"/>
          <w:szCs w:val="24"/>
        </w:rPr>
      </w:pPr>
    </w:p>
    <w:sectPr w:rsidR="00F24A58" w:rsidRPr="00672FB9" w:rsidSect="00D737DA">
      <w:headerReference w:type="default" r:id="rId9"/>
      <w:footerReference w:type="default" r:id="rId10"/>
      <w:pgSz w:w="11906" w:h="16838"/>
      <w:pgMar w:top="1417" w:right="1417" w:bottom="1417" w:left="1417" w:header="124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71A2" w14:textId="77777777" w:rsidR="004526FE" w:rsidRDefault="004526FE" w:rsidP="00892A9D">
      <w:r>
        <w:separator/>
      </w:r>
    </w:p>
  </w:endnote>
  <w:endnote w:type="continuationSeparator" w:id="0">
    <w:p w14:paraId="3FA338BC" w14:textId="77777777" w:rsidR="004526FE" w:rsidRDefault="004526FE"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421831"/>
      <w:docPartObj>
        <w:docPartGallery w:val="Page Numbers (Bottom of Page)"/>
        <w:docPartUnique/>
      </w:docPartObj>
    </w:sdtPr>
    <w:sdtEndPr/>
    <w:sdtContent>
      <w:sdt>
        <w:sdtPr>
          <w:id w:val="1728636285"/>
          <w:docPartObj>
            <w:docPartGallery w:val="Page Numbers (Top of Page)"/>
            <w:docPartUnique/>
          </w:docPartObj>
        </w:sdtPr>
        <w:sdtEndPr/>
        <w:sdtContent>
          <w:p w14:paraId="4772AF8F" w14:textId="6050A11C" w:rsidR="00DC1E7A" w:rsidRDefault="00DC1E7A">
            <w:pPr>
              <w:pStyle w:val="Footer"/>
              <w:jc w:val="center"/>
            </w:pPr>
            <w:r>
              <w:t xml:space="preserve">Sayfa </w:t>
            </w:r>
            <w:r>
              <w:rPr>
                <w:b/>
                <w:bCs/>
                <w:sz w:val="24"/>
                <w:szCs w:val="24"/>
              </w:rPr>
              <w:fldChar w:fldCharType="begin"/>
            </w:r>
            <w:r>
              <w:rPr>
                <w:b/>
                <w:bCs/>
              </w:rPr>
              <w:instrText>PAGE</w:instrText>
            </w:r>
            <w:r>
              <w:rPr>
                <w:b/>
                <w:bCs/>
                <w:sz w:val="24"/>
                <w:szCs w:val="24"/>
              </w:rPr>
              <w:fldChar w:fldCharType="separate"/>
            </w:r>
            <w:r w:rsidR="00365D05">
              <w:rPr>
                <w:b/>
                <w:bCs/>
                <w:noProof/>
              </w:rPr>
              <w:t>12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365D05">
              <w:rPr>
                <w:b/>
                <w:bCs/>
                <w:noProof/>
              </w:rPr>
              <w:t>12</w:t>
            </w:r>
            <w:r>
              <w:rPr>
                <w:b/>
                <w:bCs/>
                <w:sz w:val="24"/>
                <w:szCs w:val="24"/>
              </w:rPr>
              <w:fldChar w:fldCharType="end"/>
            </w:r>
          </w:p>
        </w:sdtContent>
      </w:sdt>
    </w:sdtContent>
  </w:sdt>
  <w:p w14:paraId="4F8F55E2" w14:textId="77777777" w:rsidR="00892A9D" w:rsidRDefault="00892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21C69" w14:textId="77777777" w:rsidR="004526FE" w:rsidRDefault="004526FE" w:rsidP="00892A9D">
      <w:r>
        <w:separator/>
      </w:r>
    </w:p>
  </w:footnote>
  <w:footnote w:type="continuationSeparator" w:id="0">
    <w:p w14:paraId="2429E91D" w14:textId="77777777" w:rsidR="004526FE" w:rsidRDefault="004526FE" w:rsidP="00892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6"/>
      <w:gridCol w:w="6728"/>
      <w:gridCol w:w="2095"/>
    </w:tblGrid>
    <w:tr w:rsidR="00D737DA" w:rsidRPr="00672FB9" w14:paraId="4495FCDB" w14:textId="77777777" w:rsidTr="00BF510F">
      <w:trPr>
        <w:cantSplit/>
        <w:trHeight w:val="646"/>
        <w:jc w:val="center"/>
      </w:trPr>
      <w:tc>
        <w:tcPr>
          <w:tcW w:w="1516" w:type="dxa"/>
          <w:vMerge w:val="restart"/>
          <w:vAlign w:val="center"/>
        </w:tcPr>
        <w:p w14:paraId="37F160F3" w14:textId="2E4FB758" w:rsidR="00D737DA" w:rsidRPr="00672FB9" w:rsidRDefault="00F92F4B" w:rsidP="00D737DA">
          <w:pPr>
            <w:tabs>
              <w:tab w:val="left" w:pos="900"/>
              <w:tab w:val="left" w:pos="1080"/>
              <w:tab w:val="left" w:pos="1260"/>
              <w:tab w:val="left" w:pos="5940"/>
              <w:tab w:val="left" w:pos="6120"/>
              <w:tab w:val="left" w:pos="6237"/>
              <w:tab w:val="left" w:pos="6521"/>
            </w:tabs>
            <w:jc w:val="center"/>
            <w:rPr>
              <w:rFonts w:ascii="Arial" w:hAnsi="Arial" w:cs="Arial"/>
            </w:rPr>
          </w:pPr>
          <w:r>
            <w:rPr>
              <w:rFonts w:ascii="Arial" w:hAnsi="Arial" w:cs="Arial"/>
            </w:rPr>
            <w:t>Deneyi Yapan Kurum Logo</w:t>
          </w:r>
        </w:p>
      </w:tc>
      <w:tc>
        <w:tcPr>
          <w:tcW w:w="6728" w:type="dxa"/>
          <w:vMerge w:val="restart"/>
          <w:vAlign w:val="center"/>
        </w:tcPr>
        <w:p w14:paraId="24C31FF0" w14:textId="5B733978" w:rsidR="00D737DA" w:rsidRPr="00672FB9" w:rsidRDefault="00F92F4B" w:rsidP="00D737DA">
          <w:pPr>
            <w:jc w:val="center"/>
            <w:rPr>
              <w:rFonts w:ascii="Arial" w:hAnsi="Arial" w:cs="Arial"/>
            </w:rPr>
          </w:pPr>
          <w:r>
            <w:rPr>
              <w:rFonts w:ascii="Arial" w:hAnsi="Arial" w:cs="Arial"/>
              <w:b/>
              <w:sz w:val="28"/>
              <w:szCs w:val="28"/>
            </w:rPr>
            <w:t>Deneyi Yapan Kurum</w:t>
          </w:r>
        </w:p>
      </w:tc>
      <w:tc>
        <w:tcPr>
          <w:tcW w:w="2095" w:type="dxa"/>
          <w:vAlign w:val="center"/>
        </w:tcPr>
        <w:p w14:paraId="6CAD0497" w14:textId="77777777" w:rsidR="00D737DA" w:rsidRPr="00672FB9" w:rsidRDefault="00D737DA" w:rsidP="00D737DA">
          <w:pPr>
            <w:jc w:val="center"/>
            <w:rPr>
              <w:rFonts w:ascii="Arial" w:hAnsi="Arial" w:cs="Arial"/>
            </w:rPr>
          </w:pPr>
          <w:r w:rsidRPr="00672FB9">
            <w:rPr>
              <w:rFonts w:ascii="Arial" w:hAnsi="Arial" w:cs="Arial"/>
            </w:rPr>
            <w:t>Deney rapor no</w:t>
          </w:r>
        </w:p>
      </w:tc>
    </w:tr>
    <w:tr w:rsidR="00D737DA" w:rsidRPr="00672FB9" w14:paraId="35C4CCC2" w14:textId="77777777" w:rsidTr="00BF510F">
      <w:trPr>
        <w:cantSplit/>
        <w:trHeight w:val="668"/>
        <w:jc w:val="center"/>
      </w:trPr>
      <w:tc>
        <w:tcPr>
          <w:tcW w:w="1516" w:type="dxa"/>
          <w:vMerge/>
          <w:vAlign w:val="center"/>
        </w:tcPr>
        <w:p w14:paraId="49123BE5" w14:textId="77777777" w:rsidR="00D737DA" w:rsidRPr="00672FB9" w:rsidRDefault="00D737DA" w:rsidP="00D737DA">
          <w:pPr>
            <w:tabs>
              <w:tab w:val="left" w:pos="900"/>
              <w:tab w:val="left" w:pos="1080"/>
              <w:tab w:val="left" w:pos="1260"/>
              <w:tab w:val="left" w:pos="5940"/>
              <w:tab w:val="left" w:pos="6120"/>
              <w:tab w:val="left" w:pos="6237"/>
              <w:tab w:val="left" w:pos="6521"/>
            </w:tabs>
            <w:jc w:val="center"/>
            <w:rPr>
              <w:rFonts w:ascii="Arial" w:hAnsi="Arial" w:cs="Arial"/>
              <w:noProof/>
            </w:rPr>
          </w:pPr>
        </w:p>
      </w:tc>
      <w:tc>
        <w:tcPr>
          <w:tcW w:w="6728" w:type="dxa"/>
          <w:vMerge/>
          <w:vAlign w:val="center"/>
        </w:tcPr>
        <w:p w14:paraId="5B908DF7" w14:textId="77777777" w:rsidR="00D737DA" w:rsidRPr="00672FB9" w:rsidRDefault="00D737DA" w:rsidP="00D737DA">
          <w:pPr>
            <w:jc w:val="center"/>
            <w:rPr>
              <w:rFonts w:ascii="Arial" w:hAnsi="Arial" w:cs="Arial"/>
              <w:b/>
              <w:sz w:val="52"/>
              <w:szCs w:val="80"/>
            </w:rPr>
          </w:pPr>
        </w:p>
      </w:tc>
      <w:tc>
        <w:tcPr>
          <w:tcW w:w="2095" w:type="dxa"/>
          <w:vAlign w:val="center"/>
        </w:tcPr>
        <w:p w14:paraId="53A32B66" w14:textId="7BD28C60" w:rsidR="00D737DA" w:rsidRPr="00672FB9" w:rsidRDefault="00D737DA" w:rsidP="00D737DA">
          <w:pPr>
            <w:jc w:val="center"/>
            <w:rPr>
              <w:rFonts w:ascii="Arial" w:hAnsi="Arial" w:cs="Arial"/>
            </w:rPr>
          </w:pPr>
          <w:r w:rsidRPr="00672FB9">
            <w:rPr>
              <w:rFonts w:ascii="Arial" w:hAnsi="Arial" w:cs="Arial"/>
            </w:rPr>
            <w:t>00/202</w:t>
          </w:r>
          <w:r>
            <w:rPr>
              <w:rFonts w:ascii="Arial" w:hAnsi="Arial" w:cs="Arial"/>
            </w:rPr>
            <w:t>2</w:t>
          </w:r>
          <w:r w:rsidRPr="00672FB9">
            <w:rPr>
              <w:rFonts w:ascii="Arial" w:hAnsi="Arial" w:cs="Arial"/>
            </w:rPr>
            <w:t>-Tarih</w:t>
          </w:r>
        </w:p>
      </w:tc>
    </w:tr>
  </w:tbl>
  <w:p w14:paraId="1DF233AB" w14:textId="77777777" w:rsidR="00034C3E" w:rsidRPr="00D737DA" w:rsidRDefault="00034C3E" w:rsidP="00034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B5808"/>
    <w:multiLevelType w:val="hybridMultilevel"/>
    <w:tmpl w:val="D0F83D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E162774"/>
    <w:multiLevelType w:val="hybridMultilevel"/>
    <w:tmpl w:val="937EBD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C848DA"/>
    <w:multiLevelType w:val="hybridMultilevel"/>
    <w:tmpl w:val="C77A3094"/>
    <w:lvl w:ilvl="0" w:tplc="271002AC">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3E5939"/>
    <w:multiLevelType w:val="hybridMultilevel"/>
    <w:tmpl w:val="09E012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16E1E2A"/>
    <w:multiLevelType w:val="hybridMultilevel"/>
    <w:tmpl w:val="A140BAA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E649C5"/>
    <w:multiLevelType w:val="hybridMultilevel"/>
    <w:tmpl w:val="3168A7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FB1F1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3E8113D6"/>
    <w:multiLevelType w:val="hybridMultilevel"/>
    <w:tmpl w:val="2E3AC3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5FE06AE"/>
    <w:multiLevelType w:val="hybridMultilevel"/>
    <w:tmpl w:val="A5844A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C6E7E9B"/>
    <w:multiLevelType w:val="hybridMultilevel"/>
    <w:tmpl w:val="6A98BB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9"/>
  </w:num>
  <w:num w:numId="2">
    <w:abstractNumId w:val="10"/>
  </w:num>
  <w:num w:numId="3">
    <w:abstractNumId w:val="13"/>
  </w:num>
  <w:num w:numId="4">
    <w:abstractNumId w:val="1"/>
  </w:num>
  <w:num w:numId="5">
    <w:abstractNumId w:val="7"/>
  </w:num>
  <w:num w:numId="6">
    <w:abstractNumId w:val="2"/>
  </w:num>
  <w:num w:numId="7">
    <w:abstractNumId w:val="6"/>
  </w:num>
  <w:num w:numId="8">
    <w:abstractNumId w:val="12"/>
  </w:num>
  <w:num w:numId="9">
    <w:abstractNumId w:val="0"/>
  </w:num>
  <w:num w:numId="10">
    <w:abstractNumId w:val="8"/>
  </w:num>
  <w:num w:numId="11">
    <w:abstractNumId w:val="4"/>
  </w:num>
  <w:num w:numId="12">
    <w:abstractNumId w:val="5"/>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F87"/>
    <w:rsid w:val="000225F5"/>
    <w:rsid w:val="00034C3E"/>
    <w:rsid w:val="00044ADB"/>
    <w:rsid w:val="00045A44"/>
    <w:rsid w:val="00054DA3"/>
    <w:rsid w:val="00055FA2"/>
    <w:rsid w:val="000674DB"/>
    <w:rsid w:val="000935FC"/>
    <w:rsid w:val="000A4829"/>
    <w:rsid w:val="000B0B4B"/>
    <w:rsid w:val="000B5E76"/>
    <w:rsid w:val="000B6E41"/>
    <w:rsid w:val="000C473C"/>
    <w:rsid w:val="000D11C2"/>
    <w:rsid w:val="000E7DFE"/>
    <w:rsid w:val="000F444B"/>
    <w:rsid w:val="000F46DC"/>
    <w:rsid w:val="000F67DE"/>
    <w:rsid w:val="00125F9A"/>
    <w:rsid w:val="0012648E"/>
    <w:rsid w:val="001356E4"/>
    <w:rsid w:val="00135781"/>
    <w:rsid w:val="00145E0B"/>
    <w:rsid w:val="0015478D"/>
    <w:rsid w:val="00163285"/>
    <w:rsid w:val="00173394"/>
    <w:rsid w:val="001800C4"/>
    <w:rsid w:val="001947A7"/>
    <w:rsid w:val="001969C6"/>
    <w:rsid w:val="001B2A08"/>
    <w:rsid w:val="001B4DB1"/>
    <w:rsid w:val="001C338B"/>
    <w:rsid w:val="001D56F4"/>
    <w:rsid w:val="001D7F8E"/>
    <w:rsid w:val="002013E8"/>
    <w:rsid w:val="00225961"/>
    <w:rsid w:val="002350B8"/>
    <w:rsid w:val="002435A9"/>
    <w:rsid w:val="00252D22"/>
    <w:rsid w:val="00252D56"/>
    <w:rsid w:val="00254F86"/>
    <w:rsid w:val="0027126C"/>
    <w:rsid w:val="00297B1B"/>
    <w:rsid w:val="002B3103"/>
    <w:rsid w:val="002C7DFE"/>
    <w:rsid w:val="002D1AE6"/>
    <w:rsid w:val="002D573E"/>
    <w:rsid w:val="002E469A"/>
    <w:rsid w:val="002E4BE4"/>
    <w:rsid w:val="002F291E"/>
    <w:rsid w:val="00305EAA"/>
    <w:rsid w:val="00320DE3"/>
    <w:rsid w:val="003249B4"/>
    <w:rsid w:val="00326DE9"/>
    <w:rsid w:val="00344713"/>
    <w:rsid w:val="003555E4"/>
    <w:rsid w:val="00364035"/>
    <w:rsid w:val="00365D05"/>
    <w:rsid w:val="003672A7"/>
    <w:rsid w:val="003673B6"/>
    <w:rsid w:val="00367E1E"/>
    <w:rsid w:val="003A4840"/>
    <w:rsid w:val="003E46F8"/>
    <w:rsid w:val="0040748C"/>
    <w:rsid w:val="00407BDF"/>
    <w:rsid w:val="00422173"/>
    <w:rsid w:val="00430A58"/>
    <w:rsid w:val="00447216"/>
    <w:rsid w:val="004526FE"/>
    <w:rsid w:val="00453776"/>
    <w:rsid w:val="0045399A"/>
    <w:rsid w:val="0045439F"/>
    <w:rsid w:val="00460C00"/>
    <w:rsid w:val="00473477"/>
    <w:rsid w:val="00474A4D"/>
    <w:rsid w:val="00480B58"/>
    <w:rsid w:val="00487753"/>
    <w:rsid w:val="004A2120"/>
    <w:rsid w:val="004A557F"/>
    <w:rsid w:val="004C0E54"/>
    <w:rsid w:val="004C2744"/>
    <w:rsid w:val="004C382D"/>
    <w:rsid w:val="004D669E"/>
    <w:rsid w:val="004E435C"/>
    <w:rsid w:val="004F7280"/>
    <w:rsid w:val="005042B9"/>
    <w:rsid w:val="0050477A"/>
    <w:rsid w:val="00513C08"/>
    <w:rsid w:val="00531DF3"/>
    <w:rsid w:val="00531EC7"/>
    <w:rsid w:val="00543794"/>
    <w:rsid w:val="00566C1A"/>
    <w:rsid w:val="00591774"/>
    <w:rsid w:val="00595A90"/>
    <w:rsid w:val="005A628B"/>
    <w:rsid w:val="005C55D0"/>
    <w:rsid w:val="005C5C9A"/>
    <w:rsid w:val="005E01AE"/>
    <w:rsid w:val="005E0F90"/>
    <w:rsid w:val="005E52AA"/>
    <w:rsid w:val="005F6137"/>
    <w:rsid w:val="00625389"/>
    <w:rsid w:val="0063113A"/>
    <w:rsid w:val="00637FCB"/>
    <w:rsid w:val="00640944"/>
    <w:rsid w:val="00646006"/>
    <w:rsid w:val="00652617"/>
    <w:rsid w:val="006636AF"/>
    <w:rsid w:val="006645C4"/>
    <w:rsid w:val="00666DC3"/>
    <w:rsid w:val="00671EAC"/>
    <w:rsid w:val="00672FB9"/>
    <w:rsid w:val="00697FB9"/>
    <w:rsid w:val="006A2633"/>
    <w:rsid w:val="006C46D1"/>
    <w:rsid w:val="006C5DBE"/>
    <w:rsid w:val="006D08CB"/>
    <w:rsid w:val="006D0997"/>
    <w:rsid w:val="006D6416"/>
    <w:rsid w:val="006F12E6"/>
    <w:rsid w:val="00706EAC"/>
    <w:rsid w:val="007139C6"/>
    <w:rsid w:val="007176E7"/>
    <w:rsid w:val="0072383A"/>
    <w:rsid w:val="00742BA3"/>
    <w:rsid w:val="0074473C"/>
    <w:rsid w:val="0076290A"/>
    <w:rsid w:val="0079141E"/>
    <w:rsid w:val="007B04FF"/>
    <w:rsid w:val="007B1D37"/>
    <w:rsid w:val="007B35F6"/>
    <w:rsid w:val="007C56EE"/>
    <w:rsid w:val="007C6D2F"/>
    <w:rsid w:val="007D08B0"/>
    <w:rsid w:val="007E4B95"/>
    <w:rsid w:val="007E70FF"/>
    <w:rsid w:val="007F4AF1"/>
    <w:rsid w:val="00873E83"/>
    <w:rsid w:val="008830F1"/>
    <w:rsid w:val="00884E8F"/>
    <w:rsid w:val="008879B2"/>
    <w:rsid w:val="00892A24"/>
    <w:rsid w:val="00892A9D"/>
    <w:rsid w:val="00893FAA"/>
    <w:rsid w:val="008A0F13"/>
    <w:rsid w:val="008A4FD6"/>
    <w:rsid w:val="008B12CD"/>
    <w:rsid w:val="008B1428"/>
    <w:rsid w:val="008D0F61"/>
    <w:rsid w:val="008E32A0"/>
    <w:rsid w:val="008E3688"/>
    <w:rsid w:val="008E368A"/>
    <w:rsid w:val="008E5D3C"/>
    <w:rsid w:val="008F0F69"/>
    <w:rsid w:val="008F16B2"/>
    <w:rsid w:val="00905494"/>
    <w:rsid w:val="00907486"/>
    <w:rsid w:val="00913ED7"/>
    <w:rsid w:val="009215FA"/>
    <w:rsid w:val="0092489C"/>
    <w:rsid w:val="00943F87"/>
    <w:rsid w:val="00944B59"/>
    <w:rsid w:val="00946F05"/>
    <w:rsid w:val="00947078"/>
    <w:rsid w:val="00950AC6"/>
    <w:rsid w:val="00952A16"/>
    <w:rsid w:val="00956CED"/>
    <w:rsid w:val="00967E65"/>
    <w:rsid w:val="00992E5D"/>
    <w:rsid w:val="009A1304"/>
    <w:rsid w:val="009A2C33"/>
    <w:rsid w:val="009B4CDF"/>
    <w:rsid w:val="009B6910"/>
    <w:rsid w:val="009C72EE"/>
    <w:rsid w:val="009D4A2E"/>
    <w:rsid w:val="009F0030"/>
    <w:rsid w:val="009F4D5C"/>
    <w:rsid w:val="009F71B5"/>
    <w:rsid w:val="00A04BAB"/>
    <w:rsid w:val="00A37A97"/>
    <w:rsid w:val="00A40B3B"/>
    <w:rsid w:val="00A43B1A"/>
    <w:rsid w:val="00A51C98"/>
    <w:rsid w:val="00A6726C"/>
    <w:rsid w:val="00A710A1"/>
    <w:rsid w:val="00A81FAC"/>
    <w:rsid w:val="00A979D6"/>
    <w:rsid w:val="00AB5830"/>
    <w:rsid w:val="00AD1E56"/>
    <w:rsid w:val="00AF46C6"/>
    <w:rsid w:val="00AF6B96"/>
    <w:rsid w:val="00B00B93"/>
    <w:rsid w:val="00B254D8"/>
    <w:rsid w:val="00B535A1"/>
    <w:rsid w:val="00B53F0E"/>
    <w:rsid w:val="00B56E69"/>
    <w:rsid w:val="00B56FBD"/>
    <w:rsid w:val="00B877B1"/>
    <w:rsid w:val="00B94FB5"/>
    <w:rsid w:val="00B972AF"/>
    <w:rsid w:val="00BA2CA1"/>
    <w:rsid w:val="00BA5EF4"/>
    <w:rsid w:val="00BB01F8"/>
    <w:rsid w:val="00BC306C"/>
    <w:rsid w:val="00BC4E6F"/>
    <w:rsid w:val="00BC52E4"/>
    <w:rsid w:val="00BD71C0"/>
    <w:rsid w:val="00BE0CD3"/>
    <w:rsid w:val="00BE1608"/>
    <w:rsid w:val="00C03D9F"/>
    <w:rsid w:val="00C06730"/>
    <w:rsid w:val="00C07A91"/>
    <w:rsid w:val="00C15437"/>
    <w:rsid w:val="00C17D6E"/>
    <w:rsid w:val="00C415D4"/>
    <w:rsid w:val="00C41A83"/>
    <w:rsid w:val="00C51E1F"/>
    <w:rsid w:val="00C54041"/>
    <w:rsid w:val="00C75186"/>
    <w:rsid w:val="00C810F1"/>
    <w:rsid w:val="00C84ACB"/>
    <w:rsid w:val="00C855CF"/>
    <w:rsid w:val="00C9669A"/>
    <w:rsid w:val="00CB459F"/>
    <w:rsid w:val="00CB597F"/>
    <w:rsid w:val="00CD76FF"/>
    <w:rsid w:val="00CE094D"/>
    <w:rsid w:val="00CE0E66"/>
    <w:rsid w:val="00D01CDB"/>
    <w:rsid w:val="00D13F37"/>
    <w:rsid w:val="00D26F27"/>
    <w:rsid w:val="00D36BBB"/>
    <w:rsid w:val="00D53526"/>
    <w:rsid w:val="00D667D0"/>
    <w:rsid w:val="00D71E48"/>
    <w:rsid w:val="00D72349"/>
    <w:rsid w:val="00D737DA"/>
    <w:rsid w:val="00D759B2"/>
    <w:rsid w:val="00D8389C"/>
    <w:rsid w:val="00D97FCC"/>
    <w:rsid w:val="00DA40F7"/>
    <w:rsid w:val="00DB15A8"/>
    <w:rsid w:val="00DC1E7A"/>
    <w:rsid w:val="00DC32FE"/>
    <w:rsid w:val="00DC4039"/>
    <w:rsid w:val="00DC6F9F"/>
    <w:rsid w:val="00DD48EA"/>
    <w:rsid w:val="00DE54A7"/>
    <w:rsid w:val="00DF4BC2"/>
    <w:rsid w:val="00E0695A"/>
    <w:rsid w:val="00E1553F"/>
    <w:rsid w:val="00E21B5F"/>
    <w:rsid w:val="00E220C1"/>
    <w:rsid w:val="00E3390B"/>
    <w:rsid w:val="00E46A46"/>
    <w:rsid w:val="00E4709F"/>
    <w:rsid w:val="00E6364B"/>
    <w:rsid w:val="00E73203"/>
    <w:rsid w:val="00E843AB"/>
    <w:rsid w:val="00EB00EB"/>
    <w:rsid w:val="00EB5DBA"/>
    <w:rsid w:val="00EC16A8"/>
    <w:rsid w:val="00EC22C0"/>
    <w:rsid w:val="00ED2969"/>
    <w:rsid w:val="00EE2007"/>
    <w:rsid w:val="00EE56EB"/>
    <w:rsid w:val="00EE7EFC"/>
    <w:rsid w:val="00EF2AAB"/>
    <w:rsid w:val="00F10165"/>
    <w:rsid w:val="00F129A1"/>
    <w:rsid w:val="00F24A58"/>
    <w:rsid w:val="00F45AB6"/>
    <w:rsid w:val="00F64527"/>
    <w:rsid w:val="00F65558"/>
    <w:rsid w:val="00F71A38"/>
    <w:rsid w:val="00F841D8"/>
    <w:rsid w:val="00F92F4B"/>
    <w:rsid w:val="00FA0972"/>
    <w:rsid w:val="00FC0CE8"/>
    <w:rsid w:val="00FC7552"/>
    <w:rsid w:val="00FD37D8"/>
    <w:rsid w:val="00FD411A"/>
    <w:rsid w:val="00FD744D"/>
    <w:rsid w:val="00FE2246"/>
    <w:rsid w:val="00FE22A5"/>
    <w:rsid w:val="00FF18E8"/>
    <w:rsid w:val="00FF2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B2D4F"/>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Heading1">
    <w:name w:val="heading 1"/>
    <w:basedOn w:val="Normal"/>
    <w:next w:val="Normal"/>
    <w:link w:val="Heading1Char"/>
    <w:qFormat/>
    <w:rsid w:val="00F24A58"/>
    <w:pPr>
      <w:keepNext/>
      <w:tabs>
        <w:tab w:val="left" w:pos="709"/>
      </w:tabs>
      <w:jc w:val="center"/>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5439F"/>
    <w:pPr>
      <w:jc w:val="both"/>
    </w:pPr>
    <w:rPr>
      <w:rFonts w:ascii="Arial" w:hAnsi="Arial"/>
      <w:sz w:val="24"/>
    </w:rPr>
  </w:style>
  <w:style w:type="character" w:customStyle="1" w:styleId="BodyText2Char">
    <w:name w:val="Body Text 2 Char"/>
    <w:basedOn w:val="DefaultParagraphFont"/>
    <w:link w:val="BodyText2"/>
    <w:rsid w:val="0045439F"/>
    <w:rPr>
      <w:rFonts w:ascii="Arial" w:eastAsia="Times New Roman" w:hAnsi="Arial" w:cs="Times New Roman"/>
      <w:sz w:val="24"/>
      <w:szCs w:val="20"/>
      <w:lang w:eastAsia="tr-TR"/>
    </w:rPr>
  </w:style>
  <w:style w:type="paragraph" w:styleId="Title">
    <w:name w:val="Title"/>
    <w:basedOn w:val="Normal"/>
    <w:link w:val="TitleChar"/>
    <w:qFormat/>
    <w:rsid w:val="0045439F"/>
    <w:pPr>
      <w:jc w:val="center"/>
    </w:pPr>
    <w:rPr>
      <w:b/>
      <w:bCs/>
      <w:sz w:val="44"/>
      <w:szCs w:val="24"/>
    </w:rPr>
  </w:style>
  <w:style w:type="character" w:customStyle="1" w:styleId="TitleChar">
    <w:name w:val="Title Char"/>
    <w:basedOn w:val="DefaultParagraphFont"/>
    <w:link w:val="Title"/>
    <w:rsid w:val="0045439F"/>
    <w:rPr>
      <w:rFonts w:ascii="Times New Roman" w:eastAsia="Times New Roman" w:hAnsi="Times New Roman" w:cs="Times New Roman"/>
      <w:b/>
      <w:bCs/>
      <w:sz w:val="44"/>
      <w:szCs w:val="24"/>
      <w:lang w:eastAsia="tr-TR"/>
    </w:rPr>
  </w:style>
  <w:style w:type="table" w:styleId="TableGrid">
    <w:name w:val="Table Grid"/>
    <w:basedOn w:val="TableNormal"/>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744"/>
    <w:pPr>
      <w:ind w:left="720"/>
      <w:contextualSpacing/>
    </w:pPr>
  </w:style>
  <w:style w:type="paragraph" w:styleId="Header">
    <w:name w:val="header"/>
    <w:basedOn w:val="Normal"/>
    <w:link w:val="HeaderChar"/>
    <w:uiPriority w:val="99"/>
    <w:unhideWhenUsed/>
    <w:rsid w:val="00892A9D"/>
    <w:pPr>
      <w:tabs>
        <w:tab w:val="center" w:pos="4536"/>
        <w:tab w:val="right" w:pos="9072"/>
      </w:tabs>
    </w:pPr>
  </w:style>
  <w:style w:type="character" w:customStyle="1" w:styleId="HeaderChar">
    <w:name w:val="Header Char"/>
    <w:basedOn w:val="DefaultParagraphFont"/>
    <w:link w:val="Header"/>
    <w:uiPriority w:val="99"/>
    <w:rsid w:val="00892A9D"/>
    <w:rPr>
      <w:rFonts w:ascii="Times New Roman" w:eastAsia="Times New Roman" w:hAnsi="Times New Roman" w:cs="Times New Roman"/>
      <w:sz w:val="20"/>
      <w:szCs w:val="20"/>
      <w:lang w:eastAsia="tr-TR"/>
    </w:rPr>
  </w:style>
  <w:style w:type="paragraph" w:styleId="Footer">
    <w:name w:val="footer"/>
    <w:basedOn w:val="Normal"/>
    <w:link w:val="FooterChar"/>
    <w:uiPriority w:val="99"/>
    <w:unhideWhenUsed/>
    <w:rsid w:val="00892A9D"/>
    <w:pPr>
      <w:tabs>
        <w:tab w:val="center" w:pos="4536"/>
        <w:tab w:val="right" w:pos="9072"/>
      </w:tabs>
    </w:pPr>
  </w:style>
  <w:style w:type="character" w:customStyle="1" w:styleId="FooterChar">
    <w:name w:val="Footer Char"/>
    <w:basedOn w:val="DefaultParagraphFont"/>
    <w:link w:val="Footer"/>
    <w:uiPriority w:val="99"/>
    <w:rsid w:val="00892A9D"/>
    <w:rPr>
      <w:rFonts w:ascii="Times New Roman" w:eastAsia="Times New Roman" w:hAnsi="Times New Roman" w:cs="Times New Roman"/>
      <w:sz w:val="20"/>
      <w:szCs w:val="20"/>
      <w:lang w:eastAsia="tr-TR"/>
    </w:rPr>
  </w:style>
  <w:style w:type="character" w:customStyle="1" w:styleId="Heading1Char">
    <w:name w:val="Heading 1 Char"/>
    <w:basedOn w:val="DefaultParagraphFont"/>
    <w:link w:val="Heading1"/>
    <w:rsid w:val="00F24A58"/>
    <w:rPr>
      <w:rFonts w:ascii="Arial" w:eastAsia="Times New Roman" w:hAnsi="Arial" w:cs="Arial"/>
      <w:b/>
      <w:bCs/>
      <w:lang w:eastAsia="tr-TR"/>
    </w:rPr>
  </w:style>
  <w:style w:type="paragraph" w:styleId="BalloonText">
    <w:name w:val="Balloon Text"/>
    <w:basedOn w:val="Normal"/>
    <w:link w:val="BalloonTextChar"/>
    <w:uiPriority w:val="99"/>
    <w:semiHidden/>
    <w:unhideWhenUsed/>
    <w:rsid w:val="00652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617"/>
    <w:rPr>
      <w:rFonts w:ascii="Segoe UI" w:eastAsia="Times New Roman" w:hAnsi="Segoe UI" w:cs="Segoe UI"/>
      <w:sz w:val="18"/>
      <w:szCs w:val="18"/>
      <w:lang w:eastAsia="tr-TR"/>
    </w:rPr>
  </w:style>
  <w:style w:type="paragraph" w:styleId="BodyText">
    <w:name w:val="Body Text"/>
    <w:basedOn w:val="Normal"/>
    <w:link w:val="BodyTextChar"/>
    <w:uiPriority w:val="99"/>
    <w:unhideWhenUsed/>
    <w:rsid w:val="00BE0CD3"/>
    <w:pPr>
      <w:spacing w:after="120"/>
    </w:pPr>
  </w:style>
  <w:style w:type="character" w:customStyle="1" w:styleId="BodyTextChar">
    <w:name w:val="Body Text Char"/>
    <w:basedOn w:val="DefaultParagraphFont"/>
    <w:link w:val="BodyText"/>
    <w:uiPriority w:val="99"/>
    <w:rsid w:val="00BE0CD3"/>
    <w:rPr>
      <w:rFonts w:ascii="Times New Roman" w:eastAsia="Times New Roman" w:hAnsi="Times New Roman" w:cs="Times New Roman"/>
      <w:sz w:val="20"/>
      <w:szCs w:val="20"/>
      <w:lang w:eastAsia="tr-TR"/>
    </w:rPr>
  </w:style>
  <w:style w:type="paragraph" w:styleId="BodyTextIndent">
    <w:name w:val="Body Text Indent"/>
    <w:basedOn w:val="Normal"/>
    <w:link w:val="BodyTextIndentChar"/>
    <w:uiPriority w:val="99"/>
    <w:semiHidden/>
    <w:unhideWhenUsed/>
    <w:rsid w:val="00FD37D8"/>
    <w:pPr>
      <w:spacing w:after="120"/>
      <w:ind w:left="283"/>
    </w:pPr>
  </w:style>
  <w:style w:type="character" w:customStyle="1" w:styleId="BodyTextIndentChar">
    <w:name w:val="Body Text Indent Char"/>
    <w:basedOn w:val="DefaultParagraphFont"/>
    <w:link w:val="BodyTextIndent"/>
    <w:uiPriority w:val="99"/>
    <w:semiHidden/>
    <w:rsid w:val="00FD37D8"/>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3E38E-8A57-4688-8C7D-D9A7BFA991AF}">
  <ds:schemaRefs>
    <ds:schemaRef ds:uri="http://schemas.openxmlformats.org/officeDocument/2006/bibliography"/>
  </ds:schemaRefs>
</ds:datastoreItem>
</file>

<file path=customXml/itemProps2.xml><?xml version="1.0" encoding="utf-8"?>
<ds:datastoreItem xmlns:ds="http://schemas.openxmlformats.org/officeDocument/2006/customXml" ds:itemID="{4FC9267A-B1DC-46C1-9190-986FCBAC1E19}"/>
</file>

<file path=customXml/itemProps3.xml><?xml version="1.0" encoding="utf-8"?>
<ds:datastoreItem xmlns:ds="http://schemas.openxmlformats.org/officeDocument/2006/customXml" ds:itemID="{AC56DCD7-CA26-4CB5-AE57-569BEBE3A52C}"/>
</file>

<file path=customXml/itemProps4.xml><?xml version="1.0" encoding="utf-8"?>
<ds:datastoreItem xmlns:ds="http://schemas.openxmlformats.org/officeDocument/2006/customXml" ds:itemID="{656D256C-25B4-4F90-A76F-12D3F82A25ED}"/>
</file>

<file path=docProps/app.xml><?xml version="1.0" encoding="utf-8"?>
<Properties xmlns="http://schemas.openxmlformats.org/officeDocument/2006/extended-properties" xmlns:vt="http://schemas.openxmlformats.org/officeDocument/2006/docPropsVTypes">
  <Template>Normal</Template>
  <TotalTime>0</TotalTime>
  <Pages>12</Pages>
  <Words>2759</Words>
  <Characters>15730</Characters>
  <Application>Microsoft Office Word</Application>
  <DocSecurity>0</DocSecurity>
  <Lines>131</Lines>
  <Paragraphs>36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hesabı</cp:lastModifiedBy>
  <cp:revision>2</cp:revision>
  <cp:lastPrinted>2022-04-04T12:51:00Z</cp:lastPrinted>
  <dcterms:created xsi:type="dcterms:W3CDTF">2022-10-24T21:14:00Z</dcterms:created>
  <dcterms:modified xsi:type="dcterms:W3CDTF">2022-10-24T21:14:00Z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